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D66" w:rsidRDefault="003A4D66" w:rsidP="007149F0">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noProof/>
          <w:color w:val="000000"/>
          <w:sz w:val="26"/>
          <w:szCs w:val="26"/>
          <w:lang w:eastAsia="ru-RU"/>
        </w:rPr>
        <w:drawing>
          <wp:inline distT="0" distB="0" distL="0" distR="0" wp14:anchorId="13466FC8">
            <wp:extent cx="762000" cy="1019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2000" cy="1019175"/>
                    </a:xfrm>
                    <a:prstGeom prst="rect">
                      <a:avLst/>
                    </a:prstGeom>
                    <a:noFill/>
                  </pic:spPr>
                </pic:pic>
              </a:graphicData>
            </a:graphic>
          </wp:inline>
        </w:drawing>
      </w:r>
    </w:p>
    <w:p w:rsidR="003A4D66" w:rsidRDefault="003A4D66" w:rsidP="007149F0">
      <w:pPr>
        <w:spacing w:after="0" w:line="240" w:lineRule="auto"/>
        <w:jc w:val="center"/>
        <w:rPr>
          <w:rFonts w:ascii="Times New Roman" w:eastAsia="Times New Roman" w:hAnsi="Times New Roman" w:cs="Times New Roman"/>
          <w:b/>
          <w:bCs/>
          <w:color w:val="000000"/>
          <w:sz w:val="26"/>
          <w:szCs w:val="26"/>
          <w:lang w:eastAsia="ru-RU"/>
        </w:rPr>
      </w:pPr>
    </w:p>
    <w:p w:rsidR="007149F0" w:rsidRPr="003A4D66" w:rsidRDefault="007149F0" w:rsidP="007149F0">
      <w:pPr>
        <w:spacing w:after="0" w:line="240" w:lineRule="auto"/>
        <w:jc w:val="center"/>
        <w:rPr>
          <w:rFonts w:ascii="Times New Roman" w:eastAsia="Times New Roman" w:hAnsi="Times New Roman" w:cs="Times New Roman"/>
          <w:color w:val="000000"/>
          <w:sz w:val="36"/>
          <w:szCs w:val="36"/>
          <w:lang w:eastAsia="ru-RU"/>
        </w:rPr>
      </w:pPr>
      <w:r w:rsidRPr="003A4D66">
        <w:rPr>
          <w:rFonts w:ascii="Times New Roman" w:eastAsia="Times New Roman" w:hAnsi="Times New Roman" w:cs="Times New Roman"/>
          <w:b/>
          <w:bCs/>
          <w:color w:val="000000"/>
          <w:sz w:val="36"/>
          <w:szCs w:val="36"/>
          <w:lang w:eastAsia="ru-RU"/>
        </w:rPr>
        <w:t>АДМИНИСТРАЦИЯ ШИРОКОИССКОГО СЕЛЬСОВЕТА МОКШАНСКОГО РАЙОНА</w:t>
      </w:r>
    </w:p>
    <w:p w:rsidR="007149F0" w:rsidRDefault="007149F0" w:rsidP="007149F0">
      <w:pPr>
        <w:spacing w:after="0" w:line="240" w:lineRule="auto"/>
        <w:jc w:val="center"/>
        <w:rPr>
          <w:rFonts w:ascii="Times New Roman" w:eastAsia="Times New Roman" w:hAnsi="Times New Roman" w:cs="Times New Roman"/>
          <w:b/>
          <w:bCs/>
          <w:color w:val="000000"/>
          <w:sz w:val="36"/>
          <w:szCs w:val="36"/>
          <w:lang w:eastAsia="ru-RU"/>
        </w:rPr>
      </w:pPr>
      <w:r w:rsidRPr="003A4D66">
        <w:rPr>
          <w:rFonts w:ascii="Times New Roman" w:eastAsia="Times New Roman" w:hAnsi="Times New Roman" w:cs="Times New Roman"/>
          <w:b/>
          <w:bCs/>
          <w:color w:val="000000"/>
          <w:sz w:val="36"/>
          <w:szCs w:val="36"/>
          <w:lang w:eastAsia="ru-RU"/>
        </w:rPr>
        <w:t>ПЕНЗЕНСКОЙ ОБЛАСТИ</w:t>
      </w:r>
    </w:p>
    <w:p w:rsidR="003A4D66" w:rsidRPr="003A4D66" w:rsidRDefault="003A4D66" w:rsidP="007149F0">
      <w:pPr>
        <w:spacing w:after="0" w:line="240" w:lineRule="auto"/>
        <w:jc w:val="center"/>
        <w:rPr>
          <w:rFonts w:ascii="Times New Roman" w:eastAsia="Times New Roman" w:hAnsi="Times New Roman" w:cs="Times New Roman"/>
          <w:color w:val="000000"/>
          <w:sz w:val="28"/>
          <w:szCs w:val="28"/>
          <w:lang w:eastAsia="ru-RU"/>
        </w:rPr>
      </w:pPr>
    </w:p>
    <w:p w:rsidR="007149F0" w:rsidRPr="003A4D66" w:rsidRDefault="007149F0" w:rsidP="007149F0">
      <w:pPr>
        <w:spacing w:after="0" w:line="240" w:lineRule="auto"/>
        <w:jc w:val="center"/>
        <w:rPr>
          <w:rFonts w:ascii="Times New Roman" w:eastAsia="Times New Roman" w:hAnsi="Times New Roman" w:cs="Times New Roman"/>
          <w:color w:val="000000"/>
          <w:sz w:val="32"/>
          <w:szCs w:val="32"/>
          <w:lang w:eastAsia="ru-RU"/>
        </w:rPr>
      </w:pPr>
      <w:r w:rsidRPr="003A4D66">
        <w:rPr>
          <w:rFonts w:ascii="Times New Roman" w:eastAsia="Times New Roman" w:hAnsi="Times New Roman" w:cs="Times New Roman"/>
          <w:b/>
          <w:bCs/>
          <w:color w:val="000000"/>
          <w:sz w:val="32"/>
          <w:szCs w:val="32"/>
          <w:lang w:eastAsia="ru-RU"/>
        </w:rPr>
        <w:t>ПОСТАНОВЛЕНИЕ</w:t>
      </w:r>
    </w:p>
    <w:p w:rsidR="007149F0" w:rsidRPr="003C785A" w:rsidRDefault="003A4D66" w:rsidP="007149F0">
      <w:pPr>
        <w:spacing w:after="0" w:line="240" w:lineRule="auto"/>
        <w:jc w:val="cente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Cs/>
          <w:color w:val="000000"/>
          <w:sz w:val="26"/>
          <w:szCs w:val="26"/>
          <w:lang w:eastAsia="ru-RU"/>
        </w:rPr>
        <w:t>от 08.07.2026 № 50</w:t>
      </w:r>
    </w:p>
    <w:p w:rsidR="007149F0" w:rsidRDefault="007149F0" w:rsidP="007149F0">
      <w:pPr>
        <w:spacing w:after="0" w:line="240" w:lineRule="auto"/>
        <w:jc w:val="center"/>
        <w:rPr>
          <w:rFonts w:ascii="Times New Roman" w:eastAsia="Times New Roman" w:hAnsi="Times New Roman" w:cs="Times New Roman"/>
          <w:bCs/>
          <w:color w:val="000000"/>
          <w:sz w:val="26"/>
          <w:szCs w:val="26"/>
          <w:lang w:eastAsia="ru-RU"/>
        </w:rPr>
      </w:pPr>
      <w:r w:rsidRPr="003C785A">
        <w:rPr>
          <w:rFonts w:ascii="Times New Roman" w:eastAsia="Times New Roman" w:hAnsi="Times New Roman" w:cs="Times New Roman"/>
          <w:bCs/>
          <w:color w:val="000000"/>
          <w:sz w:val="26"/>
          <w:szCs w:val="26"/>
          <w:lang w:eastAsia="ru-RU"/>
        </w:rPr>
        <w:t xml:space="preserve">с. </w:t>
      </w:r>
      <w:proofErr w:type="spellStart"/>
      <w:r w:rsidRPr="003C785A">
        <w:rPr>
          <w:rFonts w:ascii="Times New Roman" w:eastAsia="Times New Roman" w:hAnsi="Times New Roman" w:cs="Times New Roman"/>
          <w:bCs/>
          <w:color w:val="000000"/>
          <w:sz w:val="26"/>
          <w:szCs w:val="26"/>
          <w:lang w:eastAsia="ru-RU"/>
        </w:rPr>
        <w:t>Широкоис</w:t>
      </w:r>
      <w:proofErr w:type="spellEnd"/>
    </w:p>
    <w:p w:rsidR="003A4D66" w:rsidRPr="003C785A" w:rsidRDefault="003A4D66" w:rsidP="007149F0">
      <w:pPr>
        <w:spacing w:after="0" w:line="240" w:lineRule="auto"/>
        <w:jc w:val="center"/>
        <w:rPr>
          <w:rFonts w:ascii="Times New Roman" w:eastAsia="Times New Roman" w:hAnsi="Times New Roman" w:cs="Times New Roman"/>
          <w:color w:val="000000"/>
          <w:sz w:val="26"/>
          <w:szCs w:val="26"/>
          <w:lang w:eastAsia="ru-RU"/>
        </w:rPr>
      </w:pPr>
    </w:p>
    <w:p w:rsidR="007149F0" w:rsidRDefault="007149F0" w:rsidP="004A0674">
      <w:pPr>
        <w:spacing w:after="0" w:line="240" w:lineRule="auto"/>
        <w:jc w:val="center"/>
        <w:rPr>
          <w:rFonts w:ascii="Times New Roman" w:eastAsia="Times New Roman" w:hAnsi="Times New Roman" w:cs="Times New Roman"/>
          <w:b/>
          <w:bCs/>
          <w:color w:val="000000"/>
          <w:sz w:val="26"/>
          <w:szCs w:val="26"/>
          <w:lang w:eastAsia="ru-RU"/>
        </w:rPr>
      </w:pPr>
      <w:r w:rsidRPr="007149F0">
        <w:rPr>
          <w:rFonts w:ascii="Times New Roman" w:eastAsia="Times New Roman" w:hAnsi="Times New Roman" w:cs="Times New Roman"/>
          <w:b/>
          <w:bCs/>
          <w:color w:val="000000"/>
          <w:sz w:val="26"/>
          <w:szCs w:val="26"/>
          <w:lang w:eastAsia="ru-RU"/>
        </w:rPr>
        <w:t>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3A4D66" w:rsidRPr="007149F0" w:rsidRDefault="003A4D66" w:rsidP="004A0674">
      <w:pPr>
        <w:spacing w:after="0" w:line="240" w:lineRule="auto"/>
        <w:jc w:val="center"/>
        <w:rPr>
          <w:rFonts w:ascii="Times New Roman" w:eastAsia="Times New Roman" w:hAnsi="Times New Roman" w:cs="Times New Roman"/>
          <w:color w:val="000000"/>
          <w:sz w:val="26"/>
          <w:szCs w:val="26"/>
          <w:lang w:eastAsia="ru-RU"/>
        </w:rPr>
      </w:pPr>
    </w:p>
    <w:p w:rsidR="007149F0" w:rsidRDefault="00EB37AB" w:rsidP="004A0674">
      <w:pPr>
        <w:pStyle w:val="a3"/>
        <w:spacing w:before="0" w:beforeAutospacing="0" w:after="0" w:afterAutospacing="0"/>
        <w:ind w:firstLine="709"/>
        <w:jc w:val="both"/>
        <w:rPr>
          <w:color w:val="000000"/>
          <w:sz w:val="26"/>
          <w:szCs w:val="26"/>
        </w:rPr>
      </w:pPr>
      <w:r w:rsidRPr="0054635F">
        <w:rPr>
          <w:color w:val="000000"/>
          <w:sz w:val="26"/>
          <w:szCs w:val="26"/>
        </w:rPr>
        <w:t>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54635F">
        <w:rPr>
          <w:color w:val="000000"/>
          <w:sz w:val="26"/>
          <w:szCs w:val="26"/>
        </w:rPr>
        <w:t>Широкоисского</w:t>
      </w:r>
      <w:proofErr w:type="spellEnd"/>
      <w:r w:rsidRPr="0054635F">
        <w:rPr>
          <w:color w:val="000000"/>
          <w:sz w:val="26"/>
          <w:szCs w:val="26"/>
        </w:rPr>
        <w:t xml:space="preserve"> сельсовета </w:t>
      </w:r>
      <w:proofErr w:type="spellStart"/>
      <w:r w:rsidRPr="0054635F">
        <w:rPr>
          <w:color w:val="000000"/>
          <w:sz w:val="26"/>
          <w:szCs w:val="26"/>
        </w:rPr>
        <w:t>Мокшанского</w:t>
      </w:r>
      <w:proofErr w:type="spellEnd"/>
      <w:r w:rsidRPr="0054635F">
        <w:rPr>
          <w:color w:val="000000"/>
          <w:sz w:val="26"/>
          <w:szCs w:val="26"/>
        </w:rPr>
        <w:t xml:space="preserve"> района Пенз</w:t>
      </w:r>
      <w:r w:rsidR="007F0C89">
        <w:rPr>
          <w:color w:val="000000"/>
          <w:sz w:val="26"/>
          <w:szCs w:val="26"/>
        </w:rPr>
        <w:t>енской области от 10.04.2025 №</w:t>
      </w:r>
      <w:r w:rsidRPr="0054635F">
        <w:rPr>
          <w:color w:val="000000"/>
          <w:sz w:val="26"/>
          <w:szCs w:val="26"/>
        </w:rPr>
        <w:t xml:space="preserve"> 18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54635F">
        <w:rPr>
          <w:color w:val="000000"/>
          <w:sz w:val="26"/>
          <w:szCs w:val="26"/>
        </w:rPr>
        <w:t>Широкоисского</w:t>
      </w:r>
      <w:proofErr w:type="spellEnd"/>
      <w:r w:rsidRPr="0054635F">
        <w:rPr>
          <w:color w:val="000000"/>
          <w:sz w:val="26"/>
          <w:szCs w:val="26"/>
        </w:rPr>
        <w:t xml:space="preserve">  сельсовета </w:t>
      </w:r>
      <w:proofErr w:type="spellStart"/>
      <w:r w:rsidRPr="0054635F">
        <w:rPr>
          <w:color w:val="000000"/>
          <w:sz w:val="26"/>
          <w:szCs w:val="26"/>
        </w:rPr>
        <w:t>Мокшанского</w:t>
      </w:r>
      <w:proofErr w:type="spellEnd"/>
      <w:r w:rsidRPr="0054635F">
        <w:rPr>
          <w:color w:val="000000"/>
          <w:sz w:val="26"/>
          <w:szCs w:val="26"/>
        </w:rPr>
        <w:t xml:space="preserve"> района Пензенской области»,  от 22.04.2025 № 21  «Об утверждении Реестра муниципальных услуг </w:t>
      </w:r>
      <w:proofErr w:type="spellStart"/>
      <w:r w:rsidRPr="0054635F">
        <w:rPr>
          <w:color w:val="000000"/>
          <w:sz w:val="26"/>
          <w:szCs w:val="26"/>
        </w:rPr>
        <w:t>Широкоисского</w:t>
      </w:r>
      <w:proofErr w:type="spellEnd"/>
      <w:r w:rsidRPr="0054635F">
        <w:rPr>
          <w:color w:val="000000"/>
          <w:sz w:val="26"/>
          <w:szCs w:val="26"/>
        </w:rPr>
        <w:t xml:space="preserve"> сельсовета </w:t>
      </w:r>
      <w:proofErr w:type="spellStart"/>
      <w:r w:rsidRPr="0054635F">
        <w:rPr>
          <w:color w:val="000000"/>
          <w:sz w:val="26"/>
          <w:szCs w:val="26"/>
        </w:rPr>
        <w:t>Мокшанского</w:t>
      </w:r>
      <w:proofErr w:type="spellEnd"/>
      <w:r w:rsidRPr="0054635F">
        <w:rPr>
          <w:color w:val="000000"/>
          <w:sz w:val="26"/>
          <w:szCs w:val="26"/>
        </w:rPr>
        <w:t xml:space="preserve"> района Пензенской области», </w:t>
      </w:r>
      <w:hyperlink r:id="rId6" w:tgtFrame="_blank" w:history="1">
        <w:r w:rsidRPr="0054635F">
          <w:rPr>
            <w:rStyle w:val="1"/>
            <w:color w:val="0000FF"/>
            <w:sz w:val="26"/>
            <w:szCs w:val="26"/>
          </w:rPr>
          <w:t xml:space="preserve">Уставом сельского поселения </w:t>
        </w:r>
        <w:proofErr w:type="spellStart"/>
        <w:r w:rsidRPr="0054635F">
          <w:rPr>
            <w:rStyle w:val="1"/>
            <w:color w:val="0000FF"/>
            <w:sz w:val="26"/>
            <w:szCs w:val="26"/>
          </w:rPr>
          <w:t>Широкоисский</w:t>
        </w:r>
        <w:proofErr w:type="spellEnd"/>
        <w:r w:rsidRPr="0054635F">
          <w:rPr>
            <w:rStyle w:val="1"/>
            <w:color w:val="0000FF"/>
            <w:sz w:val="26"/>
            <w:szCs w:val="26"/>
          </w:rPr>
          <w:t xml:space="preserve"> сельсовет муниципального района </w:t>
        </w:r>
        <w:proofErr w:type="spellStart"/>
        <w:r w:rsidRPr="0054635F">
          <w:rPr>
            <w:rStyle w:val="1"/>
            <w:color w:val="0000FF"/>
            <w:sz w:val="26"/>
            <w:szCs w:val="26"/>
          </w:rPr>
          <w:t>Мокшанский</w:t>
        </w:r>
        <w:proofErr w:type="spellEnd"/>
        <w:r w:rsidRPr="0054635F">
          <w:rPr>
            <w:rStyle w:val="1"/>
            <w:color w:val="0000FF"/>
            <w:sz w:val="26"/>
            <w:szCs w:val="26"/>
          </w:rPr>
          <w:t xml:space="preserve"> район Пензенской области</w:t>
        </w:r>
      </w:hyperlink>
      <w:r>
        <w:rPr>
          <w:rStyle w:val="1"/>
          <w:color w:val="0000FF"/>
          <w:sz w:val="26"/>
          <w:szCs w:val="26"/>
        </w:rPr>
        <w:t>,-</w:t>
      </w:r>
      <w:r w:rsidR="007149F0" w:rsidRPr="007149F0">
        <w:rPr>
          <w:color w:val="000000"/>
          <w:sz w:val="26"/>
          <w:szCs w:val="26"/>
        </w:rPr>
        <w:t> </w:t>
      </w:r>
    </w:p>
    <w:p w:rsidR="003A4D66" w:rsidRPr="007149F0" w:rsidRDefault="003A4D66" w:rsidP="004A0674">
      <w:pPr>
        <w:pStyle w:val="a3"/>
        <w:spacing w:before="0" w:beforeAutospacing="0" w:after="0" w:afterAutospacing="0"/>
        <w:ind w:firstLine="709"/>
        <w:jc w:val="both"/>
        <w:rPr>
          <w:color w:val="000000"/>
          <w:sz w:val="26"/>
          <w:szCs w:val="26"/>
        </w:rPr>
      </w:pPr>
    </w:p>
    <w:p w:rsidR="007149F0" w:rsidRDefault="007149F0" w:rsidP="004A0674">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Администрация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w:t>
      </w:r>
      <w:r w:rsidR="00EB37AB">
        <w:rPr>
          <w:rFonts w:ascii="Times New Roman" w:eastAsia="Times New Roman" w:hAnsi="Times New Roman" w:cs="Times New Roman"/>
          <w:color w:val="000000"/>
          <w:sz w:val="26"/>
          <w:szCs w:val="26"/>
          <w:lang w:eastAsia="ru-RU"/>
        </w:rPr>
        <w:t xml:space="preserve"> </w:t>
      </w:r>
      <w:proofErr w:type="spellStart"/>
      <w:r w:rsidR="00EB37AB">
        <w:rPr>
          <w:rFonts w:ascii="Times New Roman" w:eastAsia="Times New Roman" w:hAnsi="Times New Roman" w:cs="Times New Roman"/>
          <w:color w:val="000000"/>
          <w:sz w:val="26"/>
          <w:szCs w:val="26"/>
          <w:lang w:eastAsia="ru-RU"/>
        </w:rPr>
        <w:t>Мокшанского</w:t>
      </w:r>
      <w:proofErr w:type="spellEnd"/>
      <w:r w:rsidR="00EB37AB">
        <w:rPr>
          <w:rFonts w:ascii="Times New Roman" w:eastAsia="Times New Roman" w:hAnsi="Times New Roman" w:cs="Times New Roman"/>
          <w:color w:val="000000"/>
          <w:sz w:val="26"/>
          <w:szCs w:val="26"/>
          <w:lang w:eastAsia="ru-RU"/>
        </w:rPr>
        <w:t xml:space="preserve"> района Пензенской области </w:t>
      </w:r>
      <w:r w:rsidRPr="007149F0">
        <w:rPr>
          <w:rFonts w:ascii="Times New Roman" w:eastAsia="Times New Roman" w:hAnsi="Times New Roman" w:cs="Times New Roman"/>
          <w:color w:val="000000"/>
          <w:sz w:val="26"/>
          <w:szCs w:val="26"/>
          <w:lang w:eastAsia="ru-RU"/>
        </w:rPr>
        <w:t xml:space="preserve"> постановляет:</w:t>
      </w:r>
    </w:p>
    <w:p w:rsidR="003A4D66" w:rsidRPr="007149F0" w:rsidRDefault="003A4D66" w:rsidP="004A0674">
      <w:pPr>
        <w:spacing w:after="0" w:line="240" w:lineRule="auto"/>
        <w:ind w:firstLine="567"/>
        <w:jc w:val="center"/>
        <w:rPr>
          <w:rFonts w:ascii="Times New Roman" w:eastAsia="Times New Roman" w:hAnsi="Times New Roman" w:cs="Times New Roman"/>
          <w:color w:val="000000"/>
          <w:sz w:val="26"/>
          <w:szCs w:val="26"/>
          <w:lang w:eastAsia="ru-RU"/>
        </w:rPr>
      </w:pP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1. Утвердить прилагаемый административный регламент предоставления муниципальной услуги «Предоставление права на размещение нестационарных торговых объектов».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2. Признать утратившим силу: </w:t>
      </w:r>
    </w:p>
    <w:p w:rsidR="007149F0" w:rsidRPr="003A4D66" w:rsidRDefault="007149F0" w:rsidP="003A4D66">
      <w:pPr>
        <w:spacing w:after="0" w:line="240" w:lineRule="auto"/>
        <w:ind w:firstLine="709"/>
        <w:jc w:val="both"/>
        <w:rPr>
          <w:rFonts w:ascii="Times New Roman" w:hAnsi="Times New Roman" w:cs="Times New Roman"/>
          <w:bCs/>
          <w:color w:val="000000"/>
          <w:sz w:val="26"/>
          <w:szCs w:val="26"/>
        </w:rPr>
      </w:pPr>
      <w:r w:rsidRPr="003A4D66">
        <w:rPr>
          <w:rFonts w:ascii="Times New Roman" w:eastAsia="Times New Roman" w:hAnsi="Times New Roman" w:cs="Times New Roman"/>
          <w:color w:val="000000"/>
          <w:sz w:val="26"/>
          <w:szCs w:val="26"/>
          <w:lang w:eastAsia="ru-RU"/>
        </w:rPr>
        <w:t xml:space="preserve">- </w:t>
      </w:r>
      <w:r w:rsidR="003C785A" w:rsidRPr="003A4D66">
        <w:rPr>
          <w:rFonts w:ascii="Times New Roman" w:eastAsia="Times New Roman" w:hAnsi="Times New Roman" w:cs="Times New Roman"/>
          <w:color w:val="000000"/>
          <w:sz w:val="26"/>
          <w:szCs w:val="26"/>
          <w:lang w:eastAsia="ru-RU"/>
        </w:rPr>
        <w:t>постановление</w:t>
      </w:r>
      <w:r w:rsidRPr="003A4D66">
        <w:rPr>
          <w:rFonts w:ascii="Times New Roman" w:eastAsia="Times New Roman" w:hAnsi="Times New Roman" w:cs="Times New Roman"/>
          <w:color w:val="000000"/>
          <w:sz w:val="26"/>
          <w:szCs w:val="26"/>
          <w:lang w:eastAsia="ru-RU"/>
        </w:rPr>
        <w:t xml:space="preserve"> администрации </w:t>
      </w:r>
      <w:proofErr w:type="spellStart"/>
      <w:r w:rsidRPr="003A4D66">
        <w:rPr>
          <w:rFonts w:ascii="Times New Roman" w:eastAsia="Times New Roman" w:hAnsi="Times New Roman" w:cs="Times New Roman"/>
          <w:color w:val="000000"/>
          <w:sz w:val="26"/>
          <w:szCs w:val="26"/>
          <w:lang w:eastAsia="ru-RU"/>
        </w:rPr>
        <w:t>Широкоисского</w:t>
      </w:r>
      <w:proofErr w:type="spellEnd"/>
      <w:r w:rsidRPr="003A4D66">
        <w:rPr>
          <w:rFonts w:ascii="Times New Roman" w:eastAsia="Times New Roman" w:hAnsi="Times New Roman" w:cs="Times New Roman"/>
          <w:color w:val="000000"/>
          <w:sz w:val="26"/>
          <w:szCs w:val="26"/>
          <w:lang w:eastAsia="ru-RU"/>
        </w:rPr>
        <w:t xml:space="preserve"> сельсовета </w:t>
      </w:r>
      <w:proofErr w:type="spellStart"/>
      <w:r w:rsidRPr="003A4D66">
        <w:rPr>
          <w:rFonts w:ascii="Times New Roman" w:eastAsia="Times New Roman" w:hAnsi="Times New Roman" w:cs="Times New Roman"/>
          <w:color w:val="000000"/>
          <w:sz w:val="26"/>
          <w:szCs w:val="26"/>
          <w:lang w:eastAsia="ru-RU"/>
        </w:rPr>
        <w:t>Мокшанского</w:t>
      </w:r>
      <w:proofErr w:type="spellEnd"/>
      <w:r w:rsidRPr="003A4D66">
        <w:rPr>
          <w:rFonts w:ascii="Times New Roman" w:eastAsia="Times New Roman" w:hAnsi="Times New Roman" w:cs="Times New Roman"/>
          <w:color w:val="000000"/>
          <w:sz w:val="26"/>
          <w:szCs w:val="26"/>
          <w:lang w:eastAsia="ru-RU"/>
        </w:rPr>
        <w:t xml:space="preserve"> района Пензенской области</w:t>
      </w:r>
      <w:r w:rsidRPr="003A4D66">
        <w:rPr>
          <w:rFonts w:ascii="Times New Roman" w:hAnsi="Times New Roman" w:cs="Times New Roman"/>
          <w:bCs/>
          <w:color w:val="000000"/>
          <w:sz w:val="26"/>
          <w:szCs w:val="26"/>
        </w:rPr>
        <w:t xml:space="preserve"> от 23.01.2020 №</w:t>
      </w:r>
      <w:r w:rsidR="003A3ADA" w:rsidRPr="003A4D66">
        <w:rPr>
          <w:rFonts w:ascii="Times New Roman" w:hAnsi="Times New Roman" w:cs="Times New Roman"/>
          <w:bCs/>
          <w:color w:val="000000"/>
          <w:sz w:val="26"/>
          <w:szCs w:val="26"/>
        </w:rPr>
        <w:t xml:space="preserve"> </w:t>
      </w:r>
      <w:r w:rsidRPr="003A4D66">
        <w:rPr>
          <w:rFonts w:ascii="Times New Roman" w:hAnsi="Times New Roman" w:cs="Times New Roman"/>
          <w:bCs/>
          <w:color w:val="000000"/>
          <w:sz w:val="26"/>
          <w:szCs w:val="26"/>
        </w:rPr>
        <w:t>5</w:t>
      </w:r>
      <w:r w:rsidRPr="003A4D66">
        <w:rPr>
          <w:rFonts w:ascii="Times New Roman" w:eastAsia="Times New Roman" w:hAnsi="Times New Roman" w:cs="Times New Roman"/>
          <w:color w:val="000000"/>
          <w:sz w:val="26"/>
          <w:szCs w:val="26"/>
          <w:lang w:eastAsia="ru-RU"/>
        </w:rPr>
        <w:t xml:space="preserve"> «</w:t>
      </w:r>
      <w:r w:rsidRPr="003A4D66">
        <w:rPr>
          <w:rFonts w:ascii="Times New Roman" w:hAnsi="Times New Roman" w:cs="Times New Roman"/>
          <w:bCs/>
          <w:color w:val="000000"/>
          <w:sz w:val="26"/>
          <w:szCs w:val="26"/>
        </w:rPr>
        <w:t>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p>
    <w:p w:rsidR="007149F0" w:rsidRPr="003A4D66" w:rsidRDefault="007149F0" w:rsidP="003A4D66">
      <w:pPr>
        <w:pStyle w:val="a3"/>
        <w:spacing w:before="0" w:beforeAutospacing="0" w:after="0" w:afterAutospacing="0"/>
        <w:ind w:firstLine="709"/>
        <w:jc w:val="both"/>
        <w:rPr>
          <w:bCs/>
          <w:color w:val="000000"/>
          <w:sz w:val="26"/>
          <w:szCs w:val="26"/>
        </w:rPr>
      </w:pPr>
      <w:r w:rsidRPr="003A4D66">
        <w:rPr>
          <w:bCs/>
          <w:color w:val="000000"/>
          <w:sz w:val="26"/>
          <w:szCs w:val="26"/>
        </w:rPr>
        <w:t xml:space="preserve">- </w:t>
      </w:r>
      <w:r w:rsidRPr="003A4D66">
        <w:rPr>
          <w:color w:val="000000"/>
          <w:sz w:val="26"/>
          <w:szCs w:val="26"/>
        </w:rPr>
        <w:t xml:space="preserve">постановление администрации </w:t>
      </w:r>
      <w:proofErr w:type="spellStart"/>
      <w:r w:rsidRPr="003A4D66">
        <w:rPr>
          <w:color w:val="000000"/>
          <w:sz w:val="26"/>
          <w:szCs w:val="26"/>
        </w:rPr>
        <w:t>Широкоисского</w:t>
      </w:r>
      <w:proofErr w:type="spellEnd"/>
      <w:r w:rsidRPr="003A4D66">
        <w:rPr>
          <w:color w:val="000000"/>
          <w:sz w:val="26"/>
          <w:szCs w:val="26"/>
        </w:rPr>
        <w:t xml:space="preserve"> сельсовета </w:t>
      </w:r>
      <w:proofErr w:type="spellStart"/>
      <w:r w:rsidRPr="003A4D66">
        <w:rPr>
          <w:color w:val="000000"/>
          <w:sz w:val="26"/>
          <w:szCs w:val="26"/>
        </w:rPr>
        <w:t>Мокшанского</w:t>
      </w:r>
      <w:proofErr w:type="spellEnd"/>
      <w:r w:rsidRPr="003A4D66">
        <w:rPr>
          <w:color w:val="000000"/>
          <w:sz w:val="26"/>
          <w:szCs w:val="26"/>
        </w:rPr>
        <w:t xml:space="preserve"> района Пензенской области</w:t>
      </w:r>
      <w:r w:rsidRPr="003A4D66">
        <w:rPr>
          <w:bCs/>
          <w:color w:val="000000"/>
          <w:sz w:val="26"/>
          <w:szCs w:val="26"/>
        </w:rPr>
        <w:t xml:space="preserve"> от 27.05.2021 № 40 «О внесении изменений в административный регламент предоставления муниципальной услуги «Предоставление права на размещение нестационарных торговых объектов», </w:t>
      </w:r>
      <w:r w:rsidRPr="003A4D66">
        <w:rPr>
          <w:bCs/>
          <w:color w:val="000000"/>
          <w:sz w:val="26"/>
          <w:szCs w:val="26"/>
        </w:rPr>
        <w:lastRenderedPageBreak/>
        <w:t xml:space="preserve">утвержденный постановлением администрации </w:t>
      </w:r>
      <w:proofErr w:type="spellStart"/>
      <w:r w:rsidRPr="003A4D66">
        <w:rPr>
          <w:bCs/>
          <w:color w:val="000000"/>
          <w:sz w:val="26"/>
          <w:szCs w:val="26"/>
        </w:rPr>
        <w:t>Широкоисского</w:t>
      </w:r>
      <w:proofErr w:type="spellEnd"/>
      <w:r w:rsidRPr="003A4D66">
        <w:rPr>
          <w:bCs/>
          <w:color w:val="000000"/>
          <w:sz w:val="26"/>
          <w:szCs w:val="26"/>
        </w:rPr>
        <w:t xml:space="preserve"> сельсовета </w:t>
      </w:r>
      <w:proofErr w:type="spellStart"/>
      <w:r w:rsidRPr="003A4D66">
        <w:rPr>
          <w:bCs/>
          <w:color w:val="000000"/>
          <w:sz w:val="26"/>
          <w:szCs w:val="26"/>
        </w:rPr>
        <w:t>Мокшанского</w:t>
      </w:r>
      <w:proofErr w:type="spellEnd"/>
      <w:r w:rsidRPr="003A4D66">
        <w:rPr>
          <w:bCs/>
          <w:color w:val="000000"/>
          <w:sz w:val="26"/>
          <w:szCs w:val="26"/>
        </w:rPr>
        <w:t xml:space="preserve"> района Пензенской области от 23.01.2020 № 5»;</w:t>
      </w:r>
    </w:p>
    <w:p w:rsidR="007149F0" w:rsidRPr="003A4D66" w:rsidRDefault="007149F0" w:rsidP="003A4D66">
      <w:pPr>
        <w:pStyle w:val="a3"/>
        <w:spacing w:before="0" w:beforeAutospacing="0" w:after="0" w:afterAutospacing="0"/>
        <w:ind w:firstLine="709"/>
        <w:jc w:val="both"/>
        <w:rPr>
          <w:bCs/>
          <w:color w:val="000000"/>
          <w:sz w:val="26"/>
          <w:szCs w:val="26"/>
        </w:rPr>
      </w:pPr>
      <w:r w:rsidRPr="003A4D66">
        <w:rPr>
          <w:bCs/>
          <w:color w:val="000000"/>
          <w:sz w:val="26"/>
          <w:szCs w:val="26"/>
        </w:rPr>
        <w:t>-</w:t>
      </w:r>
      <w:r w:rsidRPr="003A4D66">
        <w:rPr>
          <w:color w:val="000000"/>
          <w:sz w:val="26"/>
          <w:szCs w:val="26"/>
        </w:rPr>
        <w:t xml:space="preserve"> постановление администрации </w:t>
      </w:r>
      <w:proofErr w:type="spellStart"/>
      <w:r w:rsidRPr="003A4D66">
        <w:rPr>
          <w:color w:val="000000"/>
          <w:sz w:val="26"/>
          <w:szCs w:val="26"/>
        </w:rPr>
        <w:t>Широкоисского</w:t>
      </w:r>
      <w:proofErr w:type="spellEnd"/>
      <w:r w:rsidRPr="003A4D66">
        <w:rPr>
          <w:color w:val="000000"/>
          <w:sz w:val="26"/>
          <w:szCs w:val="26"/>
        </w:rPr>
        <w:t xml:space="preserve"> сельсовета </w:t>
      </w:r>
      <w:proofErr w:type="spellStart"/>
      <w:r w:rsidRPr="003A4D66">
        <w:rPr>
          <w:color w:val="000000"/>
          <w:sz w:val="26"/>
          <w:szCs w:val="26"/>
        </w:rPr>
        <w:t>Мокшанского</w:t>
      </w:r>
      <w:proofErr w:type="spellEnd"/>
      <w:r w:rsidRPr="003A4D66">
        <w:rPr>
          <w:color w:val="000000"/>
          <w:sz w:val="26"/>
          <w:szCs w:val="26"/>
        </w:rPr>
        <w:t xml:space="preserve"> района Пензенской области</w:t>
      </w:r>
      <w:r w:rsidRPr="003A4D66">
        <w:rPr>
          <w:bCs/>
          <w:color w:val="000000"/>
          <w:sz w:val="26"/>
          <w:szCs w:val="26"/>
        </w:rPr>
        <w:t xml:space="preserve"> от 19.04.2022 № 34 «О внесении изменений в административный регламент по предоставлению муниципальной услуги «Предоставление права на размещение нестационарных торговых объектов», утвержденный постановлением администрации </w:t>
      </w:r>
      <w:proofErr w:type="spellStart"/>
      <w:r w:rsidRPr="003A4D66">
        <w:rPr>
          <w:bCs/>
          <w:color w:val="000000"/>
          <w:sz w:val="26"/>
          <w:szCs w:val="26"/>
        </w:rPr>
        <w:t>Широкоисского</w:t>
      </w:r>
      <w:proofErr w:type="spellEnd"/>
      <w:r w:rsidRPr="003A4D66">
        <w:rPr>
          <w:bCs/>
          <w:color w:val="000000"/>
          <w:sz w:val="26"/>
          <w:szCs w:val="26"/>
        </w:rPr>
        <w:t xml:space="preserve"> сельсовета </w:t>
      </w:r>
      <w:proofErr w:type="spellStart"/>
      <w:r w:rsidRPr="003A4D66">
        <w:rPr>
          <w:bCs/>
          <w:color w:val="000000"/>
          <w:sz w:val="26"/>
          <w:szCs w:val="26"/>
        </w:rPr>
        <w:t>Мокшанского</w:t>
      </w:r>
      <w:proofErr w:type="spellEnd"/>
      <w:r w:rsidRPr="003A4D66">
        <w:rPr>
          <w:bCs/>
          <w:color w:val="000000"/>
          <w:sz w:val="26"/>
          <w:szCs w:val="26"/>
        </w:rPr>
        <w:t xml:space="preserve"> района Пензенской области от 23.01.2020 № 5»;</w:t>
      </w:r>
    </w:p>
    <w:p w:rsidR="007149F0" w:rsidRPr="003A4D66" w:rsidRDefault="007149F0" w:rsidP="003A4D66">
      <w:pPr>
        <w:pStyle w:val="a3"/>
        <w:spacing w:before="0" w:beforeAutospacing="0" w:after="0" w:afterAutospacing="0"/>
        <w:ind w:firstLine="709"/>
        <w:jc w:val="both"/>
        <w:rPr>
          <w:bCs/>
          <w:color w:val="000000"/>
          <w:sz w:val="26"/>
          <w:szCs w:val="26"/>
        </w:rPr>
      </w:pPr>
      <w:r w:rsidRPr="003A4D66">
        <w:rPr>
          <w:bCs/>
          <w:color w:val="000000"/>
          <w:sz w:val="26"/>
          <w:szCs w:val="26"/>
        </w:rPr>
        <w:t xml:space="preserve">- пункт 27 </w:t>
      </w:r>
      <w:r w:rsidRPr="003A4D66">
        <w:rPr>
          <w:color w:val="000000"/>
          <w:sz w:val="26"/>
          <w:szCs w:val="26"/>
        </w:rPr>
        <w:t xml:space="preserve">постановления администрации </w:t>
      </w:r>
      <w:proofErr w:type="spellStart"/>
      <w:r w:rsidRPr="003A4D66">
        <w:rPr>
          <w:color w:val="000000"/>
          <w:sz w:val="26"/>
          <w:szCs w:val="26"/>
        </w:rPr>
        <w:t>Широкоисского</w:t>
      </w:r>
      <w:proofErr w:type="spellEnd"/>
      <w:r w:rsidRPr="003A4D66">
        <w:rPr>
          <w:color w:val="000000"/>
          <w:sz w:val="26"/>
          <w:szCs w:val="26"/>
        </w:rPr>
        <w:t xml:space="preserve"> сельсовета </w:t>
      </w:r>
      <w:proofErr w:type="spellStart"/>
      <w:r w:rsidRPr="003A4D66">
        <w:rPr>
          <w:color w:val="000000"/>
          <w:sz w:val="26"/>
          <w:szCs w:val="26"/>
        </w:rPr>
        <w:t>Мокшанского</w:t>
      </w:r>
      <w:proofErr w:type="spellEnd"/>
      <w:r w:rsidRPr="003A4D66">
        <w:rPr>
          <w:color w:val="000000"/>
          <w:sz w:val="26"/>
          <w:szCs w:val="26"/>
        </w:rPr>
        <w:t xml:space="preserve"> района Пензенской области</w:t>
      </w:r>
      <w:r w:rsidRPr="003A4D66">
        <w:rPr>
          <w:bCs/>
          <w:color w:val="000000"/>
          <w:sz w:val="26"/>
          <w:szCs w:val="26"/>
        </w:rPr>
        <w:t xml:space="preserve"> от 04.08.2022 № 66 «О внесении изменений в некоторые административные регламенты по предоставлению муниципальных услуг»;</w:t>
      </w:r>
    </w:p>
    <w:p w:rsidR="007149F0" w:rsidRPr="003A4D66" w:rsidRDefault="007149F0" w:rsidP="003A4D66">
      <w:pPr>
        <w:pStyle w:val="a3"/>
        <w:spacing w:before="0" w:beforeAutospacing="0" w:after="0" w:afterAutospacing="0"/>
        <w:ind w:firstLine="709"/>
        <w:jc w:val="both"/>
        <w:rPr>
          <w:color w:val="000000"/>
          <w:sz w:val="26"/>
          <w:szCs w:val="26"/>
        </w:rPr>
      </w:pPr>
      <w:r w:rsidRPr="003A4D66">
        <w:rPr>
          <w:bCs/>
          <w:color w:val="000000"/>
          <w:sz w:val="26"/>
          <w:szCs w:val="26"/>
        </w:rPr>
        <w:t xml:space="preserve">- </w:t>
      </w:r>
      <w:r w:rsidRPr="003A4D66">
        <w:rPr>
          <w:color w:val="000000"/>
          <w:sz w:val="26"/>
          <w:szCs w:val="26"/>
        </w:rPr>
        <w:t xml:space="preserve">постановление администрации </w:t>
      </w:r>
      <w:proofErr w:type="spellStart"/>
      <w:r w:rsidRPr="003A4D66">
        <w:rPr>
          <w:color w:val="000000"/>
          <w:sz w:val="26"/>
          <w:szCs w:val="26"/>
        </w:rPr>
        <w:t>Широкоисского</w:t>
      </w:r>
      <w:proofErr w:type="spellEnd"/>
      <w:r w:rsidRPr="003A4D66">
        <w:rPr>
          <w:color w:val="000000"/>
          <w:sz w:val="26"/>
          <w:szCs w:val="26"/>
        </w:rPr>
        <w:t xml:space="preserve"> сельсовета </w:t>
      </w:r>
      <w:proofErr w:type="spellStart"/>
      <w:r w:rsidRPr="003A4D66">
        <w:rPr>
          <w:color w:val="000000"/>
          <w:sz w:val="26"/>
          <w:szCs w:val="26"/>
        </w:rPr>
        <w:t>Мокшанского</w:t>
      </w:r>
      <w:proofErr w:type="spellEnd"/>
      <w:r w:rsidRPr="003A4D66">
        <w:rPr>
          <w:color w:val="000000"/>
          <w:sz w:val="26"/>
          <w:szCs w:val="26"/>
        </w:rPr>
        <w:t xml:space="preserve"> района Пензенской области</w:t>
      </w:r>
      <w:r w:rsidRPr="003A4D66">
        <w:rPr>
          <w:bCs/>
          <w:color w:val="000000"/>
          <w:sz w:val="26"/>
          <w:szCs w:val="26"/>
        </w:rPr>
        <w:t xml:space="preserve"> от 08.11.2022 № 93 «О внесении изменений в постановление администрации </w:t>
      </w:r>
      <w:proofErr w:type="spellStart"/>
      <w:r w:rsidRPr="003A4D66">
        <w:rPr>
          <w:bCs/>
          <w:color w:val="000000"/>
          <w:sz w:val="26"/>
          <w:szCs w:val="26"/>
        </w:rPr>
        <w:t>Широкоисского</w:t>
      </w:r>
      <w:proofErr w:type="spellEnd"/>
      <w:r w:rsidRPr="003A4D66">
        <w:rPr>
          <w:bCs/>
          <w:color w:val="000000"/>
          <w:sz w:val="26"/>
          <w:szCs w:val="26"/>
        </w:rPr>
        <w:t xml:space="preserve"> сельсовета </w:t>
      </w:r>
      <w:proofErr w:type="spellStart"/>
      <w:r w:rsidRPr="003A4D66">
        <w:rPr>
          <w:bCs/>
          <w:color w:val="000000"/>
          <w:sz w:val="26"/>
          <w:szCs w:val="26"/>
        </w:rPr>
        <w:t>Мокшанского</w:t>
      </w:r>
      <w:proofErr w:type="spellEnd"/>
      <w:r w:rsidRPr="003A4D66">
        <w:rPr>
          <w:bCs/>
          <w:color w:val="000000"/>
          <w:sz w:val="26"/>
          <w:szCs w:val="26"/>
        </w:rPr>
        <w:t xml:space="preserve"> района Пензенской области от 23.01.2020 № 5 «Об утверждении административного регламента предоставления муниципальной услуги «Предоставление права на размещение нестационарных торговых объектов»</w:t>
      </w:r>
      <w:r w:rsidR="003C785A" w:rsidRPr="003A4D66">
        <w:rPr>
          <w:bCs/>
          <w:color w:val="000000"/>
          <w:sz w:val="26"/>
          <w:szCs w:val="26"/>
        </w:rPr>
        <w:t>.</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 Настоящее постановление опубликовать в информационном бюллетене «Вести </w:t>
      </w:r>
      <w:proofErr w:type="spellStart"/>
      <w:r w:rsidRPr="003A4D66">
        <w:rPr>
          <w:rFonts w:ascii="Times New Roman" w:eastAsia="Times New Roman" w:hAnsi="Times New Roman" w:cs="Times New Roman"/>
          <w:color w:val="000000"/>
          <w:sz w:val="26"/>
          <w:szCs w:val="26"/>
          <w:lang w:eastAsia="ru-RU"/>
        </w:rPr>
        <w:t>Широкоисского</w:t>
      </w:r>
      <w:proofErr w:type="spellEnd"/>
      <w:r w:rsidRPr="003A4D66">
        <w:rPr>
          <w:rFonts w:ascii="Times New Roman" w:eastAsia="Times New Roman" w:hAnsi="Times New Roman" w:cs="Times New Roman"/>
          <w:color w:val="000000"/>
          <w:sz w:val="26"/>
          <w:szCs w:val="26"/>
          <w:lang w:eastAsia="ru-RU"/>
        </w:rPr>
        <w:t xml:space="preserve"> сельсовета» и разместить на официальной странице администрации </w:t>
      </w:r>
      <w:proofErr w:type="spellStart"/>
      <w:r w:rsidRPr="003A4D66">
        <w:rPr>
          <w:rFonts w:ascii="Times New Roman" w:eastAsia="Times New Roman" w:hAnsi="Times New Roman" w:cs="Times New Roman"/>
          <w:color w:val="000000"/>
          <w:sz w:val="26"/>
          <w:szCs w:val="26"/>
          <w:lang w:eastAsia="ru-RU"/>
        </w:rPr>
        <w:t>Широкоисского</w:t>
      </w:r>
      <w:proofErr w:type="spellEnd"/>
      <w:r w:rsidRPr="003A4D66">
        <w:rPr>
          <w:rFonts w:ascii="Times New Roman" w:eastAsia="Times New Roman" w:hAnsi="Times New Roman" w:cs="Times New Roman"/>
          <w:color w:val="000000"/>
          <w:sz w:val="26"/>
          <w:szCs w:val="26"/>
          <w:lang w:eastAsia="ru-RU"/>
        </w:rPr>
        <w:t xml:space="preserve"> сельсовета </w:t>
      </w:r>
      <w:proofErr w:type="spellStart"/>
      <w:r w:rsidRPr="003A4D66">
        <w:rPr>
          <w:rFonts w:ascii="Times New Roman" w:eastAsia="Times New Roman" w:hAnsi="Times New Roman" w:cs="Times New Roman"/>
          <w:color w:val="000000"/>
          <w:sz w:val="26"/>
          <w:szCs w:val="26"/>
          <w:lang w:eastAsia="ru-RU"/>
        </w:rPr>
        <w:t>Мокшанского</w:t>
      </w:r>
      <w:proofErr w:type="spellEnd"/>
      <w:r w:rsidRPr="003A4D66">
        <w:rPr>
          <w:rFonts w:ascii="Times New Roman" w:eastAsia="Times New Roman" w:hAnsi="Times New Roman" w:cs="Times New Roman"/>
          <w:color w:val="000000"/>
          <w:sz w:val="26"/>
          <w:szCs w:val="26"/>
          <w:lang w:eastAsia="ru-RU"/>
        </w:rPr>
        <w:t xml:space="preserve"> района Пензенской области раздела Власть/ОМС </w:t>
      </w:r>
      <w:proofErr w:type="spellStart"/>
      <w:r w:rsidRPr="003A4D66">
        <w:rPr>
          <w:rFonts w:ascii="Times New Roman" w:eastAsia="Times New Roman" w:hAnsi="Times New Roman" w:cs="Times New Roman"/>
          <w:color w:val="000000"/>
          <w:sz w:val="26"/>
          <w:szCs w:val="26"/>
          <w:lang w:eastAsia="ru-RU"/>
        </w:rPr>
        <w:t>Мокшанского</w:t>
      </w:r>
      <w:proofErr w:type="spellEnd"/>
      <w:r w:rsidRPr="003A4D66">
        <w:rPr>
          <w:rFonts w:ascii="Times New Roman" w:eastAsia="Times New Roman" w:hAnsi="Times New Roman" w:cs="Times New Roman"/>
          <w:color w:val="000000"/>
          <w:sz w:val="26"/>
          <w:szCs w:val="26"/>
          <w:lang w:eastAsia="ru-RU"/>
        </w:rPr>
        <w:t xml:space="preserve"> района на сайте администрации </w:t>
      </w:r>
      <w:proofErr w:type="spellStart"/>
      <w:r w:rsidRPr="003A4D66">
        <w:rPr>
          <w:rFonts w:ascii="Times New Roman" w:eastAsia="Times New Roman" w:hAnsi="Times New Roman" w:cs="Times New Roman"/>
          <w:color w:val="000000"/>
          <w:sz w:val="26"/>
          <w:szCs w:val="26"/>
          <w:lang w:eastAsia="ru-RU"/>
        </w:rPr>
        <w:t>Мокшанского</w:t>
      </w:r>
      <w:proofErr w:type="spellEnd"/>
      <w:r w:rsidRPr="003A4D66">
        <w:rPr>
          <w:rFonts w:ascii="Times New Roman" w:eastAsia="Times New Roman" w:hAnsi="Times New Roman" w:cs="Times New Roman"/>
          <w:color w:val="000000"/>
          <w:sz w:val="26"/>
          <w:szCs w:val="26"/>
          <w:lang w:eastAsia="ru-RU"/>
        </w:rPr>
        <w:t xml:space="preserve"> района в сети «Интернет»</w:t>
      </w:r>
      <w:r w:rsidR="00B7031C" w:rsidRPr="003A4D66">
        <w:rPr>
          <w:rFonts w:ascii="Times New Roman" w:hAnsi="Times New Roman" w:cs="Times New Roman"/>
          <w:sz w:val="26"/>
          <w:szCs w:val="26"/>
        </w:rPr>
        <w:t xml:space="preserve"> </w:t>
      </w:r>
      <w:hyperlink r:id="rId7" w:history="1">
        <w:r w:rsidR="00B7031C" w:rsidRPr="003A4D66">
          <w:rPr>
            <w:rStyle w:val="a6"/>
            <w:rFonts w:ascii="Times New Roman" w:eastAsia="Times New Roman" w:hAnsi="Times New Roman" w:cs="Times New Roman"/>
            <w:sz w:val="26"/>
            <w:szCs w:val="26"/>
            <w:lang w:eastAsia="ru-RU"/>
          </w:rPr>
          <w:t>https://mokshan.pnzreg.ru/authority/oms-munitsipalnogo-obrazovaniya/administratsiya-shirokoisskogo-selsoveta/</w:t>
        </w:r>
      </w:hyperlink>
      <w:r w:rsidR="00B7031C" w:rsidRPr="003A4D66">
        <w:rPr>
          <w:rFonts w:ascii="Times New Roman" w:eastAsia="Times New Roman" w:hAnsi="Times New Roman" w:cs="Times New Roman"/>
          <w:color w:val="000000"/>
          <w:sz w:val="26"/>
          <w:szCs w:val="26"/>
          <w:lang w:eastAsia="ru-RU"/>
        </w:rPr>
        <w:t xml:space="preserve"> </w:t>
      </w:r>
      <w:r w:rsidR="003C785A" w:rsidRPr="003A4D66">
        <w:rPr>
          <w:rFonts w:ascii="Times New Roman" w:eastAsia="Times New Roman" w:hAnsi="Times New Roman" w:cs="Times New Roman"/>
          <w:color w:val="000000"/>
          <w:sz w:val="26"/>
          <w:szCs w:val="26"/>
          <w:lang w:eastAsia="ru-RU"/>
        </w:rPr>
        <w:t>.</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4. Настоящее постановление вступает в силу на следующий день после дня его официального опубликования.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5. </w:t>
      </w:r>
      <w:proofErr w:type="gramStart"/>
      <w:r w:rsidRPr="003A4D66">
        <w:rPr>
          <w:rFonts w:ascii="Times New Roman" w:eastAsia="Times New Roman" w:hAnsi="Times New Roman" w:cs="Times New Roman"/>
          <w:color w:val="000000"/>
          <w:sz w:val="26"/>
          <w:szCs w:val="26"/>
          <w:lang w:eastAsia="ru-RU"/>
        </w:rPr>
        <w:t>Контроль за</w:t>
      </w:r>
      <w:proofErr w:type="gramEnd"/>
      <w:r w:rsidRPr="003A4D66">
        <w:rPr>
          <w:rFonts w:ascii="Times New Roman" w:eastAsia="Times New Roman" w:hAnsi="Times New Roman" w:cs="Times New Roman"/>
          <w:color w:val="000000"/>
          <w:sz w:val="26"/>
          <w:szCs w:val="26"/>
          <w:lang w:eastAsia="ru-RU"/>
        </w:rPr>
        <w:t xml:space="preserve"> исполнением настоящего постановления возложить на главу администрации </w:t>
      </w:r>
      <w:proofErr w:type="spellStart"/>
      <w:r w:rsidRPr="003A4D66">
        <w:rPr>
          <w:rFonts w:ascii="Times New Roman" w:eastAsia="Times New Roman" w:hAnsi="Times New Roman" w:cs="Times New Roman"/>
          <w:color w:val="000000"/>
          <w:sz w:val="26"/>
          <w:szCs w:val="26"/>
          <w:lang w:eastAsia="ru-RU"/>
        </w:rPr>
        <w:t>Широкоисского</w:t>
      </w:r>
      <w:proofErr w:type="spellEnd"/>
      <w:r w:rsidRPr="003A4D66">
        <w:rPr>
          <w:rFonts w:ascii="Times New Roman" w:eastAsia="Times New Roman" w:hAnsi="Times New Roman" w:cs="Times New Roman"/>
          <w:color w:val="000000"/>
          <w:sz w:val="26"/>
          <w:szCs w:val="26"/>
          <w:lang w:eastAsia="ru-RU"/>
        </w:rPr>
        <w:t xml:space="preserve"> сельсовета </w:t>
      </w:r>
      <w:proofErr w:type="spellStart"/>
      <w:r w:rsidRPr="003A4D66">
        <w:rPr>
          <w:rFonts w:ascii="Times New Roman" w:eastAsia="Times New Roman" w:hAnsi="Times New Roman" w:cs="Times New Roman"/>
          <w:color w:val="000000"/>
          <w:sz w:val="26"/>
          <w:szCs w:val="26"/>
          <w:lang w:eastAsia="ru-RU"/>
        </w:rPr>
        <w:t>Мокшанского</w:t>
      </w:r>
      <w:proofErr w:type="spellEnd"/>
      <w:r w:rsidRPr="003A4D66">
        <w:rPr>
          <w:rFonts w:ascii="Times New Roman" w:eastAsia="Times New Roman" w:hAnsi="Times New Roman" w:cs="Times New Roman"/>
          <w:color w:val="000000"/>
          <w:sz w:val="26"/>
          <w:szCs w:val="26"/>
          <w:lang w:eastAsia="ru-RU"/>
        </w:rPr>
        <w:t xml:space="preserve"> района Пензенской области.</w:t>
      </w:r>
    </w:p>
    <w:p w:rsid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3A4D66" w:rsidRPr="007149F0"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7149F0" w:rsidP="003A4D66">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Глава администрации </w:t>
      </w:r>
    </w:p>
    <w:p w:rsidR="003C785A" w:rsidRDefault="007149F0" w:rsidP="003A4D66">
      <w:pPr>
        <w:spacing w:after="0" w:line="240" w:lineRule="auto"/>
        <w:jc w:val="both"/>
        <w:rPr>
          <w:rFonts w:ascii="Times New Roman" w:eastAsia="Times New Roman" w:hAnsi="Times New Roman" w:cs="Times New Roman"/>
          <w:color w:val="000000"/>
          <w:sz w:val="26"/>
          <w:szCs w:val="26"/>
          <w:lang w:eastAsia="ru-RU"/>
        </w:rPr>
      </w:pP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
    <w:p w:rsidR="007149F0" w:rsidRPr="007149F0" w:rsidRDefault="007149F0" w:rsidP="003A4D66">
      <w:pPr>
        <w:spacing w:after="0" w:line="240" w:lineRule="auto"/>
        <w:jc w:val="both"/>
        <w:rPr>
          <w:rFonts w:ascii="Times New Roman" w:eastAsia="Times New Roman" w:hAnsi="Times New Roman" w:cs="Times New Roman"/>
          <w:color w:val="000000"/>
          <w:sz w:val="26"/>
          <w:szCs w:val="26"/>
          <w:lang w:eastAsia="ru-RU"/>
        </w:rPr>
      </w:pP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w:t>
      </w:r>
    </w:p>
    <w:p w:rsidR="007149F0" w:rsidRPr="007149F0" w:rsidRDefault="003C785A" w:rsidP="003A4D66">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Пензенской области                                 </w:t>
      </w:r>
      <w:r w:rsidR="003A4D66">
        <w:rPr>
          <w:rFonts w:ascii="Times New Roman" w:eastAsia="Times New Roman" w:hAnsi="Times New Roman" w:cs="Times New Roman"/>
          <w:color w:val="000000"/>
          <w:sz w:val="26"/>
          <w:szCs w:val="26"/>
          <w:lang w:eastAsia="ru-RU"/>
        </w:rPr>
        <w:t xml:space="preserve">                 </w:t>
      </w: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С.А. Симаков</w:t>
      </w:r>
    </w:p>
    <w:p w:rsid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3A4D66" w:rsidRPr="007149F0" w:rsidRDefault="003A4D66" w:rsidP="007149F0">
      <w:pPr>
        <w:spacing w:after="0" w:line="240" w:lineRule="auto"/>
        <w:ind w:firstLine="567"/>
        <w:jc w:val="both"/>
        <w:rPr>
          <w:rFonts w:ascii="Times New Roman" w:eastAsia="Times New Roman" w:hAnsi="Times New Roman" w:cs="Times New Roman"/>
          <w:color w:val="000000"/>
          <w:sz w:val="26"/>
          <w:szCs w:val="26"/>
          <w:lang w:eastAsia="ru-RU"/>
        </w:rPr>
      </w:pP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Приложение</w:t>
      </w:r>
    </w:p>
    <w:p w:rsidR="003A4D66"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к постановлению администрации </w:t>
      </w:r>
    </w:p>
    <w:p w:rsidR="003C785A"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Пензенской области</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от </w:t>
      </w:r>
      <w:r w:rsidR="003A4D66">
        <w:rPr>
          <w:rFonts w:ascii="Times New Roman" w:eastAsia="Times New Roman" w:hAnsi="Times New Roman" w:cs="Times New Roman"/>
          <w:color w:val="000000"/>
          <w:sz w:val="26"/>
          <w:szCs w:val="26"/>
          <w:lang w:eastAsia="ru-RU"/>
        </w:rPr>
        <w:t>08.07.2026  № 50</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3A4D66">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Административный регламент предоставления муниципальной услуги «Предоставление права на размещение нестационарных торговых объектов»</w:t>
      </w:r>
    </w:p>
    <w:p w:rsidR="003A4D66" w:rsidRDefault="003A4D66" w:rsidP="003C785A">
      <w:pPr>
        <w:spacing w:after="0" w:line="240" w:lineRule="auto"/>
        <w:ind w:firstLine="567"/>
        <w:jc w:val="center"/>
        <w:rPr>
          <w:rFonts w:ascii="Times New Roman" w:eastAsia="Times New Roman" w:hAnsi="Times New Roman" w:cs="Times New Roman"/>
          <w:b/>
          <w:bCs/>
          <w:color w:val="000000"/>
          <w:sz w:val="26"/>
          <w:szCs w:val="26"/>
          <w:lang w:eastAsia="ru-RU"/>
        </w:rPr>
      </w:pPr>
    </w:p>
    <w:p w:rsidR="007149F0" w:rsidRPr="007149F0" w:rsidRDefault="007149F0" w:rsidP="003A4D66">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1. Общие положения</w:t>
      </w:r>
    </w:p>
    <w:p w:rsidR="007149F0" w:rsidRPr="003C785A" w:rsidRDefault="007149F0" w:rsidP="003A4D66">
      <w:pPr>
        <w:spacing w:after="0" w:line="240" w:lineRule="auto"/>
        <w:ind w:firstLine="709"/>
        <w:jc w:val="both"/>
        <w:rPr>
          <w:rFonts w:ascii="Times New Roman" w:eastAsia="Times New Roman" w:hAnsi="Times New Roman" w:cs="Times New Roman"/>
          <w:b/>
          <w:color w:val="000000"/>
          <w:sz w:val="26"/>
          <w:szCs w:val="26"/>
          <w:lang w:eastAsia="ru-RU"/>
        </w:rPr>
      </w:pPr>
      <w:r w:rsidRPr="003C785A">
        <w:rPr>
          <w:rFonts w:ascii="Times New Roman" w:eastAsia="Times New Roman" w:hAnsi="Times New Roman" w:cs="Times New Roman"/>
          <w:b/>
          <w:color w:val="000000"/>
          <w:sz w:val="26"/>
          <w:szCs w:val="26"/>
          <w:lang w:eastAsia="ru-RU"/>
        </w:rPr>
        <w:t>П</w:t>
      </w:r>
      <w:r w:rsidR="003C785A" w:rsidRPr="003C785A">
        <w:rPr>
          <w:rFonts w:ascii="Times New Roman" w:eastAsia="Times New Roman" w:hAnsi="Times New Roman" w:cs="Times New Roman"/>
          <w:b/>
          <w:color w:val="000000"/>
          <w:sz w:val="26"/>
          <w:szCs w:val="26"/>
          <w:lang w:eastAsia="ru-RU"/>
        </w:rPr>
        <w:t>редмет регулирования регламента</w:t>
      </w:r>
    </w:p>
    <w:p w:rsidR="007149F0" w:rsidRPr="007149F0" w:rsidRDefault="003A4D66" w:rsidP="003A4D6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1.1. </w:t>
      </w:r>
      <w:proofErr w:type="gramStart"/>
      <w:r w:rsidR="007149F0" w:rsidRPr="007149F0">
        <w:rPr>
          <w:rFonts w:ascii="Times New Roman" w:eastAsia="Times New Roman" w:hAnsi="Times New Roman" w:cs="Times New Roman"/>
          <w:color w:val="000000"/>
          <w:sz w:val="26"/>
          <w:szCs w:val="26"/>
          <w:lang w:eastAsia="ru-RU"/>
        </w:rPr>
        <w:t xml:space="preserve">Настоящий административный регламент предоставления муниципальной услуги «Предоставление права на размещение нестационарных торговых объектов» (далее - Регламент) определяет сроки и последовательность действий (административных процедур), порядок взаимодействия администрации </w:t>
      </w:r>
      <w:proofErr w:type="spellStart"/>
      <w:r w:rsidR="007149F0" w:rsidRPr="007149F0">
        <w:rPr>
          <w:rFonts w:ascii="Times New Roman" w:eastAsia="Times New Roman" w:hAnsi="Times New Roman" w:cs="Times New Roman"/>
          <w:color w:val="000000"/>
          <w:sz w:val="26"/>
          <w:szCs w:val="26"/>
          <w:lang w:eastAsia="ru-RU"/>
        </w:rPr>
        <w:t>Широкоисского</w:t>
      </w:r>
      <w:proofErr w:type="spellEnd"/>
      <w:r w:rsidR="007149F0" w:rsidRPr="007149F0">
        <w:rPr>
          <w:rFonts w:ascii="Times New Roman" w:eastAsia="Times New Roman" w:hAnsi="Times New Roman" w:cs="Times New Roman"/>
          <w:color w:val="000000"/>
          <w:sz w:val="26"/>
          <w:szCs w:val="26"/>
          <w:lang w:eastAsia="ru-RU"/>
        </w:rPr>
        <w:t xml:space="preserve"> сельсовета </w:t>
      </w:r>
      <w:proofErr w:type="spellStart"/>
      <w:r w:rsidR="007149F0" w:rsidRPr="007149F0">
        <w:rPr>
          <w:rFonts w:ascii="Times New Roman" w:eastAsia="Times New Roman" w:hAnsi="Times New Roman" w:cs="Times New Roman"/>
          <w:color w:val="000000"/>
          <w:sz w:val="26"/>
          <w:szCs w:val="26"/>
          <w:lang w:eastAsia="ru-RU"/>
        </w:rPr>
        <w:t>Мокшанского</w:t>
      </w:r>
      <w:proofErr w:type="spellEnd"/>
      <w:r w:rsidR="007149F0" w:rsidRPr="007149F0">
        <w:rPr>
          <w:rFonts w:ascii="Times New Roman" w:eastAsia="Times New Roman" w:hAnsi="Times New Roman" w:cs="Times New Roman"/>
          <w:color w:val="000000"/>
          <w:sz w:val="26"/>
          <w:szCs w:val="26"/>
          <w:lang w:eastAsia="ru-RU"/>
        </w:rPr>
        <w:t xml:space="preserve"> района Пензенской области (далее – Администрация) с физическими и юридическими лицами, физическими лицами, применяющими специальный налоговый режим «Налог на профессиональный доход» при предоставлении муниципальной услуги – предоставление права на размещение нестационарных торговых объектов </w:t>
      </w:r>
      <w:r w:rsidR="003C785A">
        <w:rPr>
          <w:rFonts w:ascii="Times New Roman" w:eastAsia="Times New Roman" w:hAnsi="Times New Roman" w:cs="Times New Roman"/>
          <w:color w:val="000000"/>
          <w:sz w:val="26"/>
          <w:szCs w:val="26"/>
          <w:lang w:eastAsia="ru-RU"/>
        </w:rPr>
        <w:t>(далее</w:t>
      </w:r>
      <w:proofErr w:type="gramEnd"/>
      <w:r w:rsidR="003C785A">
        <w:rPr>
          <w:rFonts w:ascii="Times New Roman" w:eastAsia="Times New Roman" w:hAnsi="Times New Roman" w:cs="Times New Roman"/>
          <w:color w:val="000000"/>
          <w:sz w:val="26"/>
          <w:szCs w:val="26"/>
          <w:lang w:eastAsia="ru-RU"/>
        </w:rPr>
        <w:t xml:space="preserve"> – муниципальная услуга).</w:t>
      </w:r>
      <w:r w:rsidR="007149F0" w:rsidRPr="007149F0">
        <w:rPr>
          <w:rFonts w:ascii="Times New Roman" w:eastAsia="Times New Roman" w:hAnsi="Times New Roman" w:cs="Times New Roman"/>
          <w:color w:val="000000"/>
          <w:sz w:val="26"/>
          <w:szCs w:val="26"/>
          <w:lang w:eastAsia="ru-RU"/>
        </w:rPr>
        <w:t> </w:t>
      </w:r>
    </w:p>
    <w:p w:rsidR="007149F0" w:rsidRPr="003C785A" w:rsidRDefault="003C785A" w:rsidP="003A4D66">
      <w:pPr>
        <w:spacing w:after="0" w:line="240" w:lineRule="auto"/>
        <w:ind w:firstLine="709"/>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Круг заявителей</w:t>
      </w:r>
    </w:p>
    <w:p w:rsidR="007149F0" w:rsidRPr="007149F0" w:rsidRDefault="003A4D66" w:rsidP="003A4D66">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1.2. </w:t>
      </w:r>
      <w:r w:rsidR="007149F0" w:rsidRPr="007149F0">
        <w:rPr>
          <w:rFonts w:ascii="Times New Roman" w:eastAsia="Times New Roman" w:hAnsi="Times New Roman" w:cs="Times New Roman"/>
          <w:color w:val="000000"/>
          <w:sz w:val="26"/>
          <w:szCs w:val="26"/>
          <w:lang w:eastAsia="ru-RU"/>
        </w:rPr>
        <w:t>С заявлением о предоставлении муниципальной услуги могут обратиться индивидуальные предприниматели и юридические лица, физического лица, применяющего специальный налоговый режим «Налог на профессиональный доход</w:t>
      </w:r>
      <w:proofErr w:type="gramStart"/>
      <w:r w:rsidR="007149F0" w:rsidRPr="007149F0">
        <w:rPr>
          <w:rFonts w:ascii="Times New Roman" w:eastAsia="Times New Roman" w:hAnsi="Times New Roman" w:cs="Times New Roman"/>
          <w:color w:val="000000"/>
          <w:sz w:val="26"/>
          <w:szCs w:val="26"/>
          <w:lang w:eastAsia="ru-RU"/>
        </w:rPr>
        <w:t>,»</w:t>
      </w:r>
      <w:proofErr w:type="gramEnd"/>
      <w:r w:rsidR="007149F0" w:rsidRPr="007149F0">
        <w:rPr>
          <w:rFonts w:ascii="Times New Roman" w:eastAsia="Times New Roman" w:hAnsi="Times New Roman" w:cs="Times New Roman"/>
          <w:color w:val="000000"/>
          <w:sz w:val="26"/>
          <w:szCs w:val="26"/>
          <w:lang w:eastAsia="ru-RU"/>
        </w:rPr>
        <w:t> (далее - хозяйствующие субъекты, заявители).</w:t>
      </w:r>
    </w:p>
    <w:p w:rsidR="007149F0" w:rsidRPr="007149F0"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имени заявителя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09149E" w:rsidRPr="004F74A0"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b/>
          <w:bCs/>
          <w:color w:val="000000" w:themeColor="text1"/>
          <w:sz w:val="26"/>
          <w:szCs w:val="26"/>
          <w:lang w:eastAsia="ru-RU"/>
        </w:rPr>
        <w:t> </w:t>
      </w:r>
      <w:r w:rsidR="003C785A" w:rsidRPr="004F74A0">
        <w:rPr>
          <w:rFonts w:ascii="Times New Roman" w:eastAsia="Calibri" w:hAnsi="Times New Roman" w:cs="Times New Roman"/>
          <w:color w:val="000000" w:themeColor="text1"/>
          <w:sz w:val="26"/>
          <w:szCs w:val="26"/>
        </w:rPr>
        <w:t xml:space="preserve">1.3. </w:t>
      </w:r>
      <w:r w:rsidR="0009149E" w:rsidRPr="004F74A0">
        <w:rPr>
          <w:rFonts w:ascii="Times New Roman" w:eastAsia="Times New Roman" w:hAnsi="Times New Roman" w:cs="Times New Roman"/>
          <w:color w:val="000000"/>
          <w:sz w:val="26"/>
          <w:szCs w:val="26"/>
          <w:lang w:eastAsia="ru-RU"/>
        </w:rPr>
        <w:t>В настоящем регламенте используются сокращения:</w:t>
      </w:r>
    </w:p>
    <w:p w:rsidR="0009149E" w:rsidRPr="004F74A0"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color w:val="000000"/>
          <w:sz w:val="26"/>
          <w:szCs w:val="26"/>
          <w:lang w:eastAsia="ru-RU"/>
        </w:rPr>
        <w:t xml:space="preserve">-муниципальное автономное учреждение «Многофункциональный центр предоставления государственных и муниципальных услуг </w:t>
      </w:r>
      <w:proofErr w:type="spellStart"/>
      <w:r w:rsidRPr="004F74A0">
        <w:rPr>
          <w:rFonts w:ascii="Times New Roman" w:eastAsia="Times New Roman" w:hAnsi="Times New Roman" w:cs="Times New Roman"/>
          <w:color w:val="000000"/>
          <w:sz w:val="26"/>
          <w:szCs w:val="26"/>
          <w:lang w:eastAsia="ru-RU"/>
        </w:rPr>
        <w:t>Мокшанского</w:t>
      </w:r>
      <w:proofErr w:type="spellEnd"/>
      <w:r w:rsidRPr="004F74A0">
        <w:rPr>
          <w:rFonts w:ascii="Times New Roman" w:eastAsia="Times New Roman" w:hAnsi="Times New Roman" w:cs="Times New Roman"/>
          <w:color w:val="000000"/>
          <w:sz w:val="26"/>
          <w:szCs w:val="26"/>
          <w:lang w:eastAsia="ru-RU"/>
        </w:rPr>
        <w:t xml:space="preserve"> района Пензенской области» – МФЦ;</w:t>
      </w:r>
    </w:p>
    <w:p w:rsidR="0009149E" w:rsidRPr="004F74A0"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color w:val="000000"/>
          <w:sz w:val="26"/>
          <w:szCs w:val="26"/>
          <w:lang w:eastAsia="ru-RU"/>
        </w:rPr>
        <w:t>-федеральная государственная информационная система «Единый портал государственных и муниципальных услуг (функций)» (www.gosuslugi.ru) - Единый портал;</w:t>
      </w:r>
    </w:p>
    <w:p w:rsidR="0009149E" w:rsidRPr="004F74A0"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color w:val="000000"/>
          <w:sz w:val="26"/>
          <w:szCs w:val="26"/>
          <w:lang w:eastAsia="ru-RU"/>
        </w:rPr>
        <w:t>-государственная информационная система «Комплексная система предоставления государственных и муниципальных услуг Пензенской области (https://gosuslugi.pnzreg.ru) – Модуль;</w:t>
      </w:r>
    </w:p>
    <w:p w:rsidR="0009149E" w:rsidRPr="004F74A0"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4F74A0">
        <w:rPr>
          <w:rFonts w:ascii="Times New Roman" w:eastAsia="Times New Roman" w:hAnsi="Times New Roman" w:cs="Times New Roman"/>
          <w:color w:val="000000"/>
          <w:sz w:val="26"/>
          <w:szCs w:val="26"/>
          <w:lang w:eastAsia="ru-RU"/>
        </w:rPr>
        <w:t>-при совместном упоминании Единый портал, Модуль, Администрация – порталы.</w:t>
      </w:r>
    </w:p>
    <w:p w:rsidR="007149F0" w:rsidRPr="004A0674" w:rsidRDefault="007149F0" w:rsidP="0009149E">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000000" w:themeColor="text1"/>
          <w:sz w:val="26"/>
          <w:szCs w:val="26"/>
        </w:rPr>
      </w:pPr>
    </w:p>
    <w:p w:rsidR="007149F0" w:rsidRDefault="007149F0" w:rsidP="003A4D66">
      <w:pPr>
        <w:spacing w:after="0" w:line="240" w:lineRule="auto"/>
        <w:jc w:val="center"/>
        <w:rPr>
          <w:rFonts w:ascii="Times New Roman" w:eastAsia="Times New Roman" w:hAnsi="Times New Roman" w:cs="Times New Roman"/>
          <w:b/>
          <w:bCs/>
          <w:color w:val="000000"/>
          <w:sz w:val="26"/>
          <w:szCs w:val="26"/>
          <w:lang w:eastAsia="ru-RU"/>
        </w:rPr>
      </w:pPr>
      <w:r w:rsidRPr="007149F0">
        <w:rPr>
          <w:rFonts w:ascii="Times New Roman" w:eastAsia="Times New Roman" w:hAnsi="Times New Roman" w:cs="Times New Roman"/>
          <w:b/>
          <w:bCs/>
          <w:color w:val="000000"/>
          <w:sz w:val="26"/>
          <w:szCs w:val="26"/>
          <w:lang w:eastAsia="ru-RU"/>
        </w:rPr>
        <w:t>2. Стандарт предоставления муниципальной услуги</w:t>
      </w:r>
    </w:p>
    <w:p w:rsidR="003C785A" w:rsidRPr="003A4D66" w:rsidRDefault="003C785A"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b/>
          <w:color w:val="000000"/>
          <w:sz w:val="26"/>
          <w:szCs w:val="26"/>
          <w:lang w:eastAsia="ru-RU"/>
        </w:rPr>
        <w:t>Наименование муниципальной услуги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2.1. Предоставление права на размещение н</w:t>
      </w:r>
      <w:r w:rsidR="003C785A" w:rsidRPr="003A4D66">
        <w:rPr>
          <w:rFonts w:ascii="Times New Roman" w:eastAsia="Times New Roman" w:hAnsi="Times New Roman" w:cs="Times New Roman"/>
          <w:color w:val="000000"/>
          <w:sz w:val="26"/>
          <w:szCs w:val="26"/>
          <w:lang w:eastAsia="ru-RU"/>
        </w:rPr>
        <w:t>естационарных торговых объектов</w:t>
      </w:r>
      <w:r w:rsidRPr="003A4D66">
        <w:rPr>
          <w:rFonts w:ascii="Times New Roman" w:eastAsia="Times New Roman" w:hAnsi="Times New Roman" w:cs="Times New Roman"/>
          <w:color w:val="000000"/>
          <w:sz w:val="26"/>
          <w:szCs w:val="26"/>
          <w:lang w:eastAsia="ru-RU"/>
        </w:rPr>
        <w:t>.</w:t>
      </w:r>
    </w:p>
    <w:p w:rsidR="007149F0" w:rsidRPr="003A4D66" w:rsidRDefault="007149F0" w:rsidP="003A4D66">
      <w:pPr>
        <w:spacing w:after="0" w:line="240" w:lineRule="auto"/>
        <w:ind w:firstLine="709"/>
        <w:jc w:val="both"/>
        <w:rPr>
          <w:rFonts w:ascii="Times New Roman" w:eastAsia="Times New Roman" w:hAnsi="Times New Roman" w:cs="Times New Roman"/>
          <w:b/>
          <w:color w:val="000000"/>
          <w:sz w:val="26"/>
          <w:szCs w:val="26"/>
          <w:lang w:eastAsia="ru-RU"/>
        </w:rPr>
      </w:pPr>
      <w:r w:rsidRPr="003A4D66">
        <w:rPr>
          <w:rFonts w:ascii="Times New Roman" w:eastAsia="Times New Roman" w:hAnsi="Times New Roman" w:cs="Times New Roman"/>
          <w:b/>
          <w:color w:val="000000"/>
          <w:sz w:val="26"/>
          <w:szCs w:val="26"/>
          <w:lang w:eastAsia="ru-RU"/>
        </w:rPr>
        <w:lastRenderedPageBreak/>
        <w:t>Наименование органа местного самоуправления, предоставляющего муниципальную услугу</w:t>
      </w:r>
    </w:p>
    <w:p w:rsidR="007149F0" w:rsidRPr="003A4D66" w:rsidRDefault="003C785A"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2.2. </w:t>
      </w:r>
      <w:r w:rsidR="007149F0" w:rsidRPr="003A4D66">
        <w:rPr>
          <w:rFonts w:ascii="Times New Roman" w:eastAsia="Times New Roman" w:hAnsi="Times New Roman" w:cs="Times New Roman"/>
          <w:color w:val="000000"/>
          <w:sz w:val="26"/>
          <w:szCs w:val="26"/>
          <w:lang w:eastAsia="ru-RU"/>
        </w:rPr>
        <w:t>Муниципальную услугу предоставляет Администрация.</w:t>
      </w:r>
    </w:p>
    <w:p w:rsidR="003C785A" w:rsidRPr="003A4D66" w:rsidRDefault="003C785A" w:rsidP="003A4D66">
      <w:pPr>
        <w:spacing w:after="0" w:line="240" w:lineRule="auto"/>
        <w:ind w:firstLine="709"/>
        <w:jc w:val="both"/>
        <w:rPr>
          <w:rFonts w:ascii="Times New Roman" w:eastAsia="Times New Roman" w:hAnsi="Times New Roman" w:cs="Times New Roman"/>
          <w:b/>
          <w:color w:val="000000"/>
          <w:sz w:val="26"/>
          <w:szCs w:val="26"/>
          <w:lang w:eastAsia="ru-RU"/>
        </w:rPr>
      </w:pPr>
      <w:r w:rsidRPr="003A4D66">
        <w:rPr>
          <w:rFonts w:ascii="Times New Roman" w:eastAsia="Times New Roman" w:hAnsi="Times New Roman" w:cs="Times New Roman"/>
          <w:b/>
          <w:color w:val="000000"/>
          <w:sz w:val="26"/>
          <w:szCs w:val="26"/>
          <w:lang w:eastAsia="ru-RU"/>
        </w:rPr>
        <w:t>Результат предоставления муниципальной услуги</w:t>
      </w:r>
    </w:p>
    <w:p w:rsidR="007149F0" w:rsidRPr="00A61620" w:rsidRDefault="007149F0"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A61620">
        <w:rPr>
          <w:rFonts w:ascii="Times New Roman" w:eastAsia="Times New Roman" w:hAnsi="Times New Roman" w:cs="Times New Roman"/>
          <w:color w:val="000000" w:themeColor="text1"/>
          <w:sz w:val="26"/>
          <w:szCs w:val="26"/>
          <w:lang w:eastAsia="ru-RU"/>
        </w:rPr>
        <w:t>2.3. Результат предоставления муниципальной услуги:</w:t>
      </w:r>
    </w:p>
    <w:p w:rsidR="007149F0" w:rsidRPr="00A61620" w:rsidRDefault="00A61620"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A61620">
        <w:rPr>
          <w:rFonts w:ascii="Times New Roman" w:eastAsia="Times New Roman" w:hAnsi="Times New Roman" w:cs="Times New Roman"/>
          <w:color w:val="000000" w:themeColor="text1"/>
          <w:sz w:val="26"/>
          <w:szCs w:val="26"/>
          <w:lang w:eastAsia="ru-RU"/>
        </w:rPr>
        <w:t>- заключение</w:t>
      </w:r>
      <w:r w:rsidR="007149F0" w:rsidRPr="00A61620">
        <w:rPr>
          <w:rFonts w:ascii="Times New Roman" w:eastAsia="Times New Roman" w:hAnsi="Times New Roman" w:cs="Times New Roman"/>
          <w:color w:val="000000" w:themeColor="text1"/>
          <w:sz w:val="26"/>
          <w:szCs w:val="26"/>
          <w:lang w:eastAsia="ru-RU"/>
        </w:rPr>
        <w:t xml:space="preserve"> договора на размещение нестационарного торгового объекта;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A61620">
        <w:rPr>
          <w:rFonts w:ascii="Times New Roman" w:eastAsia="Times New Roman" w:hAnsi="Times New Roman" w:cs="Times New Roman"/>
          <w:color w:val="000000" w:themeColor="text1"/>
          <w:sz w:val="26"/>
          <w:szCs w:val="26"/>
          <w:lang w:eastAsia="ru-RU"/>
        </w:rPr>
        <w:t xml:space="preserve">- </w:t>
      </w:r>
      <w:r w:rsidR="00A61620" w:rsidRPr="00A61620">
        <w:rPr>
          <w:rFonts w:ascii="Times New Roman" w:eastAsia="Times New Roman" w:hAnsi="Times New Roman" w:cs="Times New Roman"/>
          <w:color w:val="000000" w:themeColor="text1"/>
          <w:sz w:val="26"/>
          <w:szCs w:val="26"/>
          <w:lang w:eastAsia="ru-RU"/>
        </w:rPr>
        <w:t>уведомление</w:t>
      </w:r>
      <w:r w:rsidRPr="00A61620">
        <w:rPr>
          <w:rFonts w:ascii="Times New Roman" w:eastAsia="Times New Roman" w:hAnsi="Times New Roman" w:cs="Times New Roman"/>
          <w:color w:val="000000" w:themeColor="text1"/>
          <w:sz w:val="26"/>
          <w:szCs w:val="26"/>
          <w:lang w:eastAsia="ru-RU"/>
        </w:rPr>
        <w:t xml:space="preserve"> об отказе в заключени</w:t>
      </w:r>
      <w:proofErr w:type="gramStart"/>
      <w:r w:rsidRPr="00A61620">
        <w:rPr>
          <w:rFonts w:ascii="Times New Roman" w:eastAsia="Times New Roman" w:hAnsi="Times New Roman" w:cs="Times New Roman"/>
          <w:color w:val="000000" w:themeColor="text1"/>
          <w:sz w:val="26"/>
          <w:szCs w:val="26"/>
          <w:lang w:eastAsia="ru-RU"/>
        </w:rPr>
        <w:t>и</w:t>
      </w:r>
      <w:proofErr w:type="gramEnd"/>
      <w:r w:rsidRPr="00A61620">
        <w:rPr>
          <w:rFonts w:ascii="Times New Roman" w:eastAsia="Times New Roman" w:hAnsi="Times New Roman" w:cs="Times New Roman"/>
          <w:color w:val="000000" w:themeColor="text1"/>
          <w:sz w:val="26"/>
          <w:szCs w:val="26"/>
          <w:lang w:eastAsia="ru-RU"/>
        </w:rPr>
        <w:t xml:space="preserve"> договора на размещение нестационарного торгового объекта.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A4D66">
        <w:rPr>
          <w:rFonts w:ascii="Times New Roman" w:eastAsia="Times New Roman" w:hAnsi="Times New Roman" w:cs="Times New Roman"/>
          <w:color w:val="000000" w:themeColor="text1"/>
          <w:sz w:val="26"/>
          <w:szCs w:val="26"/>
          <w:lang w:eastAsia="ru-RU"/>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w:t>
      </w:r>
      <w:proofErr w:type="gramStart"/>
      <w:r w:rsidRPr="003A4D66">
        <w:rPr>
          <w:rFonts w:ascii="Times New Roman" w:eastAsia="Times New Roman" w:hAnsi="Times New Roman" w:cs="Times New Roman"/>
          <w:color w:val="000000" w:themeColor="text1"/>
          <w:sz w:val="26"/>
          <w:szCs w:val="26"/>
          <w:lang w:eastAsia="ru-RU"/>
        </w:rPr>
        <w:t>и</w:t>
      </w:r>
      <w:proofErr w:type="gramEnd"/>
      <w:r w:rsidRPr="003A4D66">
        <w:rPr>
          <w:rFonts w:ascii="Times New Roman" w:eastAsia="Times New Roman" w:hAnsi="Times New Roman" w:cs="Times New Roman"/>
          <w:color w:val="000000" w:themeColor="text1"/>
          <w:sz w:val="26"/>
          <w:szCs w:val="26"/>
          <w:lang w:eastAsia="ru-RU"/>
        </w:rPr>
        <w:t xml:space="preserve"> договора на размещение нестационарного торгового объекта.</w:t>
      </w:r>
    </w:p>
    <w:p w:rsidR="003C785A" w:rsidRPr="003A4D66" w:rsidRDefault="003C785A"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A4D66">
        <w:rPr>
          <w:rFonts w:ascii="Times New Roman" w:eastAsia="Times New Roman" w:hAnsi="Times New Roman" w:cs="Times New Roman"/>
          <w:color w:val="000000" w:themeColor="text1"/>
          <w:sz w:val="26"/>
          <w:szCs w:val="26"/>
          <w:lang w:eastAsia="ru-RU"/>
        </w:rPr>
        <w:t xml:space="preserve">2.4. </w:t>
      </w:r>
      <w:r w:rsidRPr="003A4D66">
        <w:rPr>
          <w:rFonts w:ascii="Times New Roman" w:eastAsia="Calibri" w:hAnsi="Times New Roman" w:cs="Times New Roman"/>
          <w:color w:val="000000" w:themeColor="text1"/>
          <w:sz w:val="26"/>
          <w:szCs w:val="26"/>
        </w:rPr>
        <w:t>Формирование реестровой записи в качестве результата предоставления Муниципальной услуги не предусматривается.</w:t>
      </w:r>
      <w:r w:rsidRPr="003A4D66">
        <w:rPr>
          <w:rFonts w:ascii="Times New Roman" w:eastAsia="Calibri" w:hAnsi="Times New Roman" w:cs="Times New Roman"/>
          <w:i/>
          <w:color w:val="000000" w:themeColor="text1"/>
          <w:sz w:val="26"/>
          <w:szCs w:val="26"/>
        </w:rPr>
        <w:t xml:space="preserve"> </w:t>
      </w:r>
    </w:p>
    <w:p w:rsidR="003C785A" w:rsidRPr="003A4D66" w:rsidRDefault="003C785A"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A4D66">
        <w:rPr>
          <w:rFonts w:ascii="Times New Roman" w:eastAsia="Times New Roman" w:hAnsi="Times New Roman" w:cs="Times New Roman"/>
          <w:color w:val="000000" w:themeColor="text1"/>
          <w:sz w:val="26"/>
          <w:szCs w:val="26"/>
          <w:lang w:eastAsia="ru-RU"/>
        </w:rPr>
        <w:t xml:space="preserve">2.5. </w:t>
      </w:r>
      <w:proofErr w:type="gramStart"/>
      <w:r w:rsidRPr="003A4D66">
        <w:rPr>
          <w:rFonts w:ascii="Times New Roman" w:eastAsia="Times New Roman" w:hAnsi="Times New Roman" w:cs="Times New Roman"/>
          <w:color w:val="000000" w:themeColor="text1"/>
          <w:sz w:val="26"/>
          <w:szCs w:val="26"/>
          <w:lang w:eastAsia="ru-RU"/>
        </w:rPr>
        <w:t>Результат муниципальной услуги направляется заявителю одним из способов указанном в ходатайстве:</w:t>
      </w:r>
      <w:proofErr w:type="gramEnd"/>
    </w:p>
    <w:p w:rsidR="003C785A" w:rsidRPr="003A4D66" w:rsidRDefault="003C785A"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A4D66">
        <w:rPr>
          <w:rFonts w:ascii="Times New Roman" w:eastAsia="Times New Roman" w:hAnsi="Times New Roman" w:cs="Times New Roman"/>
          <w:color w:val="000000" w:themeColor="text1"/>
          <w:sz w:val="26"/>
          <w:szCs w:val="26"/>
          <w:lang w:eastAsia="ru-RU"/>
        </w:rPr>
        <w:t>- в виде электронного документа, который направляется Администрацией заявителю посредством электронной почты;</w:t>
      </w:r>
    </w:p>
    <w:p w:rsidR="003C785A" w:rsidRPr="003A4D66" w:rsidRDefault="003C785A"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A4D66">
        <w:rPr>
          <w:rFonts w:ascii="Times New Roman" w:eastAsia="Times New Roman" w:hAnsi="Times New Roman" w:cs="Times New Roman"/>
          <w:color w:val="000000" w:themeColor="text1"/>
          <w:sz w:val="26"/>
          <w:szCs w:val="26"/>
          <w:lang w:eastAsia="ru-RU"/>
        </w:rPr>
        <w:t>- в виде бумажного документа, который заявитель получает непосредственно при личном обращении в Администрацию, МФЦ;</w:t>
      </w:r>
    </w:p>
    <w:p w:rsidR="003C785A" w:rsidRPr="003A4D66" w:rsidRDefault="003C785A" w:rsidP="003A4D66">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3A4D66">
        <w:rPr>
          <w:rFonts w:ascii="Times New Roman" w:eastAsia="Times New Roman" w:hAnsi="Times New Roman" w:cs="Times New Roman"/>
          <w:color w:val="000000" w:themeColor="text1"/>
          <w:sz w:val="26"/>
          <w:szCs w:val="26"/>
          <w:lang w:eastAsia="ru-RU"/>
        </w:rPr>
        <w:t>- в виде бумажного документа, который направляется Администрацией, МФЦ заявителю посредством почтового отправления.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b/>
          <w:color w:val="000000"/>
          <w:sz w:val="26"/>
          <w:szCs w:val="26"/>
          <w:lang w:eastAsia="ru-RU"/>
        </w:rPr>
        <w:t>Срок предоставления муниципальной услуги</w:t>
      </w:r>
    </w:p>
    <w:p w:rsidR="007149F0" w:rsidRPr="003A4D66" w:rsidRDefault="003C785A"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2.6. </w:t>
      </w:r>
      <w:r w:rsidR="007149F0" w:rsidRPr="003A4D66">
        <w:rPr>
          <w:rFonts w:ascii="Times New Roman" w:eastAsia="Times New Roman" w:hAnsi="Times New Roman" w:cs="Times New Roman"/>
          <w:color w:val="000000"/>
          <w:sz w:val="26"/>
          <w:szCs w:val="26"/>
          <w:lang w:eastAsia="ru-RU"/>
        </w:rPr>
        <w:t>Срок предоставления муниципальной услуги 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09149E" w:rsidRPr="003A4D66" w:rsidRDefault="0009149E" w:rsidP="003A4D66">
      <w:pPr>
        <w:spacing w:after="0" w:line="240" w:lineRule="auto"/>
        <w:ind w:firstLine="709"/>
        <w:jc w:val="both"/>
        <w:rPr>
          <w:rFonts w:ascii="Times New Roman" w:eastAsia="Times New Roman" w:hAnsi="Times New Roman" w:cs="Times New Roman"/>
          <w:b/>
          <w:color w:val="000000"/>
          <w:sz w:val="26"/>
          <w:szCs w:val="26"/>
          <w:lang w:eastAsia="ru-RU"/>
        </w:rPr>
      </w:pPr>
      <w:r w:rsidRPr="003A4D66">
        <w:rPr>
          <w:rFonts w:ascii="Times New Roman" w:eastAsia="Times New Roman" w:hAnsi="Times New Roman" w:cs="Times New Roman"/>
          <w:b/>
          <w:color w:val="000000"/>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2.7.1. Документы и информация, необходимые для предоставления муниципальной услуги, которые заявитель должен представить самостоятельно:</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1. 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Размещение нестационарных торговых объектов на землях или земельных участках, находящихся в муниципальной собственности, осуществляется на </w:t>
      </w:r>
      <w:r w:rsidRPr="003A4D66">
        <w:rPr>
          <w:rFonts w:ascii="Times New Roman" w:eastAsia="Times New Roman" w:hAnsi="Times New Roman" w:cs="Times New Roman"/>
          <w:color w:val="000000"/>
          <w:sz w:val="26"/>
          <w:szCs w:val="26"/>
          <w:lang w:eastAsia="ru-RU"/>
        </w:rPr>
        <w:lastRenderedPageBreak/>
        <w:t>основании схемы размещения нестационарных торговых объектов в соответствии с Федеральным законом от 28 декабря 2009 года N 381-ФЗ "Об основах государственного регулирования торговой деятельности в Российской Федерации".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фамилия, имя, отчество (при наличии) индивидуального предпринимателя физического лица, применяющего специальный налоговый режим «Налог на профессиональный доход или наименование юридического лица;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случай заключения договора на размещение нестационарного торгового объекта, в местах определенной схемой, без проведения аукциона;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место размещения нестационарного торгового объекта;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площадь нестационарного торгового объекта;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высота нестационарного торгового объекта;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вид нестационарного торгового объекта;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цель использования нестационарного торгового объекта;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площадь предназначенных для их размещения земельных участков.</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 документ, удостоверяющий личность заявителя или его доверенного лица, в случае если интересы заявителя представляет доверенное лицо;</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3. 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w:t>
      </w:r>
      <w:proofErr w:type="gramEnd"/>
      <w:r w:rsidRPr="003A4D66">
        <w:rPr>
          <w:rFonts w:ascii="Times New Roman" w:eastAsia="Times New Roman" w:hAnsi="Times New Roman" w:cs="Times New Roman"/>
          <w:color w:val="000000"/>
          <w:sz w:val="26"/>
          <w:szCs w:val="26"/>
          <w:lang w:eastAsia="ru-RU"/>
        </w:rPr>
        <w:t xml:space="preserve">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4. Опись представляемых документов с указанием наименования документа, его реквизитов, количества листов в документе.</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Документы, представляемые заявителем при подписании договора на размещение нестационарных торговых объектах:</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применяющего специальный налоговый режим «Налог на профессиональный доход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roofErr w:type="gramEnd"/>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(в случае, если договор на размещение нестационарных торговых объектах является крупной сделкой) (для юридических лиц);</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 xml:space="preserve">- оригинал справки об отсутствии у договора на размещения нестационарных торговых объектах признаков крупной сделки на последнюю отчетную дату, указанную в статье 15 Федерального закона «О бухгалтерском учете», </w:t>
      </w:r>
      <w:r w:rsidRPr="003A4D66">
        <w:rPr>
          <w:rFonts w:ascii="Times New Roman" w:eastAsia="Times New Roman" w:hAnsi="Times New Roman" w:cs="Times New Roman"/>
          <w:color w:val="000000"/>
          <w:sz w:val="26"/>
          <w:szCs w:val="26"/>
          <w:lang w:eastAsia="ru-RU"/>
        </w:rPr>
        <w:lastRenderedPageBreak/>
        <w:t>приходящуюся на дату подписания договора на размещение нестационарных торговых объектах, заверенной подписью руководителя, главного бухгалтера и (при наличии) печатью юридического лица (в случае, если договор на размещение нестационарных торговых объектах не является крупной</w:t>
      </w:r>
      <w:proofErr w:type="gramEnd"/>
      <w:r w:rsidRPr="003A4D66">
        <w:rPr>
          <w:rFonts w:ascii="Times New Roman" w:eastAsia="Times New Roman" w:hAnsi="Times New Roman" w:cs="Times New Roman"/>
          <w:color w:val="000000"/>
          <w:sz w:val="26"/>
          <w:szCs w:val="26"/>
          <w:lang w:eastAsia="ru-RU"/>
        </w:rPr>
        <w:t xml:space="preserve"> сделкой) (для юридических лиц);</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оригинал справки об отсутствии у договора на размещение нестационарных торговых объектах признаков сделки с заинтересованностью, заверенной подписью руководителя и печатью (при наличии) юридического лица (для юридических лиц).</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документы, подтверждающие отсутствие задолженности по договорам аренды земельных участков под размещение НТО;</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2.7.2. Документы, предоставляемые заявителем по собственной инициативе:</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1. Для юридических лиц:</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1.1. 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1.2. Выписка из Единого государственного реестра юридических лиц (далее - ЕГРЮЛ), полученная не ранее чем за месяц до даты подачи заявки.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 Для индивидуальных предпринимателей, физических лиц, применяющих специальный налоговый режим «Налог на профессиональный доход»:</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2.1. Выписка из Единого государственного реестра для индивидуальных предпринимателей (далее - ЕГРИП) или справка о постановке на учет физического лица в качестве налогоплательщика налога на профессиональный доход (форма КНД 1122035), полученные не ранее чем за месяц до даты подачи заявки.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2.2. Документы, подтверждающие возникновение права на заключение договора на размещение НТО без проведения аукциона.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2.2.1. Для размещения передвижных средств развозной торговли (специализированных или специально оборудованных механических транспортных сре</w:t>
      </w:r>
      <w:proofErr w:type="gramStart"/>
      <w:r w:rsidRPr="003A4D66">
        <w:rPr>
          <w:rFonts w:ascii="Times New Roman" w:eastAsia="Times New Roman" w:hAnsi="Times New Roman" w:cs="Times New Roman"/>
          <w:color w:val="000000"/>
          <w:sz w:val="26"/>
          <w:szCs w:val="26"/>
          <w:lang w:eastAsia="ru-RU"/>
        </w:rPr>
        <w:t>дств пр</w:t>
      </w:r>
      <w:proofErr w:type="gramEnd"/>
      <w:r w:rsidRPr="003A4D66">
        <w:rPr>
          <w:rFonts w:ascii="Times New Roman" w:eastAsia="Times New Roman" w:hAnsi="Times New Roman" w:cs="Times New Roman"/>
          <w:color w:val="000000"/>
          <w:sz w:val="26"/>
          <w:szCs w:val="26"/>
          <w:lang w:eastAsia="ru-RU"/>
        </w:rPr>
        <w:t>оизводителей хлебобулочных изделий/молочной/мясной/рыбной продукции):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-уведомление </w:t>
      </w:r>
      <w:proofErr w:type="spellStart"/>
      <w:r w:rsidRPr="003A4D66">
        <w:rPr>
          <w:rFonts w:ascii="Times New Roman" w:eastAsia="Times New Roman" w:hAnsi="Times New Roman" w:cs="Times New Roman"/>
          <w:color w:val="000000"/>
          <w:sz w:val="26"/>
          <w:szCs w:val="26"/>
          <w:lang w:eastAsia="ru-RU"/>
        </w:rPr>
        <w:t>Роспотребнадзора</w:t>
      </w:r>
      <w:proofErr w:type="spellEnd"/>
      <w:r w:rsidRPr="003A4D66">
        <w:rPr>
          <w:rFonts w:ascii="Times New Roman" w:eastAsia="Times New Roman" w:hAnsi="Times New Roman" w:cs="Times New Roman"/>
          <w:color w:val="000000"/>
          <w:sz w:val="26"/>
          <w:szCs w:val="26"/>
          <w:lang w:eastAsia="ru-RU"/>
        </w:rPr>
        <w:t xml:space="preserve"> о начале осуществления предпринимательской деятельности в качестве производителя хлебобулочных изделий/молочной/мясной/рыбной продукции, предлагаемых к реализации с использованием нестационарных торговых объектов, в соответствии с постановлением Правительства Российской Федерации от 16.07.2009 N584 "Об уведомительном порядке начала осуществления отдельных видов предпринимательской деятельности".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Документ, указанный в подпункте 2.2.1, представляется в форме оригинала или нотариально удостоверенной копии.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В случае не предоставления документов, указанных в подпункте 2.7.2 раздела 2 Регламента, они запрашиваются в порядке межведомственного взаимодействия.</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2.7.3.Заявитель или его представитель подает заявление и документы, необходимые для предоставления муниципальной услуги следующими способами: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а) лично по адресу Администрации;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б) посредством почтовой связи по адресу Администрации;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в) на бумажном носителе через МФЦ.</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lastRenderedPageBreak/>
        <w:t>2.7.4.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b/>
          <w:color w:val="000000"/>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2.8. Основания для отказа в приеме документов отсутствуют.</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b/>
          <w:color w:val="000000"/>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9149E" w:rsidRPr="00882468" w:rsidRDefault="0009149E" w:rsidP="003A4D66">
      <w:pPr>
        <w:spacing w:after="0" w:line="240" w:lineRule="auto"/>
        <w:ind w:firstLine="709"/>
        <w:jc w:val="both"/>
        <w:rPr>
          <w:rFonts w:ascii="Times New Roman" w:eastAsia="Times New Roman" w:hAnsi="Times New Roman" w:cs="Times New Roman"/>
          <w:b/>
          <w:color w:val="000000"/>
          <w:sz w:val="26"/>
          <w:szCs w:val="26"/>
          <w:lang w:eastAsia="ru-RU"/>
        </w:rPr>
      </w:pPr>
      <w:r w:rsidRPr="00882468">
        <w:rPr>
          <w:rFonts w:ascii="Times New Roman" w:eastAsia="Times New Roman" w:hAnsi="Times New Roman" w:cs="Times New Roman"/>
          <w:b/>
          <w:color w:val="000000"/>
          <w:sz w:val="26"/>
          <w:szCs w:val="26"/>
          <w:lang w:eastAsia="ru-RU"/>
        </w:rPr>
        <w:t>2.9.  Исчерпывающий перечень оснований для отказа в предоставлении муниципальной услуги: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размещение НТО, указанного в заявке хозяйствующего субъекта о заключении договора на размещение НТО без проведения аукциона (далее - заявка), не соответствует положениям пункта 1 Порядка размещения нестационарных торговых объектов на территории Пензенской области (дале</w:t>
      </w:r>
      <w:proofErr w:type="gramStart"/>
      <w:r w:rsidRPr="003A4D66">
        <w:rPr>
          <w:rFonts w:ascii="Times New Roman" w:eastAsia="Times New Roman" w:hAnsi="Times New Roman" w:cs="Times New Roman"/>
          <w:color w:val="000000"/>
          <w:sz w:val="26"/>
          <w:szCs w:val="26"/>
          <w:lang w:eastAsia="ru-RU"/>
        </w:rPr>
        <w:t>е-</w:t>
      </w:r>
      <w:proofErr w:type="gramEnd"/>
      <w:r w:rsidRPr="003A4D66">
        <w:rPr>
          <w:rFonts w:ascii="Times New Roman" w:eastAsia="Times New Roman" w:hAnsi="Times New Roman" w:cs="Times New Roman"/>
          <w:color w:val="000000"/>
          <w:sz w:val="26"/>
          <w:szCs w:val="26"/>
          <w:lang w:eastAsia="ru-RU"/>
        </w:rPr>
        <w:t xml:space="preserve"> Порядок), утвержденный приказом Министерства сельского хозяйства Пензенской области от 02.03.2016 №32 «Об утверждении Порядка размещения нестационарных торговых объектов на территории Пензенской области» (далее-Приказ);</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размещение нестационарных торговых объектов, предусмотренное в заявке, не соответствует случаю, указанному в пункте 10 Порядка;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 наличие решения </w:t>
      </w:r>
      <w:proofErr w:type="gramStart"/>
      <w:r w:rsidRPr="003A4D66">
        <w:rPr>
          <w:rFonts w:ascii="Times New Roman" w:eastAsia="Times New Roman" w:hAnsi="Times New Roman" w:cs="Times New Roman"/>
          <w:color w:val="000000"/>
          <w:sz w:val="26"/>
          <w:szCs w:val="26"/>
          <w:lang w:eastAsia="ru-RU"/>
        </w:rPr>
        <w:t>о проведении аукциона на право заключения договора на размещение нестационарных торговых объектов в указанном в заявке</w:t>
      </w:r>
      <w:proofErr w:type="gramEnd"/>
      <w:r w:rsidRPr="003A4D66">
        <w:rPr>
          <w:rFonts w:ascii="Times New Roman" w:eastAsia="Times New Roman" w:hAnsi="Times New Roman" w:cs="Times New Roman"/>
          <w:color w:val="000000"/>
          <w:sz w:val="26"/>
          <w:szCs w:val="26"/>
          <w:lang w:eastAsia="ru-RU"/>
        </w:rPr>
        <w:t xml:space="preserve"> месте, определенном Схемой, принятого ранее дня подачи хозяйствующим субъектом заявки;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 наличие договора на размещение нестационарных торговых объектов либо договора аренды земельного участка для размещения нестационарных торговых объектов в указанном в заявке хозяйствующего субъекта месте, определенном Схемой, с иным хозяйствующим субъектом, заключенного ранее дня подачи хозяйствующим субъектом заявки;</w:t>
      </w:r>
      <w:proofErr w:type="gramEnd"/>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 несоответствие заявки хозяйствующего субъекта о заключении договора на размещение нестационарных торговых объектов без проведения аукциона и прилагаемых документов требованиям, предусмотренным подпунктом 2.1 пункта 2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настоящим приказом;</w:t>
      </w:r>
      <w:proofErr w:type="gramEnd"/>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наличие принятого уполномоченным органом местного самоуправления решения об исключении места размещения нестационарных торговых объектов из Схемы;</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заявка хозяйствующего субъекта о заключении договора на размещение нестационарных торговых объектов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 заявка хозяйствующего субъекта о заключении договора на размещение нестационарных торговых объектов без проведения аукциона по основанию, </w:t>
      </w:r>
      <w:r w:rsidRPr="003A4D66">
        <w:rPr>
          <w:rFonts w:ascii="Times New Roman" w:eastAsia="Times New Roman" w:hAnsi="Times New Roman" w:cs="Times New Roman"/>
          <w:color w:val="000000"/>
          <w:sz w:val="26"/>
          <w:szCs w:val="26"/>
          <w:lang w:eastAsia="ru-RU"/>
        </w:rPr>
        <w:lastRenderedPageBreak/>
        <w:t>предусмотренному подпунктом 10.4 пункта 10 Порядка, подана с нарушением сроков, указанных в абзаце четвертом пункта 4 Порядка.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-заявка хозяйствующего субъекта о заключении договора на размещение НТО без проведения аукциона по основанию, предусмотренному подпунктом 10.6 пункта 10 Порядка, подана с нарушением сроков, указанных в абзаце шестом пункта 4 Порядка.</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b/>
          <w:color w:val="000000"/>
          <w:sz w:val="26"/>
          <w:szCs w:val="26"/>
          <w:lang w:eastAsia="ru-RU"/>
        </w:rPr>
        <w:t>Исчерпывающий перечень оснований для приостановления предоставления муниципальной услуги</w:t>
      </w:r>
    </w:p>
    <w:p w:rsidR="0009149E" w:rsidRPr="003A4D66" w:rsidRDefault="0009149E"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2.10. Основания для приостановления предоставления муниципальной услуги отсутствуют.</w:t>
      </w:r>
    </w:p>
    <w:p w:rsidR="004F74A0" w:rsidRPr="003A4D66" w:rsidRDefault="004F74A0" w:rsidP="003A4D66">
      <w:pPr>
        <w:spacing w:after="0" w:line="240" w:lineRule="auto"/>
        <w:ind w:firstLine="709"/>
        <w:jc w:val="both"/>
        <w:rPr>
          <w:rFonts w:ascii="Times New Roman" w:eastAsia="Times New Roman" w:hAnsi="Times New Roman" w:cs="Times New Roman"/>
          <w:b/>
          <w:sz w:val="26"/>
          <w:szCs w:val="26"/>
          <w:lang w:eastAsia="ru-RU"/>
        </w:rPr>
      </w:pPr>
      <w:r w:rsidRPr="003A4D66">
        <w:rPr>
          <w:rFonts w:ascii="Times New Roman" w:eastAsia="Times New Roman" w:hAnsi="Times New Roman" w:cs="Times New Roman"/>
          <w:b/>
          <w:sz w:val="26"/>
          <w:szCs w:val="26"/>
          <w:lang w:eastAsia="ru-RU"/>
        </w:rPr>
        <w:t>Перечень услуг, которые являются необходимыми и обязательными для предоставления муниципальной услуги</w:t>
      </w:r>
    </w:p>
    <w:p w:rsidR="004F74A0"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2.11. Предоставление необходимых и обязательных услуг не требуется.</w:t>
      </w:r>
    </w:p>
    <w:p w:rsidR="00977FEF" w:rsidRPr="003A4D66" w:rsidRDefault="00977FEF" w:rsidP="003A4D66">
      <w:pPr>
        <w:spacing w:after="0" w:line="240" w:lineRule="auto"/>
        <w:ind w:firstLine="709"/>
        <w:jc w:val="both"/>
        <w:rPr>
          <w:rFonts w:ascii="Times New Roman" w:eastAsia="Times New Roman" w:hAnsi="Times New Roman" w:cs="Times New Roman"/>
          <w:b/>
          <w:sz w:val="26"/>
          <w:szCs w:val="26"/>
          <w:lang w:eastAsia="ru-RU"/>
        </w:rPr>
      </w:pPr>
      <w:r w:rsidRPr="003A4D66">
        <w:rPr>
          <w:rFonts w:ascii="Times New Roman" w:eastAsia="Times New Roman" w:hAnsi="Times New Roman" w:cs="Times New Roman"/>
          <w:b/>
          <w:sz w:val="26"/>
          <w:szCs w:val="26"/>
          <w:lang w:eastAsia="ru-RU"/>
        </w:rPr>
        <w:t>Размер платы,   взимаемой с заявителя при предоставлении муниципальной услуги, и способы ее взимания</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2.12</w:t>
      </w:r>
      <w:r w:rsidR="00977FEF" w:rsidRPr="003A4D66">
        <w:rPr>
          <w:rFonts w:ascii="Times New Roman" w:eastAsia="Times New Roman" w:hAnsi="Times New Roman" w:cs="Times New Roman"/>
          <w:sz w:val="26"/>
          <w:szCs w:val="26"/>
          <w:lang w:eastAsia="ru-RU"/>
        </w:rPr>
        <w:t>. Муниципальная услуга предоставляется бесплатно.</w:t>
      </w:r>
    </w:p>
    <w:p w:rsidR="00977FEF" w:rsidRPr="003A4D66" w:rsidRDefault="00977FEF" w:rsidP="003A4D66">
      <w:pPr>
        <w:spacing w:after="0" w:line="240" w:lineRule="auto"/>
        <w:ind w:firstLine="709"/>
        <w:jc w:val="both"/>
        <w:rPr>
          <w:rFonts w:ascii="Times New Roman" w:eastAsia="Times New Roman" w:hAnsi="Times New Roman" w:cs="Times New Roman"/>
          <w:b/>
          <w:sz w:val="26"/>
          <w:szCs w:val="26"/>
          <w:lang w:eastAsia="ru-RU"/>
        </w:rPr>
      </w:pPr>
      <w:r w:rsidRPr="003A4D66">
        <w:rPr>
          <w:rFonts w:ascii="Times New Roman" w:eastAsia="Times New Roman" w:hAnsi="Times New Roman" w:cs="Times New Roman"/>
          <w:b/>
          <w:sz w:val="26"/>
          <w:szCs w:val="26"/>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2.13</w:t>
      </w:r>
      <w:r w:rsidR="00977FEF" w:rsidRPr="003A4D66">
        <w:rPr>
          <w:rFonts w:ascii="Times New Roman" w:eastAsia="Times New Roman" w:hAnsi="Times New Roman" w:cs="Times New Roman"/>
          <w:sz w:val="26"/>
          <w:szCs w:val="26"/>
          <w:lang w:eastAsia="ru-RU"/>
        </w:rPr>
        <w:t>. Время ожидания в очереди не должно превышать:</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при подаче ходатайства и (или) документов - 15 минут;</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при получении результата предоставления муниципальной услуги - 15 минут.</w:t>
      </w:r>
    </w:p>
    <w:p w:rsidR="00977FEF" w:rsidRPr="003A4D66" w:rsidRDefault="00977FEF" w:rsidP="003A4D66">
      <w:pPr>
        <w:spacing w:after="0" w:line="240" w:lineRule="auto"/>
        <w:ind w:firstLine="709"/>
        <w:jc w:val="both"/>
        <w:rPr>
          <w:rFonts w:ascii="Times New Roman" w:eastAsia="Times New Roman" w:hAnsi="Times New Roman" w:cs="Times New Roman"/>
          <w:b/>
          <w:sz w:val="26"/>
          <w:szCs w:val="26"/>
          <w:lang w:eastAsia="ru-RU"/>
        </w:rPr>
      </w:pPr>
      <w:r w:rsidRPr="003A4D66">
        <w:rPr>
          <w:rFonts w:ascii="Times New Roman" w:eastAsia="Times New Roman" w:hAnsi="Times New Roman" w:cs="Times New Roman"/>
          <w:b/>
          <w:sz w:val="26"/>
          <w:szCs w:val="26"/>
          <w:lang w:eastAsia="ru-RU"/>
        </w:rPr>
        <w:t>Срок регистрации запроса заявителя о предоставлении муниципальной услуги</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2.14</w:t>
      </w:r>
      <w:r w:rsidR="00977FEF" w:rsidRPr="003A4D66">
        <w:rPr>
          <w:rFonts w:ascii="Times New Roman" w:eastAsia="Times New Roman" w:hAnsi="Times New Roman" w:cs="Times New Roman"/>
          <w:sz w:val="26"/>
          <w:szCs w:val="26"/>
          <w:lang w:eastAsia="ru-RU"/>
        </w:rPr>
        <w:t>. Регистрация заявления о предоставлении муниципальной услуги осуществляется в день его получения.</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2.15</w:t>
      </w:r>
      <w:r w:rsidR="00977FEF" w:rsidRPr="003A4D66">
        <w:rPr>
          <w:rFonts w:ascii="Times New Roman" w:eastAsia="Times New Roman" w:hAnsi="Times New Roman" w:cs="Times New Roman"/>
          <w:sz w:val="26"/>
          <w:szCs w:val="26"/>
          <w:lang w:eastAsia="ru-RU"/>
        </w:rPr>
        <w:t>. Заявление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977FEF" w:rsidRPr="003A4D66" w:rsidRDefault="00977FEF" w:rsidP="003A4D66">
      <w:pPr>
        <w:spacing w:after="0" w:line="240" w:lineRule="auto"/>
        <w:ind w:firstLine="709"/>
        <w:jc w:val="both"/>
        <w:rPr>
          <w:rFonts w:ascii="Times New Roman" w:eastAsia="Times New Roman" w:hAnsi="Times New Roman" w:cs="Times New Roman"/>
          <w:b/>
          <w:sz w:val="26"/>
          <w:szCs w:val="26"/>
          <w:lang w:eastAsia="ru-RU"/>
        </w:rPr>
      </w:pPr>
      <w:r w:rsidRPr="003A4D66">
        <w:rPr>
          <w:rFonts w:ascii="Times New Roman" w:eastAsia="Times New Roman" w:hAnsi="Times New Roman" w:cs="Times New Roman"/>
          <w:b/>
          <w:sz w:val="26"/>
          <w:szCs w:val="26"/>
          <w:lang w:eastAsia="ru-RU"/>
        </w:rPr>
        <w:t>Требования к помещениям, в которых предоставляется муниципальная услуга</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2.16</w:t>
      </w:r>
      <w:r w:rsidR="00977FEF" w:rsidRPr="003A4D66">
        <w:rPr>
          <w:rFonts w:ascii="Times New Roman" w:eastAsia="Times New Roman" w:hAnsi="Times New Roman" w:cs="Times New Roman"/>
          <w:sz w:val="26"/>
          <w:szCs w:val="26"/>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2.17</w:t>
      </w:r>
      <w:r w:rsidR="00977FEF" w:rsidRPr="003A4D66">
        <w:rPr>
          <w:rFonts w:ascii="Times New Roman" w:eastAsia="Times New Roman" w:hAnsi="Times New Roman" w:cs="Times New Roman"/>
          <w:sz w:val="26"/>
          <w:szCs w:val="26"/>
          <w:lang w:eastAsia="ru-RU"/>
        </w:rPr>
        <w:t>. Помещения должны соответствовать требованиям, установленным законодательством РФ.</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2.18</w:t>
      </w:r>
      <w:r w:rsidR="00977FEF" w:rsidRPr="003A4D66">
        <w:rPr>
          <w:rFonts w:ascii="Times New Roman" w:eastAsia="Times New Roman" w:hAnsi="Times New Roman" w:cs="Times New Roman"/>
          <w:sz w:val="26"/>
          <w:szCs w:val="26"/>
          <w:lang w:eastAsia="ru-RU"/>
        </w:rPr>
        <w:t>. Предоставление муниципальной услуги осуществляется в специально выделенных для этой цели помещениях.</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2.19</w:t>
      </w:r>
      <w:r w:rsidR="00977FEF" w:rsidRPr="003A4D66">
        <w:rPr>
          <w:rFonts w:ascii="Times New Roman" w:eastAsia="Times New Roman" w:hAnsi="Times New Roman" w:cs="Times New Roman"/>
          <w:sz w:val="26"/>
          <w:szCs w:val="26"/>
          <w:lang w:eastAsia="ru-RU"/>
        </w:rPr>
        <w:t>. Помещения, в которых осуществляется предоставление муниципальной услуги, оборудуются:</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информационными стендами, содержащими визуальную и текстовую информацию;</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стульями и столами для возможности оформления документов.</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2.20</w:t>
      </w:r>
      <w:r w:rsidR="00977FEF" w:rsidRPr="003A4D66">
        <w:rPr>
          <w:rFonts w:ascii="Times New Roman" w:eastAsia="Times New Roman" w:hAnsi="Times New Roman" w:cs="Times New Roman"/>
          <w:sz w:val="26"/>
          <w:szCs w:val="26"/>
          <w:lang w:eastAsia="ru-RU"/>
        </w:rPr>
        <w:t>. Количество мест ожидания определяется исходя из фактической нагрузки и возможностей для их размещения в здании.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Места ожидания должны соответствовать комфортным условиям для заявителей и оптимальным условиям работы специалистов.</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lastRenderedPageBreak/>
        <w:t>2.21</w:t>
      </w:r>
      <w:r w:rsidR="00977FEF" w:rsidRPr="003A4D66">
        <w:rPr>
          <w:rFonts w:ascii="Times New Roman" w:eastAsia="Times New Roman" w:hAnsi="Times New Roman" w:cs="Times New Roman"/>
          <w:sz w:val="26"/>
          <w:szCs w:val="26"/>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2.22</w:t>
      </w:r>
      <w:r w:rsidR="00977FEF" w:rsidRPr="003A4D66">
        <w:rPr>
          <w:rFonts w:ascii="Times New Roman" w:eastAsia="Times New Roman" w:hAnsi="Times New Roman" w:cs="Times New Roman"/>
          <w:sz w:val="26"/>
          <w:szCs w:val="26"/>
          <w:lang w:eastAsia="ru-RU"/>
        </w:rPr>
        <w:t>. Кабинеты приема заявителей должны иметь информационные таблички (вывески) с указанием:</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номера кабинета;</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фамилии, имени, отчества (при наличии) и должности специалиста.</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При организации рабочих мест следует предусмотреть возможность беспрепятственного входа (выхода) специалистов из помещения.</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текст административного регламента;</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краткое описание порядка предоставления муниципальной услуги;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перечень документов, необходимых для предоставления муниципальной услуги;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образцы заявлений;</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справочная информация.</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2.23</w:t>
      </w:r>
      <w:r w:rsidR="00977FEF" w:rsidRPr="003A4D66">
        <w:rPr>
          <w:rFonts w:ascii="Times New Roman" w:eastAsia="Times New Roman" w:hAnsi="Times New Roman" w:cs="Times New Roman"/>
          <w:sz w:val="26"/>
          <w:szCs w:val="26"/>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2.24</w:t>
      </w:r>
      <w:r w:rsidR="00977FEF" w:rsidRPr="003A4D66">
        <w:rPr>
          <w:rFonts w:ascii="Times New Roman" w:eastAsia="Times New Roman" w:hAnsi="Times New Roman" w:cs="Times New Roman"/>
          <w:sz w:val="26"/>
          <w:szCs w:val="26"/>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2.25</w:t>
      </w:r>
      <w:r w:rsidR="00977FEF" w:rsidRPr="003A4D66">
        <w:rPr>
          <w:rFonts w:ascii="Times New Roman" w:eastAsia="Times New Roman" w:hAnsi="Times New Roman" w:cs="Times New Roman"/>
          <w:sz w:val="26"/>
          <w:szCs w:val="26"/>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2.26</w:t>
      </w:r>
      <w:r w:rsidR="00977FEF" w:rsidRPr="003A4D66">
        <w:rPr>
          <w:rFonts w:ascii="Times New Roman" w:eastAsia="Times New Roman" w:hAnsi="Times New Roman" w:cs="Times New Roman"/>
          <w:sz w:val="26"/>
          <w:szCs w:val="26"/>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w:t>
      </w:r>
      <w:r w:rsidRPr="003A4D66">
        <w:rPr>
          <w:rFonts w:ascii="Times New Roman" w:eastAsia="Times New Roman" w:hAnsi="Times New Roman" w:cs="Times New Roman"/>
          <w:sz w:val="26"/>
          <w:szCs w:val="26"/>
          <w:lang w:eastAsia="ru-RU"/>
        </w:rPr>
        <w:lastRenderedPageBreak/>
        <w:t>беспрепятственный доступ инвалидов, включая инвалидов, использующих кресла-коляски.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A4D66">
        <w:rPr>
          <w:rFonts w:ascii="Times New Roman" w:eastAsia="Times New Roman" w:hAnsi="Times New Roman" w:cs="Times New Roman"/>
          <w:sz w:val="26"/>
          <w:szCs w:val="26"/>
          <w:lang w:eastAsia="ru-RU"/>
        </w:rPr>
        <w:t>сурдопереводчика</w:t>
      </w:r>
      <w:proofErr w:type="spellEnd"/>
      <w:r w:rsidRPr="003A4D66">
        <w:rPr>
          <w:rFonts w:ascii="Times New Roman" w:eastAsia="Times New Roman" w:hAnsi="Times New Roman" w:cs="Times New Roman"/>
          <w:sz w:val="26"/>
          <w:szCs w:val="26"/>
          <w:lang w:eastAsia="ru-RU"/>
        </w:rPr>
        <w:t xml:space="preserve"> и </w:t>
      </w:r>
      <w:proofErr w:type="spellStart"/>
      <w:r w:rsidRPr="003A4D66">
        <w:rPr>
          <w:rFonts w:ascii="Times New Roman" w:eastAsia="Times New Roman" w:hAnsi="Times New Roman" w:cs="Times New Roman"/>
          <w:sz w:val="26"/>
          <w:szCs w:val="26"/>
          <w:lang w:eastAsia="ru-RU"/>
        </w:rPr>
        <w:t>тифлосурдопереводчика</w:t>
      </w:r>
      <w:proofErr w:type="spellEnd"/>
      <w:r w:rsidRPr="003A4D66">
        <w:rPr>
          <w:rFonts w:ascii="Times New Roman" w:eastAsia="Times New Roman" w:hAnsi="Times New Roman" w:cs="Times New Roman"/>
          <w:sz w:val="26"/>
          <w:szCs w:val="26"/>
          <w:lang w:eastAsia="ru-RU"/>
        </w:rPr>
        <w:t>.</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xml:space="preserve">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3A4D66">
        <w:rPr>
          <w:rFonts w:ascii="Times New Roman" w:eastAsia="Times New Roman" w:hAnsi="Times New Roman" w:cs="Times New Roman"/>
          <w:sz w:val="26"/>
          <w:szCs w:val="26"/>
          <w:lang w:eastAsia="ru-RU"/>
        </w:rPr>
        <w:t>брелками</w:t>
      </w:r>
      <w:proofErr w:type="spellEnd"/>
      <w:r w:rsidRPr="003A4D66">
        <w:rPr>
          <w:rFonts w:ascii="Times New Roman" w:eastAsia="Times New Roman" w:hAnsi="Times New Roman" w:cs="Times New Roman"/>
          <w:sz w:val="26"/>
          <w:szCs w:val="26"/>
          <w:lang w:eastAsia="ru-RU"/>
        </w:rPr>
        <w:t>-коммуникаторами).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Специалисты Администрации, МФЦ обеспечиваются личными нагрудными карточками (</w:t>
      </w:r>
      <w:proofErr w:type="spellStart"/>
      <w:r w:rsidRPr="003A4D66">
        <w:rPr>
          <w:rFonts w:ascii="Times New Roman" w:eastAsia="Times New Roman" w:hAnsi="Times New Roman" w:cs="Times New Roman"/>
          <w:sz w:val="26"/>
          <w:szCs w:val="26"/>
          <w:lang w:eastAsia="ru-RU"/>
        </w:rPr>
        <w:t>бейджами</w:t>
      </w:r>
      <w:proofErr w:type="spellEnd"/>
      <w:r w:rsidRPr="003A4D66">
        <w:rPr>
          <w:rFonts w:ascii="Times New Roman" w:eastAsia="Times New Roman" w:hAnsi="Times New Roman" w:cs="Times New Roman"/>
          <w:sz w:val="26"/>
          <w:szCs w:val="26"/>
          <w:lang w:eastAsia="ru-RU"/>
        </w:rPr>
        <w:t>) с указанием фамилии, имени, отчества (при наличии) и должности.</w:t>
      </w:r>
    </w:p>
    <w:p w:rsidR="00977FEF" w:rsidRPr="003A4D66" w:rsidRDefault="00977FEF" w:rsidP="003A4D66">
      <w:pPr>
        <w:spacing w:after="0" w:line="240" w:lineRule="auto"/>
        <w:ind w:firstLine="709"/>
        <w:jc w:val="both"/>
        <w:rPr>
          <w:rFonts w:ascii="Times New Roman" w:eastAsia="Times New Roman" w:hAnsi="Times New Roman" w:cs="Times New Roman"/>
          <w:b/>
          <w:sz w:val="26"/>
          <w:szCs w:val="26"/>
          <w:lang w:eastAsia="ru-RU"/>
        </w:rPr>
      </w:pPr>
      <w:r w:rsidRPr="003A4D66">
        <w:rPr>
          <w:rFonts w:ascii="Times New Roman" w:eastAsia="Times New Roman" w:hAnsi="Times New Roman" w:cs="Times New Roman"/>
          <w:b/>
          <w:sz w:val="26"/>
          <w:szCs w:val="26"/>
          <w:lang w:eastAsia="ru-RU"/>
        </w:rPr>
        <w:t>Показатели качества и доступности муниципальной услуги</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2.27</w:t>
      </w:r>
      <w:r w:rsidR="00977FEF" w:rsidRPr="003A4D66">
        <w:rPr>
          <w:rFonts w:ascii="Times New Roman" w:eastAsia="Times New Roman" w:hAnsi="Times New Roman" w:cs="Times New Roman"/>
          <w:sz w:val="26"/>
          <w:szCs w:val="26"/>
          <w:lang w:eastAsia="ru-RU"/>
        </w:rPr>
        <w:t>. Показатели доступности и качества предоставления муниципальной услуги.</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2.27</w:t>
      </w:r>
      <w:r w:rsidR="00977FEF" w:rsidRPr="003A4D66">
        <w:rPr>
          <w:rFonts w:ascii="Times New Roman" w:eastAsia="Times New Roman" w:hAnsi="Times New Roman" w:cs="Times New Roman"/>
          <w:sz w:val="26"/>
          <w:szCs w:val="26"/>
          <w:lang w:eastAsia="ru-RU"/>
        </w:rPr>
        <w:t>.1. Показателями доступности предоставления муниципальной услуги являются:</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транспортная доступность к месту предоставления муниципальной услуги;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обеспечение беспрепятственного доступа лиц к помещениям, в которых предоставляется муниципальная услуга;</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официальной странице Администрации, МФЦ, на Едино</w:t>
      </w:r>
      <w:r w:rsidR="00D60E62" w:rsidRPr="003A4D66">
        <w:rPr>
          <w:rFonts w:ascii="Times New Roman" w:eastAsia="Times New Roman" w:hAnsi="Times New Roman" w:cs="Times New Roman"/>
          <w:sz w:val="26"/>
          <w:szCs w:val="26"/>
          <w:lang w:eastAsia="ru-RU"/>
        </w:rPr>
        <w:t>м портале и Модуле</w:t>
      </w:r>
      <w:r w:rsidRPr="003A4D66">
        <w:rPr>
          <w:rFonts w:ascii="Times New Roman" w:eastAsia="Times New Roman" w:hAnsi="Times New Roman" w:cs="Times New Roman"/>
          <w:sz w:val="26"/>
          <w:szCs w:val="26"/>
          <w:lang w:eastAsia="ru-RU"/>
        </w:rPr>
        <w:t>;</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на информационных стендах Администрации, МФЦ;</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размещение информации о порядке предоставления муниципальной услуги в средствах массовой информации.</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2.27</w:t>
      </w:r>
      <w:r w:rsidR="00977FEF" w:rsidRPr="003A4D66">
        <w:rPr>
          <w:rFonts w:ascii="Times New Roman" w:eastAsia="Times New Roman" w:hAnsi="Times New Roman" w:cs="Times New Roman"/>
          <w:sz w:val="26"/>
          <w:szCs w:val="26"/>
          <w:lang w:eastAsia="ru-RU"/>
        </w:rPr>
        <w:t>.2. Показателями качества предоставления муниципальной услуги являются отсутствие:</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очередей при приеме и выдаче документов заявителям (их представителям);</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нарушений сроков предоставления муниципальной услуги;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lastRenderedPageBreak/>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977FEF" w:rsidRPr="003A4D66" w:rsidRDefault="00977FEF" w:rsidP="003A4D66">
      <w:pPr>
        <w:spacing w:after="0" w:line="240" w:lineRule="auto"/>
        <w:ind w:firstLine="709"/>
        <w:jc w:val="both"/>
        <w:rPr>
          <w:rFonts w:ascii="Times New Roman" w:eastAsia="Times New Roman" w:hAnsi="Times New Roman" w:cs="Times New Roman"/>
          <w:b/>
          <w:sz w:val="26"/>
          <w:szCs w:val="26"/>
          <w:lang w:eastAsia="ru-RU"/>
        </w:rPr>
      </w:pPr>
      <w:r w:rsidRPr="003A4D66">
        <w:rPr>
          <w:rFonts w:ascii="Times New Roman" w:eastAsia="Times New Roman" w:hAnsi="Times New Roman" w:cs="Times New Roman"/>
          <w:b/>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2.28</w:t>
      </w:r>
      <w:r w:rsidR="00977FEF" w:rsidRPr="003A4D66">
        <w:rPr>
          <w:rFonts w:ascii="Times New Roman" w:eastAsia="Times New Roman" w:hAnsi="Times New Roman" w:cs="Times New Roman"/>
          <w:sz w:val="26"/>
          <w:szCs w:val="26"/>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В МФЦ осуществляются прием и выдача документов только при личном обращении заявителя (представителя заявителя).</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2.29</w:t>
      </w:r>
      <w:r w:rsidR="00977FEF" w:rsidRPr="003A4D66">
        <w:rPr>
          <w:rFonts w:ascii="Times New Roman" w:eastAsia="Times New Roman" w:hAnsi="Times New Roman" w:cs="Times New Roman"/>
          <w:sz w:val="26"/>
          <w:szCs w:val="26"/>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977FEF" w:rsidRPr="003A4D66" w:rsidRDefault="004F74A0"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2.30</w:t>
      </w:r>
      <w:r w:rsidR="00977FEF" w:rsidRPr="003A4D66">
        <w:rPr>
          <w:rFonts w:ascii="Times New Roman" w:eastAsia="Times New Roman" w:hAnsi="Times New Roman" w:cs="Times New Roman"/>
          <w:sz w:val="26"/>
          <w:szCs w:val="26"/>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1) получение информации о порядке и сроках предоставления муниципальной услуги;</w:t>
      </w:r>
    </w:p>
    <w:p w:rsidR="00977FEF" w:rsidRPr="003A4D66" w:rsidRDefault="00977FEF" w:rsidP="003A4D66">
      <w:pPr>
        <w:spacing w:after="0" w:line="240" w:lineRule="auto"/>
        <w:ind w:firstLine="709"/>
        <w:jc w:val="both"/>
        <w:rPr>
          <w:rFonts w:ascii="Times New Roman" w:eastAsia="Times New Roman" w:hAnsi="Times New Roman" w:cs="Times New Roman"/>
          <w:sz w:val="26"/>
          <w:szCs w:val="26"/>
          <w:lang w:eastAsia="ru-RU"/>
        </w:rPr>
      </w:pPr>
      <w:r w:rsidRPr="003A4D66">
        <w:rPr>
          <w:rFonts w:ascii="Times New Roman" w:eastAsia="Times New Roman" w:hAnsi="Times New Roman" w:cs="Times New Roman"/>
          <w:sz w:val="26"/>
          <w:szCs w:val="26"/>
          <w:lang w:eastAsia="ru-RU"/>
        </w:rPr>
        <w:t>2) направление ходатайства.</w:t>
      </w:r>
    </w:p>
    <w:p w:rsidR="00977FEF" w:rsidRPr="003A4D66" w:rsidRDefault="00977FEF" w:rsidP="003A4D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6"/>
          <w:szCs w:val="26"/>
        </w:rPr>
      </w:pPr>
      <w:r w:rsidRPr="003A4D66">
        <w:rPr>
          <w:rFonts w:ascii="Times New Roman" w:eastAsia="Calibri" w:hAnsi="Times New Roman" w:cs="Times New Roman"/>
          <w:sz w:val="26"/>
          <w:szCs w:val="26"/>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977FEF" w:rsidRPr="003A4D66" w:rsidRDefault="00977FEF" w:rsidP="003A4D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6"/>
          <w:szCs w:val="26"/>
        </w:rPr>
      </w:pPr>
      <w:r w:rsidRPr="003A4D66">
        <w:rPr>
          <w:rFonts w:ascii="Times New Roman" w:eastAsia="Calibri" w:hAnsi="Times New Roman" w:cs="Times New Roman"/>
          <w:sz w:val="26"/>
          <w:szCs w:val="26"/>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977FEF" w:rsidRDefault="00977FEF" w:rsidP="003A4D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6"/>
          <w:szCs w:val="26"/>
        </w:rPr>
      </w:pPr>
      <w:r w:rsidRPr="003A4D66">
        <w:rPr>
          <w:rFonts w:ascii="Times New Roman" w:eastAsia="Calibri" w:hAnsi="Times New Roman" w:cs="Times New Roman"/>
          <w:sz w:val="26"/>
          <w:szCs w:val="26"/>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w:t>
      </w:r>
      <w:r w:rsidRPr="003A4D66">
        <w:rPr>
          <w:rFonts w:ascii="Times New Roman" w:eastAsia="Calibri" w:hAnsi="Times New Roman" w:cs="Times New Roman"/>
          <w:sz w:val="26"/>
          <w:szCs w:val="26"/>
        </w:rPr>
        <w:lastRenderedPageBreak/>
        <w:t>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A4D66" w:rsidRPr="003A4D66" w:rsidRDefault="003A4D66" w:rsidP="003A4D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jc w:val="both"/>
        <w:rPr>
          <w:rFonts w:ascii="Times New Roman" w:eastAsia="Calibri" w:hAnsi="Times New Roman" w:cs="Times New Roman"/>
          <w:sz w:val="26"/>
          <w:szCs w:val="26"/>
        </w:rPr>
      </w:pPr>
    </w:p>
    <w:p w:rsidR="007149F0" w:rsidRPr="007149F0" w:rsidRDefault="007149F0" w:rsidP="003A4D66">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3. Состав, последовательность и сроки выполнения административных процедур (действий), требования к порядку их выполнения, в том числе с использованием системы электронного взаимодействия, а также особенности выполнения административных процедур в многофункциональных центрах</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3.1. Исчерпывающий перечень административных процедур:</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а) прием и регистрация заявления;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б) формирование и направление межведомственных запросов;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в) рассмотрение представленного заявления и прилагаемых документов на соответствие установленным требованиям;</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г) оформление результата предоставления муниципальной услуги.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3.2.Требования к порядку выполнения административной процедуры - прием и регистрация заявления.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3.2.1.Основанием для начала предоставления муниципальной услуги является поступившее заявление о предоставлении муниципальной услуги' с приложением необходимых до</w:t>
      </w:r>
      <w:r w:rsidR="00833D55" w:rsidRPr="003A4D66">
        <w:rPr>
          <w:rFonts w:ascii="Times New Roman" w:eastAsia="Times New Roman" w:hAnsi="Times New Roman" w:cs="Times New Roman"/>
          <w:color w:val="000000"/>
          <w:sz w:val="26"/>
          <w:szCs w:val="26"/>
          <w:lang w:eastAsia="ru-RU"/>
        </w:rPr>
        <w:t>к</w:t>
      </w:r>
      <w:r w:rsidR="0009149E" w:rsidRPr="003A4D66">
        <w:rPr>
          <w:rFonts w:ascii="Times New Roman" w:eastAsia="Times New Roman" w:hAnsi="Times New Roman" w:cs="Times New Roman"/>
          <w:color w:val="000000"/>
          <w:sz w:val="26"/>
          <w:szCs w:val="26"/>
          <w:lang w:eastAsia="ru-RU"/>
        </w:rPr>
        <w:t>ументов, указанных в пункте 2.7</w:t>
      </w:r>
      <w:r w:rsidRPr="003A4D66">
        <w:rPr>
          <w:rFonts w:ascii="Times New Roman" w:eastAsia="Times New Roman" w:hAnsi="Times New Roman" w:cs="Times New Roman"/>
          <w:color w:val="000000"/>
          <w:sz w:val="26"/>
          <w:szCs w:val="26"/>
          <w:lang w:eastAsia="ru-RU"/>
        </w:rPr>
        <w:t>.1. Регламента.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3.2.2.Сведения о должностных лицах, ответственных за выполнение административного действия.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Ответственным за прием и регистрацию заявления и прилагаемых к нему документов, является специалист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3.2.3.Содержание административного действия, продолжительность и (или) максимальный срок его выполнения.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Специалист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устанавливает предмет обращения, устанавливает личность заявителя, в том числе проверяет документ, удостоверяющий личность;</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проверяет полномочия заявителя, в том числе полномочия представителя юридического лица действовать от имени юридического лица;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проверяет наличие документов, прилагаемых к заявлению,</w:t>
      </w:r>
      <w:r w:rsidR="00D60E62" w:rsidRPr="003A4D66">
        <w:rPr>
          <w:rFonts w:ascii="Times New Roman" w:eastAsia="Times New Roman" w:hAnsi="Times New Roman" w:cs="Times New Roman"/>
          <w:color w:val="000000"/>
          <w:sz w:val="26"/>
          <w:szCs w:val="26"/>
          <w:lang w:eastAsia="ru-RU"/>
        </w:rPr>
        <w:t xml:space="preserve"> </w:t>
      </w:r>
      <w:r w:rsidRPr="003A4D66">
        <w:rPr>
          <w:rFonts w:ascii="Times New Roman" w:eastAsia="Times New Roman" w:hAnsi="Times New Roman" w:cs="Times New Roman"/>
          <w:color w:val="000000"/>
          <w:sz w:val="26"/>
          <w:szCs w:val="26"/>
          <w:lang w:eastAsia="ru-RU"/>
        </w:rPr>
        <w:t>представляемых для предоставления муниципальной услуги.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Специалист Администрации оформляет расписку о приеме документов в 2- х экземплярах.</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В расписке указываются: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порядковый номер записи в книге учета входящих документов;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дата представления документов;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перечень документов с указанием их наименования, реквизитов;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количество экземпляров каждого из представленных документов (подлинных экземпляров и их копий);</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количество листов в каждом экземпляре документа;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Специалист Администрации передает заявителю первый экземпляр расписки, а второй экземпляр, с подписью заявителя, помещает в дело </w:t>
      </w:r>
      <w:r w:rsidRPr="003A4D66">
        <w:rPr>
          <w:rFonts w:ascii="Times New Roman" w:eastAsia="Times New Roman" w:hAnsi="Times New Roman" w:cs="Times New Roman"/>
          <w:color w:val="000000"/>
          <w:sz w:val="26"/>
          <w:szCs w:val="26"/>
          <w:lang w:eastAsia="ru-RU"/>
        </w:rPr>
        <w:lastRenderedPageBreak/>
        <w:t>правоустанавливающих документов и фиксирует факт приема документов в журнале регистрации.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Максимальный срок приема документов от заявителей не может превышать 10 минут.</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Результатом административной процедуры является прием и регистрация заявления.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3.2.4.</w:t>
      </w:r>
      <w:r w:rsidR="00D60E62" w:rsidRPr="003A4D66">
        <w:rPr>
          <w:rFonts w:ascii="Times New Roman" w:eastAsia="Times New Roman" w:hAnsi="Times New Roman" w:cs="Times New Roman"/>
          <w:color w:val="000000"/>
          <w:sz w:val="26"/>
          <w:szCs w:val="26"/>
          <w:lang w:eastAsia="ru-RU"/>
        </w:rPr>
        <w:t xml:space="preserve"> </w:t>
      </w:r>
      <w:r w:rsidRPr="003A4D66">
        <w:rPr>
          <w:rFonts w:ascii="Times New Roman" w:eastAsia="Times New Roman" w:hAnsi="Times New Roman" w:cs="Times New Roman"/>
          <w:color w:val="000000"/>
          <w:sz w:val="26"/>
          <w:szCs w:val="26"/>
          <w:lang w:eastAsia="ru-RU"/>
        </w:rPr>
        <w:t>В случае</w:t>
      </w:r>
      <w:proofErr w:type="gramStart"/>
      <w:r w:rsidRPr="003A4D66">
        <w:rPr>
          <w:rFonts w:ascii="Times New Roman" w:eastAsia="Times New Roman" w:hAnsi="Times New Roman" w:cs="Times New Roman"/>
          <w:color w:val="000000"/>
          <w:sz w:val="26"/>
          <w:szCs w:val="26"/>
          <w:lang w:eastAsia="ru-RU"/>
        </w:rPr>
        <w:t>,</w:t>
      </w:r>
      <w:proofErr w:type="gramEnd"/>
      <w:r w:rsidRPr="003A4D66">
        <w:rPr>
          <w:rFonts w:ascii="Times New Roman" w:eastAsia="Times New Roman" w:hAnsi="Times New Roman" w:cs="Times New Roman"/>
          <w:color w:val="000000"/>
          <w:sz w:val="26"/>
          <w:szCs w:val="26"/>
          <w:lang w:eastAsia="ru-RU"/>
        </w:rPr>
        <w:t xml:space="preserve">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проверяет правильность заполнения заявления в соответствии с требован</w:t>
      </w:r>
      <w:r w:rsidR="00833D55" w:rsidRPr="003A4D66">
        <w:rPr>
          <w:rFonts w:ascii="Times New Roman" w:eastAsia="Times New Roman" w:hAnsi="Times New Roman" w:cs="Times New Roman"/>
          <w:color w:val="000000"/>
          <w:sz w:val="26"/>
          <w:szCs w:val="26"/>
          <w:lang w:eastAsia="ru-RU"/>
        </w:rPr>
        <w:t>и</w:t>
      </w:r>
      <w:r w:rsidR="0009149E" w:rsidRPr="003A4D66">
        <w:rPr>
          <w:rFonts w:ascii="Times New Roman" w:eastAsia="Times New Roman" w:hAnsi="Times New Roman" w:cs="Times New Roman"/>
          <w:color w:val="000000"/>
          <w:sz w:val="26"/>
          <w:szCs w:val="26"/>
          <w:lang w:eastAsia="ru-RU"/>
        </w:rPr>
        <w:t>ями, установленными пунктом 2.7</w:t>
      </w:r>
      <w:r w:rsidRPr="003A4D66">
        <w:rPr>
          <w:rFonts w:ascii="Times New Roman" w:eastAsia="Times New Roman" w:hAnsi="Times New Roman" w:cs="Times New Roman"/>
          <w:color w:val="000000"/>
          <w:sz w:val="26"/>
          <w:szCs w:val="26"/>
          <w:lang w:eastAsia="ru-RU"/>
        </w:rPr>
        <w:t>.1. Регламента;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проверяет комплектность представленных заявителем документов;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Срок выполнения данного административного действия не более 15 мин.</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Передачу и доставку документов заявителя из МФЦ в Администрацию осуществляет специалист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3.3. Требования к порядку выполнения административной процедуры - формирование и направление межведомственных запросов;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3.3.1. Основанием для начала административной процедуры является прием и регистрация заявления.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3.3.2. В случае</w:t>
      </w:r>
      <w:proofErr w:type="gramStart"/>
      <w:r w:rsidRPr="003A4D66">
        <w:rPr>
          <w:rFonts w:ascii="Times New Roman" w:eastAsia="Times New Roman" w:hAnsi="Times New Roman" w:cs="Times New Roman"/>
          <w:color w:val="000000"/>
          <w:sz w:val="26"/>
          <w:szCs w:val="26"/>
          <w:lang w:eastAsia="ru-RU"/>
        </w:rPr>
        <w:t>,</w:t>
      </w:r>
      <w:proofErr w:type="gramEnd"/>
      <w:r w:rsidRPr="003A4D66">
        <w:rPr>
          <w:rFonts w:ascii="Times New Roman" w:eastAsia="Times New Roman" w:hAnsi="Times New Roman" w:cs="Times New Roman"/>
          <w:color w:val="000000"/>
          <w:sz w:val="26"/>
          <w:szCs w:val="26"/>
          <w:lang w:eastAsia="ru-RU"/>
        </w:rPr>
        <w:t xml:space="preserve"> если документы, указанн</w:t>
      </w:r>
      <w:r w:rsidR="0009149E" w:rsidRPr="003A4D66">
        <w:rPr>
          <w:rFonts w:ascii="Times New Roman" w:eastAsia="Times New Roman" w:hAnsi="Times New Roman" w:cs="Times New Roman"/>
          <w:color w:val="000000"/>
          <w:sz w:val="26"/>
          <w:szCs w:val="26"/>
          <w:lang w:eastAsia="ru-RU"/>
        </w:rPr>
        <w:t>ые в подпункте 2.7</w:t>
      </w:r>
      <w:r w:rsidR="00833D55" w:rsidRPr="003A4D66">
        <w:rPr>
          <w:rFonts w:ascii="Times New Roman" w:eastAsia="Times New Roman" w:hAnsi="Times New Roman" w:cs="Times New Roman"/>
          <w:color w:val="000000"/>
          <w:sz w:val="26"/>
          <w:szCs w:val="26"/>
          <w:lang w:eastAsia="ru-RU"/>
        </w:rPr>
        <w:t>.2. пункта 2.</w:t>
      </w:r>
      <w:r w:rsidR="0009149E" w:rsidRPr="003A4D66">
        <w:rPr>
          <w:rFonts w:ascii="Times New Roman" w:eastAsia="Times New Roman" w:hAnsi="Times New Roman" w:cs="Times New Roman"/>
          <w:color w:val="000000"/>
          <w:sz w:val="26"/>
          <w:szCs w:val="26"/>
          <w:lang w:eastAsia="ru-RU"/>
        </w:rPr>
        <w:t>7</w:t>
      </w:r>
      <w:r w:rsidRPr="003A4D66">
        <w:rPr>
          <w:rFonts w:ascii="Times New Roman" w:eastAsia="Times New Roman" w:hAnsi="Times New Roman" w:cs="Times New Roman"/>
          <w:color w:val="000000"/>
          <w:sz w:val="26"/>
          <w:szCs w:val="26"/>
          <w:lang w:eastAsia="ru-RU"/>
        </w:rPr>
        <w:t>. раздела 2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3.3.3. Срок направления межведомственного запроса - в течение 1 рабочего дня со дня представления заявления.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3.3.4. Должностным лицом, ответственным за направление межведомственного запроса, является специалист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3.3.5. 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3.3.6. Результатом административной процедуры является направление межведомственных запросов.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lastRenderedPageBreak/>
        <w:t>3.4. 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3.4.1. Основанием для начала административной процедуры является регистрация заявления в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3.4.2. Должностными лицами, ответственными за рассмотрение заявления, являются специалисты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3.4.3. 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3.4.4. Срок выполнения административной процедуры - в течение пяти рабочих дней со дня поступления заявления в Администрацию.</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3.4.5. </w:t>
      </w:r>
      <w:proofErr w:type="gramStart"/>
      <w:r w:rsidRPr="003A4D66">
        <w:rPr>
          <w:rFonts w:ascii="Times New Roman" w:eastAsia="Times New Roman" w:hAnsi="Times New Roman" w:cs="Times New Roman"/>
          <w:color w:val="000000"/>
          <w:sz w:val="26"/>
          <w:szCs w:val="26"/>
          <w:lang w:eastAsia="ru-RU"/>
        </w:rPr>
        <w:t>Контроль за</w:t>
      </w:r>
      <w:proofErr w:type="gramEnd"/>
      <w:r w:rsidRPr="003A4D66">
        <w:rPr>
          <w:rFonts w:ascii="Times New Roman" w:eastAsia="Times New Roman" w:hAnsi="Times New Roman" w:cs="Times New Roman"/>
          <w:color w:val="000000"/>
          <w:sz w:val="26"/>
          <w:szCs w:val="26"/>
          <w:lang w:eastAsia="ru-RU"/>
        </w:rPr>
        <w:t xml:space="preserve"> выполнением административной процедуры осуществляется главой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3.4.6. </w:t>
      </w:r>
      <w:proofErr w:type="gramStart"/>
      <w:r w:rsidRPr="003A4D66">
        <w:rPr>
          <w:rFonts w:ascii="Times New Roman" w:eastAsia="Times New Roman" w:hAnsi="Times New Roman" w:cs="Times New Roman"/>
          <w:color w:val="000000"/>
          <w:sz w:val="26"/>
          <w:szCs w:val="26"/>
          <w:lang w:eastAsia="ru-RU"/>
        </w:rPr>
        <w:t>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w:t>
      </w:r>
      <w:r w:rsidR="00833D55" w:rsidRPr="003A4D66">
        <w:rPr>
          <w:rFonts w:ascii="Times New Roman" w:eastAsia="Times New Roman" w:hAnsi="Times New Roman" w:cs="Times New Roman"/>
          <w:color w:val="000000"/>
          <w:sz w:val="26"/>
          <w:szCs w:val="26"/>
          <w:lang w:eastAsia="ru-RU"/>
        </w:rPr>
        <w:t>щении при наличии на официальной страниц</w:t>
      </w:r>
      <w:r w:rsidRPr="003A4D66">
        <w:rPr>
          <w:rFonts w:ascii="Times New Roman" w:eastAsia="Times New Roman" w:hAnsi="Times New Roman" w:cs="Times New Roman"/>
          <w:color w:val="000000"/>
          <w:sz w:val="26"/>
          <w:szCs w:val="26"/>
          <w:lang w:eastAsia="ru-RU"/>
        </w:rPr>
        <w:t>е уполномоченного органа местного самоуправления в информаци</w:t>
      </w:r>
      <w:r w:rsidR="0009149E" w:rsidRPr="003A4D66">
        <w:rPr>
          <w:rFonts w:ascii="Times New Roman" w:eastAsia="Times New Roman" w:hAnsi="Times New Roman" w:cs="Times New Roman"/>
          <w:color w:val="000000"/>
          <w:sz w:val="26"/>
          <w:szCs w:val="26"/>
          <w:lang w:eastAsia="ru-RU"/>
        </w:rPr>
        <w:t>онно-телекоммуникационной сети «Интернет»</w:t>
      </w:r>
      <w:r w:rsidRPr="003A4D66">
        <w:rPr>
          <w:rFonts w:ascii="Times New Roman" w:eastAsia="Times New Roman" w:hAnsi="Times New Roman" w:cs="Times New Roman"/>
          <w:color w:val="000000"/>
          <w:sz w:val="26"/>
          <w:szCs w:val="26"/>
          <w:lang w:eastAsia="ru-RU"/>
        </w:rPr>
        <w:t xml:space="preserve">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w:t>
      </w:r>
      <w:r w:rsidR="00833D55" w:rsidRPr="003A4D66">
        <w:rPr>
          <w:rFonts w:ascii="Times New Roman" w:eastAsia="Times New Roman" w:hAnsi="Times New Roman" w:cs="Times New Roman"/>
          <w:color w:val="000000"/>
          <w:sz w:val="26"/>
          <w:szCs w:val="26"/>
          <w:lang w:eastAsia="ru-RU"/>
        </w:rPr>
        <w:t>и</w:t>
      </w:r>
      <w:r w:rsidR="00777932" w:rsidRPr="003A4D66">
        <w:rPr>
          <w:rFonts w:ascii="Times New Roman" w:eastAsia="Times New Roman" w:hAnsi="Times New Roman" w:cs="Times New Roman"/>
          <w:color w:val="000000"/>
          <w:sz w:val="26"/>
          <w:szCs w:val="26"/>
          <w:lang w:eastAsia="ru-RU"/>
        </w:rPr>
        <w:t>ям, предусмотренным пунктом 2.9</w:t>
      </w:r>
      <w:r w:rsidRPr="003A4D66">
        <w:rPr>
          <w:rFonts w:ascii="Times New Roman" w:eastAsia="Times New Roman" w:hAnsi="Times New Roman" w:cs="Times New Roman"/>
          <w:color w:val="000000"/>
          <w:sz w:val="26"/>
          <w:szCs w:val="26"/>
          <w:lang w:eastAsia="ru-RU"/>
        </w:rPr>
        <w:t>.</w:t>
      </w:r>
      <w:proofErr w:type="gramEnd"/>
      <w:r w:rsidRPr="003A4D66">
        <w:rPr>
          <w:rFonts w:ascii="Times New Roman" w:eastAsia="Times New Roman" w:hAnsi="Times New Roman" w:cs="Times New Roman"/>
          <w:color w:val="000000"/>
          <w:sz w:val="26"/>
          <w:szCs w:val="26"/>
          <w:lang w:eastAsia="ru-RU"/>
        </w:rPr>
        <w:t xml:space="preserve"> Регламента.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3.5. 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3.5.1. 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w:t>
      </w:r>
      <w:r w:rsidR="00777932" w:rsidRPr="003A4D66">
        <w:rPr>
          <w:rFonts w:ascii="Times New Roman" w:eastAsia="Times New Roman" w:hAnsi="Times New Roman" w:cs="Times New Roman"/>
          <w:color w:val="000000"/>
          <w:sz w:val="26"/>
          <w:szCs w:val="26"/>
          <w:lang w:eastAsia="ru-RU"/>
        </w:rPr>
        <w:t>ний, предусмотренных пунктом 2.9</w:t>
      </w:r>
      <w:r w:rsidRPr="003A4D66">
        <w:rPr>
          <w:rFonts w:ascii="Times New Roman" w:eastAsia="Times New Roman" w:hAnsi="Times New Roman" w:cs="Times New Roman"/>
          <w:color w:val="000000"/>
          <w:sz w:val="26"/>
          <w:szCs w:val="26"/>
          <w:lang w:eastAsia="ru-RU"/>
        </w:rPr>
        <w:t>. Регламента.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3.5.2. Если </w:t>
      </w:r>
      <w:proofErr w:type="gramStart"/>
      <w:r w:rsidRPr="003A4D66">
        <w:rPr>
          <w:rFonts w:ascii="Times New Roman" w:eastAsia="Times New Roman" w:hAnsi="Times New Roman" w:cs="Times New Roman"/>
          <w:color w:val="000000"/>
          <w:sz w:val="26"/>
          <w:szCs w:val="26"/>
          <w:lang w:eastAsia="ru-RU"/>
        </w:rPr>
        <w:t>по истечении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3A4D66">
        <w:rPr>
          <w:rFonts w:ascii="Times New Roman" w:eastAsia="Times New Roman" w:hAnsi="Times New Roman" w:cs="Times New Roman"/>
          <w:color w:val="000000"/>
          <w:sz w:val="26"/>
          <w:szCs w:val="26"/>
          <w:lang w:eastAsia="ru-RU"/>
        </w:rPr>
        <w:t xml:space="preserve">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3.5.3</w:t>
      </w:r>
      <w:r w:rsidR="00D60E62" w:rsidRPr="003A4D66">
        <w:rPr>
          <w:rFonts w:ascii="Times New Roman" w:eastAsia="Times New Roman" w:hAnsi="Times New Roman" w:cs="Times New Roman"/>
          <w:color w:val="000000"/>
          <w:sz w:val="26"/>
          <w:szCs w:val="26"/>
          <w:lang w:eastAsia="ru-RU"/>
        </w:rPr>
        <w:t>.</w:t>
      </w:r>
      <w:r w:rsidRPr="003A4D66">
        <w:rPr>
          <w:rFonts w:ascii="Times New Roman" w:eastAsia="Times New Roman" w:hAnsi="Times New Roman" w:cs="Times New Roman"/>
          <w:color w:val="000000"/>
          <w:sz w:val="26"/>
          <w:szCs w:val="26"/>
          <w:lang w:eastAsia="ru-RU"/>
        </w:rPr>
        <w:t xml:space="preserve"> </w:t>
      </w:r>
      <w:proofErr w:type="gramStart"/>
      <w:r w:rsidRPr="003A4D66">
        <w:rPr>
          <w:rFonts w:ascii="Times New Roman" w:eastAsia="Times New Roman" w:hAnsi="Times New Roman" w:cs="Times New Roman"/>
          <w:color w:val="000000"/>
          <w:sz w:val="26"/>
          <w:szCs w:val="26"/>
          <w:lang w:eastAsia="ru-RU"/>
        </w:rPr>
        <w:t>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(приложение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lastRenderedPageBreak/>
        <w:t>3.5.4. 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w:t>
      </w:r>
      <w:proofErr w:type="gramStart"/>
      <w:r w:rsidRPr="003A4D66">
        <w:rPr>
          <w:rFonts w:ascii="Times New Roman" w:eastAsia="Times New Roman" w:hAnsi="Times New Roman" w:cs="Times New Roman"/>
          <w:color w:val="000000"/>
          <w:sz w:val="26"/>
          <w:szCs w:val="26"/>
          <w:lang w:eastAsia="ru-RU"/>
        </w:rPr>
        <w:t>и</w:t>
      </w:r>
      <w:proofErr w:type="gramEnd"/>
      <w:r w:rsidRPr="003A4D66">
        <w:rPr>
          <w:rFonts w:ascii="Times New Roman" w:eastAsia="Times New Roman" w:hAnsi="Times New Roman" w:cs="Times New Roman"/>
          <w:color w:val="000000"/>
          <w:sz w:val="26"/>
          <w:szCs w:val="26"/>
          <w:lang w:eastAsia="ru-RU"/>
        </w:rPr>
        <w:t xml:space="preserve">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пунктом 1 Порядка.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3.5.5. 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3.5.6. Срок принятия решения о предоставлении муниципальной услуги 10 рабочих дней </w:t>
      </w:r>
      <w:proofErr w:type="gramStart"/>
      <w:r w:rsidRPr="003A4D66">
        <w:rPr>
          <w:rFonts w:ascii="Times New Roman" w:eastAsia="Times New Roman" w:hAnsi="Times New Roman" w:cs="Times New Roman"/>
          <w:color w:val="000000"/>
          <w:sz w:val="26"/>
          <w:szCs w:val="26"/>
          <w:lang w:eastAsia="ru-RU"/>
        </w:rPr>
        <w:t>с даты истечения тридцати дней со дня опубликования извещения о заключении договора на размещение нестационарного торгового объекта без проведения</w:t>
      </w:r>
      <w:proofErr w:type="gramEnd"/>
      <w:r w:rsidRPr="003A4D66">
        <w:rPr>
          <w:rFonts w:ascii="Times New Roman" w:eastAsia="Times New Roman" w:hAnsi="Times New Roman" w:cs="Times New Roman"/>
          <w:color w:val="000000"/>
          <w:sz w:val="26"/>
          <w:szCs w:val="26"/>
          <w:lang w:eastAsia="ru-RU"/>
        </w:rPr>
        <w:t xml:space="preserve"> аукциона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Срок принятия решения об отказе в предоставлении муниципальной услуги - в течение пяти рабочих дней </w:t>
      </w:r>
      <w:proofErr w:type="gramStart"/>
      <w:r w:rsidRPr="003A4D66">
        <w:rPr>
          <w:rFonts w:ascii="Times New Roman" w:eastAsia="Times New Roman" w:hAnsi="Times New Roman" w:cs="Times New Roman"/>
          <w:color w:val="000000"/>
          <w:sz w:val="26"/>
          <w:szCs w:val="26"/>
          <w:lang w:eastAsia="ru-RU"/>
        </w:rPr>
        <w:t>с даты поступления</w:t>
      </w:r>
      <w:proofErr w:type="gramEnd"/>
      <w:r w:rsidRPr="003A4D66">
        <w:rPr>
          <w:rFonts w:ascii="Times New Roman" w:eastAsia="Times New Roman" w:hAnsi="Times New Roman" w:cs="Times New Roman"/>
          <w:color w:val="000000"/>
          <w:sz w:val="26"/>
          <w:szCs w:val="26"/>
          <w:lang w:eastAsia="ru-RU"/>
        </w:rPr>
        <w:t xml:space="preserve">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w:t>
      </w:r>
      <w:r w:rsidR="00D60E62" w:rsidRPr="003A4D66">
        <w:rPr>
          <w:rFonts w:ascii="Times New Roman" w:eastAsia="Times New Roman" w:hAnsi="Times New Roman" w:cs="Times New Roman"/>
          <w:color w:val="000000"/>
          <w:sz w:val="26"/>
          <w:szCs w:val="26"/>
          <w:lang w:eastAsia="ru-RU"/>
        </w:rPr>
        <w:t xml:space="preserve">указанному в </w:t>
      </w:r>
      <w:r w:rsidR="00777932" w:rsidRPr="003A4D66">
        <w:rPr>
          <w:rFonts w:ascii="Times New Roman" w:eastAsia="Times New Roman" w:hAnsi="Times New Roman" w:cs="Times New Roman"/>
          <w:color w:val="000000"/>
          <w:sz w:val="26"/>
          <w:szCs w:val="26"/>
          <w:lang w:eastAsia="ru-RU"/>
        </w:rPr>
        <w:t>абзаце 7 пункта 2.9</w:t>
      </w:r>
      <w:r w:rsidRPr="003A4D66">
        <w:rPr>
          <w:rFonts w:ascii="Times New Roman" w:eastAsia="Times New Roman" w:hAnsi="Times New Roman" w:cs="Times New Roman"/>
          <w:color w:val="000000"/>
          <w:sz w:val="26"/>
          <w:szCs w:val="26"/>
          <w:lang w:eastAsia="ru-RU"/>
        </w:rPr>
        <w:t>. Регламента.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Срок принятия решения об отказе в предоставлении муниципальной услуги - в течение пяти рабочих дней </w:t>
      </w:r>
      <w:proofErr w:type="gramStart"/>
      <w:r w:rsidRPr="003A4D66">
        <w:rPr>
          <w:rFonts w:ascii="Times New Roman" w:eastAsia="Times New Roman" w:hAnsi="Times New Roman" w:cs="Times New Roman"/>
          <w:color w:val="000000"/>
          <w:sz w:val="26"/>
          <w:szCs w:val="26"/>
          <w:lang w:eastAsia="ru-RU"/>
        </w:rPr>
        <w:t>с даты поступления</w:t>
      </w:r>
      <w:proofErr w:type="gramEnd"/>
      <w:r w:rsidRPr="003A4D66">
        <w:rPr>
          <w:rFonts w:ascii="Times New Roman" w:eastAsia="Times New Roman" w:hAnsi="Times New Roman" w:cs="Times New Roman"/>
          <w:color w:val="000000"/>
          <w:sz w:val="26"/>
          <w:szCs w:val="26"/>
          <w:lang w:eastAsia="ru-RU"/>
        </w:rPr>
        <w:t xml:space="preserve"> заявления по основаниям, указанным в абзацах 2-6,</w:t>
      </w:r>
      <w:r w:rsidR="00777932" w:rsidRPr="003A4D66">
        <w:rPr>
          <w:rFonts w:ascii="Times New Roman" w:eastAsia="Times New Roman" w:hAnsi="Times New Roman" w:cs="Times New Roman"/>
          <w:color w:val="000000"/>
          <w:sz w:val="26"/>
          <w:szCs w:val="26"/>
          <w:lang w:eastAsia="ru-RU"/>
        </w:rPr>
        <w:t xml:space="preserve"> 8 пункта 2.9</w:t>
      </w:r>
      <w:r w:rsidRPr="003A4D66">
        <w:rPr>
          <w:rFonts w:ascii="Times New Roman" w:eastAsia="Times New Roman" w:hAnsi="Times New Roman" w:cs="Times New Roman"/>
          <w:color w:val="000000"/>
          <w:sz w:val="26"/>
          <w:szCs w:val="26"/>
          <w:lang w:eastAsia="ru-RU"/>
        </w:rPr>
        <w:t>. Регламента.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3.5.7.Заявитель в течение 15 рабочих дней </w:t>
      </w:r>
      <w:proofErr w:type="gramStart"/>
      <w:r w:rsidRPr="003A4D66">
        <w:rPr>
          <w:rFonts w:ascii="Times New Roman" w:eastAsia="Times New Roman" w:hAnsi="Times New Roman" w:cs="Times New Roman"/>
          <w:color w:val="000000"/>
          <w:sz w:val="26"/>
          <w:szCs w:val="26"/>
          <w:lang w:eastAsia="ru-RU"/>
        </w:rPr>
        <w:t>с даты получения</w:t>
      </w:r>
      <w:proofErr w:type="gramEnd"/>
      <w:r w:rsidRPr="003A4D66">
        <w:rPr>
          <w:rFonts w:ascii="Times New Roman" w:eastAsia="Times New Roman" w:hAnsi="Times New Roman" w:cs="Times New Roman"/>
          <w:color w:val="000000"/>
          <w:sz w:val="26"/>
          <w:szCs w:val="26"/>
          <w:lang w:eastAsia="ru-RU"/>
        </w:rPr>
        <w:t xml:space="preserve"> договора (в 2-х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3.5.8.После двухстороннего подписания Администрацией и заявителем договора осуществляется регистрация договора в Журнале регистрации.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3.5.9.В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В случае неявки заявителя в МФЦ, в течение 30 дней с момента </w:t>
      </w:r>
      <w:proofErr w:type="gramStart"/>
      <w:r w:rsidRPr="003A4D66">
        <w:rPr>
          <w:rFonts w:ascii="Times New Roman" w:eastAsia="Times New Roman" w:hAnsi="Times New Roman" w:cs="Times New Roman"/>
          <w:color w:val="000000"/>
          <w:sz w:val="26"/>
          <w:szCs w:val="26"/>
          <w:lang w:eastAsia="ru-RU"/>
        </w:rPr>
        <w:t>окончания срока получения результата оказания</w:t>
      </w:r>
      <w:proofErr w:type="gramEnd"/>
      <w:r w:rsidRPr="003A4D66">
        <w:rPr>
          <w:rFonts w:ascii="Times New Roman" w:eastAsia="Times New Roman" w:hAnsi="Times New Roman" w:cs="Times New Roman"/>
          <w:color w:val="000000"/>
          <w:sz w:val="26"/>
          <w:szCs w:val="26"/>
          <w:lang w:eastAsia="ru-RU"/>
        </w:rPr>
        <w:t xml:space="preserve"> услуги, МФЦ передает документы в Администрацию под роспись с сопроводительным письмом.</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 Порядок исправления допущенных опечаток и ошибок в выданных в результате предоставления муниципальной услуги документах</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3.6.1. </w:t>
      </w:r>
      <w:proofErr w:type="gramStart"/>
      <w:r w:rsidRPr="003A4D66">
        <w:rPr>
          <w:rFonts w:ascii="Times New Roman" w:eastAsia="Times New Roman" w:hAnsi="Times New Roman" w:cs="Times New Roman"/>
          <w:color w:val="000000"/>
          <w:sz w:val="26"/>
          <w:szCs w:val="26"/>
          <w:lang w:eastAsia="ru-RU"/>
        </w:rPr>
        <w:t xml:space="preserve">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w:t>
      </w:r>
      <w:r w:rsidRPr="003A4D66">
        <w:rPr>
          <w:rFonts w:ascii="Times New Roman" w:eastAsia="Times New Roman" w:hAnsi="Times New Roman" w:cs="Times New Roman"/>
          <w:color w:val="000000"/>
          <w:sz w:val="26"/>
          <w:szCs w:val="26"/>
          <w:lang w:eastAsia="ru-RU"/>
        </w:rPr>
        <w:lastRenderedPageBreak/>
        <w:t>предоставления муниципальной услуги документ) является получение Администрацией заявления об исправлении технической ошибки.</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3.6.2. При заявлении об исправлении технической ошибки заявитель представляет:</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заявление об исправлении технической ошибки;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документы, подтверждающие наличие в выданном в результате предоставления муниципальной услуги документе технической ошибки.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ответственному за прием и регистрацию документов.</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3.6.3. Заявление об исправлении технической ошибки регистрируется специалистом,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3.6.4. </w:t>
      </w:r>
      <w:proofErr w:type="gramStart"/>
      <w:r w:rsidRPr="003A4D66">
        <w:rPr>
          <w:rFonts w:ascii="Times New Roman" w:eastAsia="Times New Roman" w:hAnsi="Times New Roman" w:cs="Times New Roman"/>
          <w:color w:val="000000"/>
          <w:sz w:val="26"/>
          <w:szCs w:val="26"/>
          <w:lang w:eastAsia="ru-RU"/>
        </w:rPr>
        <w:t>Специалист Администрации,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3.6.7. </w:t>
      </w:r>
      <w:proofErr w:type="gramStart"/>
      <w:r w:rsidRPr="003A4D66">
        <w:rPr>
          <w:rFonts w:ascii="Times New Roman" w:eastAsia="Times New Roman" w:hAnsi="Times New Roman" w:cs="Times New Roman"/>
          <w:color w:val="000000"/>
          <w:sz w:val="26"/>
          <w:szCs w:val="26"/>
          <w:lang w:eastAsia="ru-RU"/>
        </w:rPr>
        <w:t>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3.6.8. Специалист, ответственный за предоставление муниципальной услуги, передает уведомление об отсутствии технической ошибки в выданном результате предоставления муниципальной услуги документе на подпись главе Администрации.</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3.6.10. </w:t>
      </w:r>
      <w:proofErr w:type="gramStart"/>
      <w:r w:rsidRPr="003A4D66">
        <w:rPr>
          <w:rFonts w:ascii="Times New Roman" w:eastAsia="Times New Roman" w:hAnsi="Times New Roman" w:cs="Times New Roman"/>
          <w:color w:val="000000"/>
          <w:sz w:val="26"/>
          <w:szCs w:val="26"/>
          <w:lang w:eastAsia="ru-RU"/>
        </w:rPr>
        <w:t>Специалист Администрации, ответственный за прием и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специалисту, ответственному за предоставление муниципальной услуги.</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3.6.11. Специалист Администрации, ответственный за предоставление муниципальной услуги, направляет уведомление об отсутствии технической ошибки в выданном в результате предоставления муниципальной услуги документе заявителю.</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 xml:space="preserve">3.6.12. </w:t>
      </w:r>
      <w:proofErr w:type="gramStart"/>
      <w:r w:rsidRPr="003A4D66">
        <w:rPr>
          <w:rFonts w:ascii="Times New Roman" w:eastAsia="Times New Roman" w:hAnsi="Times New Roman" w:cs="Times New Roman"/>
          <w:color w:val="000000"/>
          <w:sz w:val="26"/>
          <w:szCs w:val="26"/>
          <w:lang w:eastAsia="ru-RU"/>
        </w:rPr>
        <w:t xml:space="preserve">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w:t>
      </w:r>
      <w:r w:rsidRPr="003A4D66">
        <w:rPr>
          <w:rFonts w:ascii="Times New Roman" w:eastAsia="Times New Roman" w:hAnsi="Times New Roman" w:cs="Times New Roman"/>
          <w:color w:val="000000"/>
          <w:sz w:val="26"/>
          <w:szCs w:val="26"/>
          <w:lang w:eastAsia="ru-RU"/>
        </w:rPr>
        <w:lastRenderedPageBreak/>
        <w:t>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специалистом, ответственным за прием и регистрацию документов.</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3.6.13.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предоставление заявителю постановления о согласовании проведения переустройства и (или) перепланировки помещений в многоквартирном доме, либо отказ в предоставлении муниципальной услуги;</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r w:rsidRPr="003A4D66">
        <w:rPr>
          <w:rFonts w:ascii="Times New Roman" w:eastAsia="Times New Roman" w:hAnsi="Times New Roman" w:cs="Times New Roman"/>
          <w:color w:val="000000"/>
          <w:sz w:val="26"/>
          <w:szCs w:val="26"/>
          <w:lang w:eastAsia="ru-RU"/>
        </w:rPr>
        <w:t>3.6.14.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а) в случае наличия технической ошибки в выданном в результате предоставления муниципальной услуги документе - предоставление заявителю информации о согласовании проведения переустройства и (или) перепланировки помещений в многоквартирном доме, либо отказ в предоставлении муниципальной услуги;</w:t>
      </w:r>
      <w:proofErr w:type="gramEnd"/>
    </w:p>
    <w:p w:rsidR="007149F0" w:rsidRPr="003A4D66" w:rsidRDefault="007149F0" w:rsidP="003A4D66">
      <w:pPr>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3A4D66">
        <w:rPr>
          <w:rFonts w:ascii="Times New Roman" w:eastAsia="Times New Roman" w:hAnsi="Times New Roman" w:cs="Times New Roman"/>
          <w:color w:val="000000"/>
          <w:sz w:val="26"/>
          <w:szCs w:val="26"/>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4773C8" w:rsidRDefault="004773C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4773C8" w:rsidRDefault="004773C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4773C8" w:rsidRDefault="004773C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4773C8" w:rsidRDefault="004773C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4773C8" w:rsidRDefault="004773C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Приложение 1</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 административному регламенту «Предоставление права на размещение нестационарных торговых объектов»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_______________________________________</w:t>
      </w:r>
      <w:r w:rsidR="00D60E62">
        <w:rPr>
          <w:rFonts w:ascii="Times New Roman" w:eastAsia="Times New Roman" w:hAnsi="Times New Roman" w:cs="Times New Roman"/>
          <w:color w:val="000000"/>
          <w:sz w:val="26"/>
          <w:szCs w:val="26"/>
          <w:lang w:eastAsia="ru-RU"/>
        </w:rPr>
        <w:t>_________________</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(наименование заявителя юридического лица, физического лица, ИП Ф.И.О.(при наличии))</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Государственный регистрационный номер записи о государственной регистрации юридического лица в ЕГРЮЛ _________________________________________________</w:t>
      </w:r>
      <w:r w:rsidR="003A4D66">
        <w:rPr>
          <w:rFonts w:ascii="Times New Roman" w:eastAsia="Times New Roman" w:hAnsi="Times New Roman" w:cs="Times New Roman"/>
          <w:color w:val="000000"/>
          <w:sz w:val="26"/>
          <w:szCs w:val="26"/>
          <w:lang w:eastAsia="ru-RU"/>
        </w:rPr>
        <w:t>__________</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Государственный регистрационный номер записи о государственной регистрации индивидуального предпринимателя в ЕГРИП_________________________________________</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3A4D66" w:rsidRDefault="003A4D66" w:rsidP="003A4D66">
      <w:pPr>
        <w:spacing w:after="0" w:line="240" w:lineRule="auto"/>
        <w:jc w:val="center"/>
        <w:rPr>
          <w:rFonts w:ascii="Times New Roman" w:eastAsia="Times New Roman" w:hAnsi="Times New Roman" w:cs="Times New Roman"/>
          <w:b/>
          <w:bCs/>
          <w:color w:val="000000"/>
          <w:sz w:val="26"/>
          <w:szCs w:val="26"/>
          <w:lang w:eastAsia="ru-RU"/>
        </w:rPr>
      </w:pPr>
    </w:p>
    <w:p w:rsidR="003A4D66" w:rsidRDefault="003A4D66" w:rsidP="003A4D66">
      <w:pPr>
        <w:spacing w:after="0" w:line="240" w:lineRule="auto"/>
        <w:jc w:val="center"/>
        <w:rPr>
          <w:rFonts w:ascii="Times New Roman" w:eastAsia="Times New Roman" w:hAnsi="Times New Roman" w:cs="Times New Roman"/>
          <w:b/>
          <w:bCs/>
          <w:color w:val="000000"/>
          <w:sz w:val="26"/>
          <w:szCs w:val="26"/>
          <w:lang w:eastAsia="ru-RU"/>
        </w:rPr>
      </w:pPr>
    </w:p>
    <w:p w:rsidR="007149F0" w:rsidRPr="007149F0" w:rsidRDefault="007149F0" w:rsidP="003A4D66">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Заявление</w:t>
      </w:r>
    </w:p>
    <w:p w:rsidR="007149F0" w:rsidRDefault="007149F0" w:rsidP="003A4D66">
      <w:pPr>
        <w:spacing w:after="0" w:line="240" w:lineRule="auto"/>
        <w:jc w:val="center"/>
        <w:rPr>
          <w:rFonts w:ascii="Times New Roman" w:eastAsia="Times New Roman" w:hAnsi="Times New Roman" w:cs="Times New Roman"/>
          <w:b/>
          <w:bCs/>
          <w:color w:val="000000"/>
          <w:sz w:val="26"/>
          <w:szCs w:val="26"/>
          <w:lang w:eastAsia="ru-RU"/>
        </w:rPr>
      </w:pPr>
      <w:r w:rsidRPr="007149F0">
        <w:rPr>
          <w:rFonts w:ascii="Times New Roman" w:eastAsia="Times New Roman" w:hAnsi="Times New Roman" w:cs="Times New Roman"/>
          <w:b/>
          <w:bCs/>
          <w:color w:val="000000"/>
          <w:sz w:val="26"/>
          <w:szCs w:val="26"/>
          <w:lang w:eastAsia="ru-RU"/>
        </w:rPr>
        <w:t>о предоставлении права на заключение договора на размещение нестационарного торгового объекта</w:t>
      </w:r>
    </w:p>
    <w:p w:rsidR="003A4D66" w:rsidRPr="007149F0" w:rsidRDefault="003A4D66" w:rsidP="003A4D66">
      <w:pPr>
        <w:spacing w:after="0" w:line="240" w:lineRule="auto"/>
        <w:jc w:val="center"/>
        <w:rPr>
          <w:rFonts w:ascii="Times New Roman" w:eastAsia="Times New Roman" w:hAnsi="Times New Roman" w:cs="Times New Roman"/>
          <w:color w:val="000000"/>
          <w:sz w:val="26"/>
          <w:szCs w:val="26"/>
          <w:lang w:eastAsia="ru-RU"/>
        </w:rPr>
      </w:pP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Прошу Вас заключить договор на размещение нестационарного торгового объекта без проведения аукциона______________________________</w:t>
      </w:r>
      <w:r w:rsidR="00833D55">
        <w:rPr>
          <w:rFonts w:ascii="Times New Roman" w:eastAsia="Times New Roman" w:hAnsi="Times New Roman" w:cs="Times New Roman"/>
          <w:color w:val="000000"/>
          <w:sz w:val="26"/>
          <w:szCs w:val="26"/>
          <w:lang w:eastAsia="ru-RU"/>
        </w:rPr>
        <w:t>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(указывается место размещения, площадь, высота, вид, цель использования нестационарного торгового объекта)</w:t>
      </w:r>
    </w:p>
    <w:p w:rsidR="007149F0" w:rsidRPr="007149F0" w:rsidRDefault="007149F0" w:rsidP="00833D55">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(площадь, предназначенных для их размещения земельных участков, случай заключения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 заявлению прилагаются: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Заявитель: 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(Ф.И.О.(при наличии), наименование организации) (подпись)</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Дата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bookmarkStart w:id="0" w:name="_GoBack"/>
      <w:bookmarkEnd w:id="0"/>
    </w:p>
    <w:p w:rsidR="003A4D66" w:rsidRDefault="003A4D66"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Приложение 2</w:t>
      </w:r>
    </w:p>
    <w:p w:rsidR="00882468"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к административному регламенту </w:t>
      </w:r>
    </w:p>
    <w:p w:rsidR="00882468"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«Предоставление права на размещение</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 нестационарных торговых объектов»</w:t>
      </w:r>
    </w:p>
    <w:p w:rsidR="00882468" w:rsidRDefault="00882468" w:rsidP="007149F0">
      <w:pPr>
        <w:spacing w:after="0" w:line="240" w:lineRule="auto"/>
        <w:ind w:firstLine="567"/>
        <w:jc w:val="center"/>
        <w:rPr>
          <w:rFonts w:ascii="Times New Roman" w:eastAsia="Times New Roman" w:hAnsi="Times New Roman" w:cs="Times New Roman"/>
          <w:b/>
          <w:bCs/>
          <w:color w:val="000000"/>
          <w:sz w:val="26"/>
          <w:szCs w:val="26"/>
          <w:lang w:eastAsia="ru-RU"/>
        </w:rPr>
      </w:pPr>
    </w:p>
    <w:p w:rsidR="007149F0" w:rsidRPr="007149F0" w:rsidRDefault="007149F0" w:rsidP="00882468">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ПРИМЕРНАЯ ФОРМА ДОГОВОРА НА РАЗМЕЩЕНИЕ НЕСТАЦИОНАРНОГО ТОРГОВОГО ОБЪЕКТА</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 </w:t>
      </w:r>
    </w:p>
    <w:p w:rsidR="007149F0" w:rsidRPr="007149F0" w:rsidRDefault="007149F0" w:rsidP="00D60E62">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 __________________ 20_____ г.</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Администрация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сельсовета </w:t>
      </w:r>
      <w:proofErr w:type="spellStart"/>
      <w:r w:rsidRPr="007149F0">
        <w:rPr>
          <w:rFonts w:ascii="Times New Roman" w:eastAsia="Times New Roman" w:hAnsi="Times New Roman" w:cs="Times New Roman"/>
          <w:color w:val="000000"/>
          <w:sz w:val="26"/>
          <w:szCs w:val="26"/>
          <w:lang w:eastAsia="ru-RU"/>
        </w:rPr>
        <w:t>Мокшанского</w:t>
      </w:r>
      <w:proofErr w:type="spellEnd"/>
      <w:r w:rsidRPr="007149F0">
        <w:rPr>
          <w:rFonts w:ascii="Times New Roman" w:eastAsia="Times New Roman" w:hAnsi="Times New Roman" w:cs="Times New Roman"/>
          <w:color w:val="000000"/>
          <w:sz w:val="26"/>
          <w:szCs w:val="26"/>
          <w:lang w:eastAsia="ru-RU"/>
        </w:rPr>
        <w:t xml:space="preserve"> района Пензенской области, именуемая в дальнейшем "Администрация", действующая в соответствии </w:t>
      </w:r>
      <w:proofErr w:type="gramStart"/>
      <w:r w:rsidRPr="007149F0">
        <w:rPr>
          <w:rFonts w:ascii="Times New Roman" w:eastAsia="Times New Roman" w:hAnsi="Times New Roman" w:cs="Times New Roman"/>
          <w:color w:val="000000"/>
          <w:sz w:val="26"/>
          <w:szCs w:val="26"/>
          <w:lang w:eastAsia="ru-RU"/>
        </w:rPr>
        <w:t>с</w:t>
      </w:r>
      <w:proofErr w:type="gramEnd"/>
      <w:r w:rsidRPr="007149F0">
        <w:rPr>
          <w:rFonts w:ascii="Times New Roman" w:eastAsia="Times New Roman" w:hAnsi="Times New Roman" w:cs="Times New Roman"/>
          <w:color w:val="000000"/>
          <w:sz w:val="26"/>
          <w:szCs w:val="26"/>
          <w:lang w:eastAsia="ru-RU"/>
        </w:rPr>
        <w:t xml:space="preserve"> ___________________________, </w:t>
      </w:r>
      <w:proofErr w:type="gramStart"/>
      <w:r w:rsidRPr="007149F0">
        <w:rPr>
          <w:rFonts w:ascii="Times New Roman" w:eastAsia="Times New Roman" w:hAnsi="Times New Roman" w:cs="Times New Roman"/>
          <w:color w:val="000000"/>
          <w:sz w:val="26"/>
          <w:szCs w:val="26"/>
          <w:lang w:eastAsia="ru-RU"/>
        </w:rPr>
        <w:t>в</w:t>
      </w:r>
      <w:proofErr w:type="gramEnd"/>
      <w:r w:rsidRPr="007149F0">
        <w:rPr>
          <w:rFonts w:ascii="Times New Roman" w:eastAsia="Times New Roman" w:hAnsi="Times New Roman" w:cs="Times New Roman"/>
          <w:color w:val="000000"/>
          <w:sz w:val="26"/>
          <w:szCs w:val="26"/>
          <w:lang w:eastAsia="ru-RU"/>
        </w:rPr>
        <w:t xml:space="preserve"> лице ________________________ (должность, фамилия, имя, отчество</w:t>
      </w:r>
      <w:r w:rsidR="0039766B">
        <w:rPr>
          <w:rFonts w:ascii="Times New Roman" w:eastAsia="Times New Roman" w:hAnsi="Times New Roman" w:cs="Times New Roman"/>
          <w:color w:val="000000"/>
          <w:sz w:val="26"/>
          <w:szCs w:val="26"/>
          <w:lang w:eastAsia="ru-RU"/>
        </w:rPr>
        <w:t xml:space="preserve"> (при наличии)</w:t>
      </w:r>
      <w:r w:rsidRPr="007149F0">
        <w:rPr>
          <w:rFonts w:ascii="Times New Roman" w:eastAsia="Times New Roman" w:hAnsi="Times New Roman" w:cs="Times New Roman"/>
          <w:color w:val="000000"/>
          <w:sz w:val="26"/>
          <w:szCs w:val="26"/>
          <w:lang w:eastAsia="ru-RU"/>
        </w:rPr>
        <w:t>), действующего на основании </w:t>
      </w:r>
      <w:hyperlink r:id="rId8" w:tgtFrame="_blank" w:history="1">
        <w:r w:rsidRPr="007149F0">
          <w:rPr>
            <w:rFonts w:ascii="Times New Roman" w:eastAsia="Times New Roman" w:hAnsi="Times New Roman" w:cs="Times New Roman"/>
            <w:color w:val="0000FF"/>
            <w:sz w:val="26"/>
            <w:szCs w:val="26"/>
            <w:lang w:eastAsia="ru-RU"/>
          </w:rPr>
          <w:t xml:space="preserve">Устава </w:t>
        </w:r>
        <w:r w:rsidR="00D60E62">
          <w:rPr>
            <w:rFonts w:ascii="Times New Roman" w:eastAsia="Times New Roman" w:hAnsi="Times New Roman" w:cs="Times New Roman"/>
            <w:color w:val="0000FF"/>
            <w:sz w:val="26"/>
            <w:szCs w:val="26"/>
            <w:lang w:eastAsia="ru-RU"/>
          </w:rPr>
          <w:t xml:space="preserve">сельского поселения </w:t>
        </w:r>
        <w:proofErr w:type="spellStart"/>
        <w:r w:rsidR="00D60E62">
          <w:rPr>
            <w:rFonts w:ascii="Times New Roman" w:eastAsia="Times New Roman" w:hAnsi="Times New Roman" w:cs="Times New Roman"/>
            <w:color w:val="0000FF"/>
            <w:sz w:val="26"/>
            <w:szCs w:val="26"/>
            <w:lang w:eastAsia="ru-RU"/>
          </w:rPr>
          <w:t>Широкоисский</w:t>
        </w:r>
        <w:proofErr w:type="spellEnd"/>
        <w:r w:rsidR="00D60E62">
          <w:rPr>
            <w:rFonts w:ascii="Times New Roman" w:eastAsia="Times New Roman" w:hAnsi="Times New Roman" w:cs="Times New Roman"/>
            <w:color w:val="0000FF"/>
            <w:sz w:val="26"/>
            <w:szCs w:val="26"/>
            <w:lang w:eastAsia="ru-RU"/>
          </w:rPr>
          <w:t xml:space="preserve"> сельсовет муниципального района </w:t>
        </w:r>
        <w:proofErr w:type="spellStart"/>
        <w:r w:rsidR="00D60E62">
          <w:rPr>
            <w:rFonts w:ascii="Times New Roman" w:eastAsia="Times New Roman" w:hAnsi="Times New Roman" w:cs="Times New Roman"/>
            <w:color w:val="0000FF"/>
            <w:sz w:val="26"/>
            <w:szCs w:val="26"/>
            <w:lang w:eastAsia="ru-RU"/>
          </w:rPr>
          <w:t>Мокшанский</w:t>
        </w:r>
        <w:proofErr w:type="spellEnd"/>
        <w:r w:rsidR="00D60E62">
          <w:rPr>
            <w:rFonts w:ascii="Times New Roman" w:eastAsia="Times New Roman" w:hAnsi="Times New Roman" w:cs="Times New Roman"/>
            <w:color w:val="0000FF"/>
            <w:sz w:val="26"/>
            <w:szCs w:val="26"/>
            <w:lang w:eastAsia="ru-RU"/>
          </w:rPr>
          <w:t xml:space="preserve"> район Пензенской области</w:t>
        </w:r>
        <w:r w:rsidRPr="007149F0">
          <w:rPr>
            <w:rFonts w:ascii="Times New Roman" w:eastAsia="Times New Roman" w:hAnsi="Times New Roman" w:cs="Times New Roman"/>
            <w:color w:val="0000FF"/>
            <w:sz w:val="26"/>
            <w:szCs w:val="26"/>
            <w:lang w:eastAsia="ru-RU"/>
          </w:rPr>
          <w:t> </w:t>
        </w:r>
      </w:hyperlink>
      <w:r w:rsidRPr="007149F0">
        <w:rPr>
          <w:rFonts w:ascii="Times New Roman" w:eastAsia="Times New Roman" w:hAnsi="Times New Roman" w:cs="Times New Roman"/>
          <w:color w:val="000000"/>
          <w:sz w:val="26"/>
          <w:szCs w:val="26"/>
          <w:lang w:eastAsia="ru-RU"/>
        </w:rPr>
        <w:t>, с одной стороны, и _______</w:t>
      </w:r>
      <w:r w:rsidR="00D60E62">
        <w:rPr>
          <w:rFonts w:ascii="Times New Roman" w:eastAsia="Times New Roman" w:hAnsi="Times New Roman" w:cs="Times New Roman"/>
          <w:color w:val="000000"/>
          <w:sz w:val="26"/>
          <w:szCs w:val="26"/>
          <w:lang w:eastAsia="ru-RU"/>
        </w:rPr>
        <w:t>______________________________________</w:t>
      </w:r>
    </w:p>
    <w:p w:rsidR="00D60E62" w:rsidRPr="007149F0" w:rsidRDefault="00D60E62" w:rsidP="00D60E62">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(полное наименование юридического лица, либо фамилия, имя, отчество (при наличии) физического лица, индивидуального предпринимателя</w:t>
      </w:r>
      <w:proofErr w:type="gramEnd"/>
    </w:p>
    <w:p w:rsidR="007149F0" w:rsidRPr="007149F0" w:rsidRDefault="007149F0" w:rsidP="00D60E62">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ИНН________________________________, _______________________</w:t>
      </w:r>
      <w:r w:rsidR="00991A03">
        <w:rPr>
          <w:rFonts w:ascii="Times New Roman" w:eastAsia="Times New Roman" w:hAnsi="Times New Roman" w:cs="Times New Roman"/>
          <w:color w:val="000000"/>
          <w:sz w:val="26"/>
          <w:szCs w:val="26"/>
          <w:lang w:eastAsia="ru-RU"/>
        </w:rPr>
        <w:t>___________</w:t>
      </w:r>
    </w:p>
    <w:p w:rsidR="00991A03" w:rsidRDefault="00991A03" w:rsidP="00991A0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(дата, место регис</w:t>
      </w:r>
      <w:r>
        <w:rPr>
          <w:rFonts w:ascii="Times New Roman" w:eastAsia="Times New Roman" w:hAnsi="Times New Roman" w:cs="Times New Roman"/>
          <w:color w:val="000000"/>
          <w:sz w:val="26"/>
          <w:szCs w:val="26"/>
          <w:lang w:eastAsia="ru-RU"/>
        </w:rPr>
        <w:t>трации)</w:t>
      </w:r>
    </w:p>
    <w:p w:rsidR="00991A03" w:rsidRDefault="00991A03" w:rsidP="00991A03">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_______________________________________________________________________      </w:t>
      </w:r>
      <w:r w:rsidR="007149F0" w:rsidRPr="007149F0">
        <w:rPr>
          <w:rFonts w:ascii="Times New Roman" w:eastAsia="Times New Roman" w:hAnsi="Times New Roman" w:cs="Times New Roman"/>
          <w:color w:val="000000"/>
          <w:sz w:val="26"/>
          <w:szCs w:val="26"/>
          <w:lang w:eastAsia="ru-RU"/>
        </w:rPr>
        <w:t>(мест</w:t>
      </w:r>
      <w:r>
        <w:rPr>
          <w:rFonts w:ascii="Times New Roman" w:eastAsia="Times New Roman" w:hAnsi="Times New Roman" w:cs="Times New Roman"/>
          <w:color w:val="000000"/>
          <w:sz w:val="26"/>
          <w:szCs w:val="26"/>
          <w:lang w:eastAsia="ru-RU"/>
        </w:rPr>
        <w:t>о нахождения юридического лица)</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w:t>
      </w:r>
      <w:r w:rsidR="00991A03">
        <w:rPr>
          <w:rFonts w:ascii="Times New Roman" w:eastAsia="Times New Roman" w:hAnsi="Times New Roman" w:cs="Times New Roman"/>
          <w:color w:val="000000"/>
          <w:sz w:val="26"/>
          <w:szCs w:val="26"/>
          <w:lang w:eastAsia="ru-RU"/>
        </w:rPr>
        <w:t>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(реквизиты документа, удостоверяющего личность</w:t>
      </w:r>
      <w:proofErr w:type="gramStart"/>
      <w:r w:rsidRPr="007149F0">
        <w:rPr>
          <w:rFonts w:ascii="Times New Roman" w:eastAsia="Times New Roman" w:hAnsi="Times New Roman" w:cs="Times New Roman"/>
          <w:color w:val="000000"/>
          <w:sz w:val="26"/>
          <w:szCs w:val="26"/>
          <w:lang w:eastAsia="ru-RU"/>
        </w:rPr>
        <w:t>,)</w:t>
      </w:r>
      <w:proofErr w:type="gramEnd"/>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адрес, место жительства - для физических лиц, индивидуальных предпринимателей, именуемый в дальнейшем "Предприниматель", действующий на основании</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(указать наименование и реквизиты)</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положения, устава, доверенности и т.п.</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лице ______________________________________</w:t>
      </w:r>
      <w:r w:rsidR="00991A03">
        <w:rPr>
          <w:rFonts w:ascii="Times New Roman" w:eastAsia="Times New Roman" w:hAnsi="Times New Roman" w:cs="Times New Roman"/>
          <w:color w:val="000000"/>
          <w:sz w:val="26"/>
          <w:szCs w:val="26"/>
          <w:lang w:eastAsia="ru-RU"/>
        </w:rPr>
        <w:t>_________________________</w:t>
      </w:r>
      <w:r w:rsidRPr="007149F0">
        <w:rPr>
          <w:rFonts w:ascii="Times New Roman" w:eastAsia="Times New Roman" w:hAnsi="Times New Roman" w:cs="Times New Roman"/>
          <w:color w:val="000000"/>
          <w:sz w:val="26"/>
          <w:szCs w:val="26"/>
          <w:lang w:eastAsia="ru-RU"/>
        </w:rPr>
        <w:t>,</w:t>
      </w:r>
    </w:p>
    <w:p w:rsidR="007149F0" w:rsidRPr="007149F0" w:rsidRDefault="00991A03"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должность, фамилия, имя, отчество (при наличии)</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 другой стороны, (далее - Стороны), на основании решения о заключении договора на размещение нестационарного торгового объекта от «____»_____________ 20____г. N ______ заключили настоящий договор (далее - Договор) о следующем.</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1. Предмет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 w:name="P256"/>
      <w:bookmarkEnd w:id="1"/>
      <w:r w:rsidRPr="007149F0">
        <w:rPr>
          <w:rFonts w:ascii="Times New Roman" w:eastAsia="Times New Roman" w:hAnsi="Times New Roman" w:cs="Times New Roman"/>
          <w:color w:val="000000"/>
          <w:sz w:val="26"/>
          <w:szCs w:val="26"/>
          <w:lang w:eastAsia="ru-RU"/>
        </w:rPr>
        <w:t>1.1. Администрация предоставляет Предпринимателю за плату право на размещение нестационарного торгового объекта (далее - НТО) на земельном участке,</w:t>
      </w:r>
      <w:r w:rsidR="00991A03">
        <w:rPr>
          <w:rFonts w:ascii="Times New Roman" w:eastAsia="Times New Roman" w:hAnsi="Times New Roman" w:cs="Times New Roman"/>
          <w:color w:val="000000"/>
          <w:sz w:val="26"/>
          <w:szCs w:val="26"/>
          <w:lang w:eastAsia="ru-RU"/>
        </w:rPr>
        <w:t xml:space="preserve"> расположенном по адресу</w:t>
      </w:r>
      <w:r w:rsidRPr="007149F0">
        <w:rPr>
          <w:rFonts w:ascii="Times New Roman" w:eastAsia="Times New Roman" w:hAnsi="Times New Roman" w:cs="Times New Roman"/>
          <w:color w:val="000000"/>
          <w:sz w:val="26"/>
          <w:szCs w:val="26"/>
          <w:lang w:eastAsia="ru-RU"/>
        </w:rPr>
        <w:t>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991A03"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адрес земельного участка (местоположение)</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площадь _____________________________________ земельного участка, предназначенного для размещения НТО ____________________ кв. м, 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вид и цели использования НТО 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 высота НТО ____ </w:t>
      </w:r>
      <w:proofErr w:type="gramStart"/>
      <w:r w:rsidRPr="007149F0">
        <w:rPr>
          <w:rFonts w:ascii="Times New Roman" w:eastAsia="Times New Roman" w:hAnsi="Times New Roman" w:cs="Times New Roman"/>
          <w:color w:val="000000"/>
          <w:sz w:val="26"/>
          <w:szCs w:val="26"/>
          <w:lang w:eastAsia="ru-RU"/>
        </w:rPr>
        <w:t>м</w:t>
      </w:r>
      <w:proofErr w:type="gramEnd"/>
      <w:r w:rsidRPr="007149F0">
        <w:rPr>
          <w:rFonts w:ascii="Times New Roman" w:eastAsia="Times New Roman" w:hAnsi="Times New Roman" w:cs="Times New Roman"/>
          <w:color w:val="000000"/>
          <w:sz w:val="26"/>
          <w:szCs w:val="26"/>
          <w:lang w:eastAsia="ru-RU"/>
        </w:rPr>
        <w:t>, площадь НТО ________ кв. м, 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bookmarkStart w:id="2" w:name="P270"/>
      <w:bookmarkEnd w:id="2"/>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1.2. Место размещения НТО определено в соответствии с пунктом _______ Схемы размещения нестационарных торговых объектов, утвержденной ______________________________________________________________________________________________________________________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w:t>
      </w:r>
      <w:r w:rsidRPr="007149F0">
        <w:rPr>
          <w:rFonts w:ascii="Times New Roman" w:eastAsia="Times New Roman" w:hAnsi="Times New Roman" w:cs="Times New Roman"/>
          <w:color w:val="000000"/>
          <w:sz w:val="26"/>
          <w:szCs w:val="26"/>
          <w:lang w:eastAsia="ru-RU"/>
        </w:rPr>
        <w:t>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(реквизиты нормативного правового акта ОМС)</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согласно схеме границ земельного участка, являющейся неотъемлемой частью Договора.</w:t>
      </w:r>
      <w:bookmarkStart w:id="3" w:name="P276"/>
      <w:bookmarkEnd w:id="3"/>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Использование НТО по вспомогательному (вспомогательным) виду использования осуществляется в соответствии с условиями Договора.</w:t>
      </w:r>
      <w:proofErr w:type="gramEnd"/>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2. Срок действия и плата по Договору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2.1. Договор действует </w:t>
      </w:r>
      <w:proofErr w:type="gramStart"/>
      <w:r w:rsidRPr="007149F0">
        <w:rPr>
          <w:rFonts w:ascii="Times New Roman" w:eastAsia="Times New Roman" w:hAnsi="Times New Roman" w:cs="Times New Roman"/>
          <w:color w:val="000000"/>
          <w:sz w:val="26"/>
          <w:szCs w:val="26"/>
          <w:lang w:eastAsia="ru-RU"/>
        </w:rPr>
        <w:t>с</w:t>
      </w:r>
      <w:proofErr w:type="gramEnd"/>
      <w:r w:rsidRPr="007149F0">
        <w:rPr>
          <w:rFonts w:ascii="Times New Roman" w:eastAsia="Times New Roman" w:hAnsi="Times New Roman" w:cs="Times New Roman"/>
          <w:color w:val="000000"/>
          <w:sz w:val="26"/>
          <w:szCs w:val="26"/>
          <w:lang w:eastAsia="ru-RU"/>
        </w:rPr>
        <w:t xml:space="preserve"> _______ </w:t>
      </w:r>
      <w:proofErr w:type="gramStart"/>
      <w:r w:rsidRPr="007149F0">
        <w:rPr>
          <w:rFonts w:ascii="Times New Roman" w:eastAsia="Times New Roman" w:hAnsi="Times New Roman" w:cs="Times New Roman"/>
          <w:color w:val="000000"/>
          <w:sz w:val="26"/>
          <w:szCs w:val="26"/>
          <w:lang w:eastAsia="ru-RU"/>
        </w:rPr>
        <w:t>по</w:t>
      </w:r>
      <w:proofErr w:type="gramEnd"/>
      <w:r w:rsidRPr="007149F0">
        <w:rPr>
          <w:rFonts w:ascii="Times New Roman" w:eastAsia="Times New Roman" w:hAnsi="Times New Roman" w:cs="Times New Roman"/>
          <w:color w:val="000000"/>
          <w:sz w:val="26"/>
          <w:szCs w:val="26"/>
          <w:lang w:eastAsia="ru-RU"/>
        </w:rPr>
        <w:t xml:space="preserve"> _________ и вступает в силу с момента его подписания актом допуска на земельный участок, являющимся приложением к настоящему договору.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Размещение НТО осуществляется Предпринимателем по следующему графику: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 С ___________ по 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 С ___________ по 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 С ___________ по 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2 (включается в текст договора во всех остальных случаях).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4" w:name="P295"/>
      <w:bookmarkEnd w:id="4"/>
      <w:r w:rsidRPr="007149F0">
        <w:rPr>
          <w:rFonts w:ascii="Times New Roman" w:eastAsia="Times New Roman" w:hAnsi="Times New Roman" w:cs="Times New Roman"/>
          <w:color w:val="000000"/>
          <w:sz w:val="26"/>
          <w:szCs w:val="26"/>
          <w:lang w:eastAsia="ru-RU"/>
        </w:rPr>
        <w:t xml:space="preserve">2.1. Договор действует </w:t>
      </w:r>
      <w:proofErr w:type="gramStart"/>
      <w:r w:rsidRPr="007149F0">
        <w:rPr>
          <w:rFonts w:ascii="Times New Roman" w:eastAsia="Times New Roman" w:hAnsi="Times New Roman" w:cs="Times New Roman"/>
          <w:color w:val="000000"/>
          <w:sz w:val="26"/>
          <w:szCs w:val="26"/>
          <w:lang w:eastAsia="ru-RU"/>
        </w:rPr>
        <w:t>по</w:t>
      </w:r>
      <w:proofErr w:type="gramEnd"/>
      <w:r w:rsidRPr="007149F0">
        <w:rPr>
          <w:rFonts w:ascii="Times New Roman" w:eastAsia="Times New Roman" w:hAnsi="Times New Roman" w:cs="Times New Roman"/>
          <w:color w:val="000000"/>
          <w:sz w:val="26"/>
          <w:szCs w:val="26"/>
          <w:lang w:eastAsia="ru-RU"/>
        </w:rPr>
        <w:t xml:space="preserve"> _______________ и вступает </w:t>
      </w:r>
      <w:proofErr w:type="gramStart"/>
      <w:r w:rsidRPr="007149F0">
        <w:rPr>
          <w:rFonts w:ascii="Times New Roman" w:eastAsia="Times New Roman" w:hAnsi="Times New Roman" w:cs="Times New Roman"/>
          <w:color w:val="000000"/>
          <w:sz w:val="26"/>
          <w:szCs w:val="26"/>
          <w:lang w:eastAsia="ru-RU"/>
        </w:rPr>
        <w:t>в</w:t>
      </w:r>
      <w:proofErr w:type="gramEnd"/>
      <w:r w:rsidRPr="007149F0">
        <w:rPr>
          <w:rFonts w:ascii="Times New Roman" w:eastAsia="Times New Roman" w:hAnsi="Times New Roman" w:cs="Times New Roman"/>
          <w:color w:val="000000"/>
          <w:sz w:val="26"/>
          <w:szCs w:val="26"/>
          <w:lang w:eastAsia="ru-RU"/>
        </w:rPr>
        <w:t xml:space="preserve"> силу с момента его подписания.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2.2. Плата по Договору устанавливается в порядке, установленном действующим законодательством, за периоды, указанные в пункте 2.1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2. Указывается во всех остальных случаях.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2.2. Плата по Договору устанавливается в рублях и исчисляется в порядке, установленном действующим законодательством, с начала срока, указанного в пункте 2.1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5" w:name="P309"/>
      <w:bookmarkEnd w:id="5"/>
      <w:r w:rsidRPr="007149F0">
        <w:rPr>
          <w:rFonts w:ascii="Times New Roman" w:eastAsia="Times New Roman" w:hAnsi="Times New Roman" w:cs="Times New Roman"/>
          <w:color w:val="000000"/>
          <w:sz w:val="26"/>
          <w:szCs w:val="26"/>
          <w:lang w:eastAsia="ru-RU"/>
        </w:rPr>
        <w:t>2.3. Размер годовой платы (______ дней в году) по Договору составляет</w:t>
      </w:r>
      <w:proofErr w:type="gramStart"/>
      <w:r w:rsidRPr="007149F0">
        <w:rPr>
          <w:rFonts w:ascii="Times New Roman" w:eastAsia="Times New Roman" w:hAnsi="Times New Roman" w:cs="Times New Roman"/>
          <w:color w:val="000000"/>
          <w:sz w:val="26"/>
          <w:szCs w:val="26"/>
          <w:lang w:eastAsia="ru-RU"/>
        </w:rPr>
        <w:t xml:space="preserve"> ____________ (________________), </w:t>
      </w:r>
      <w:proofErr w:type="gramEnd"/>
      <w:r w:rsidRPr="007149F0">
        <w:rPr>
          <w:rFonts w:ascii="Times New Roman" w:eastAsia="Times New Roman" w:hAnsi="Times New Roman" w:cs="Times New Roman"/>
          <w:color w:val="000000"/>
          <w:sz w:val="26"/>
          <w:szCs w:val="26"/>
          <w:lang w:eastAsia="ru-RU"/>
        </w:rPr>
        <w:t>цифрами прописью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плата по Договору в квартал составляет</w:t>
      </w:r>
      <w:proofErr w:type="gramStart"/>
      <w:r w:rsidRPr="007149F0">
        <w:rPr>
          <w:rFonts w:ascii="Times New Roman" w:eastAsia="Times New Roman" w:hAnsi="Times New Roman" w:cs="Times New Roman"/>
          <w:color w:val="000000"/>
          <w:sz w:val="26"/>
          <w:szCs w:val="26"/>
          <w:lang w:eastAsia="ru-RU"/>
        </w:rPr>
        <w:t xml:space="preserve">__________________ (________________). </w:t>
      </w:r>
      <w:proofErr w:type="gramEnd"/>
      <w:r w:rsidRPr="007149F0">
        <w:rPr>
          <w:rFonts w:ascii="Times New Roman" w:eastAsia="Times New Roman" w:hAnsi="Times New Roman" w:cs="Times New Roman"/>
          <w:color w:val="000000"/>
          <w:sz w:val="26"/>
          <w:szCs w:val="26"/>
          <w:lang w:eastAsia="ru-RU"/>
        </w:rPr>
        <w:t>цифрами прописью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Вариант 2. Включается в текст Договора во всех остальных случаях.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2.3. Размер годовой платы по Договору составляет</w:t>
      </w:r>
      <w:proofErr w:type="gramStart"/>
      <w:r w:rsidRPr="007149F0">
        <w:rPr>
          <w:rFonts w:ascii="Times New Roman" w:eastAsia="Times New Roman" w:hAnsi="Times New Roman" w:cs="Times New Roman"/>
          <w:color w:val="000000"/>
          <w:sz w:val="26"/>
          <w:szCs w:val="26"/>
          <w:lang w:eastAsia="ru-RU"/>
        </w:rPr>
        <w:t xml:space="preserve"> ________ (______________________________________), </w:t>
      </w:r>
      <w:proofErr w:type="gramEnd"/>
      <w:r w:rsidRPr="007149F0">
        <w:rPr>
          <w:rFonts w:ascii="Times New Roman" w:eastAsia="Times New Roman" w:hAnsi="Times New Roman" w:cs="Times New Roman"/>
          <w:color w:val="000000"/>
          <w:sz w:val="26"/>
          <w:szCs w:val="26"/>
          <w:lang w:eastAsia="ru-RU"/>
        </w:rPr>
        <w:t>цифрами прописью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плата по Договору в квартал составляет</w:t>
      </w:r>
      <w:proofErr w:type="gramStart"/>
      <w:r w:rsidRPr="007149F0">
        <w:rPr>
          <w:rFonts w:ascii="Times New Roman" w:eastAsia="Times New Roman" w:hAnsi="Times New Roman" w:cs="Times New Roman"/>
          <w:color w:val="000000"/>
          <w:sz w:val="26"/>
          <w:szCs w:val="26"/>
          <w:lang w:eastAsia="ru-RU"/>
        </w:rPr>
        <w:t xml:space="preserve"> _____________ (________________________________________________). </w:t>
      </w:r>
      <w:proofErr w:type="gramEnd"/>
      <w:r w:rsidRPr="007149F0">
        <w:rPr>
          <w:rFonts w:ascii="Times New Roman" w:eastAsia="Times New Roman" w:hAnsi="Times New Roman" w:cs="Times New Roman"/>
          <w:color w:val="000000"/>
          <w:sz w:val="26"/>
          <w:szCs w:val="26"/>
          <w:lang w:eastAsia="ru-RU"/>
        </w:rPr>
        <w:t>цифрами прописью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6" w:name="P319"/>
      <w:bookmarkEnd w:id="6"/>
      <w:r w:rsidRPr="007149F0">
        <w:rPr>
          <w:rFonts w:ascii="Times New Roman" w:eastAsia="Times New Roman" w:hAnsi="Times New Roman" w:cs="Times New Roman"/>
          <w:color w:val="000000"/>
          <w:sz w:val="26"/>
          <w:szCs w:val="26"/>
          <w:lang w:eastAsia="ru-RU"/>
        </w:rPr>
        <w:t>2.4. 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Плата за первый платежный период (три месяца) в размере _________ руб. вносится в течение двадцати дней со дня подписания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7" w:name="P329"/>
      <w:bookmarkEnd w:id="7"/>
      <w:r w:rsidRPr="007149F0">
        <w:rPr>
          <w:rFonts w:ascii="Times New Roman" w:eastAsia="Times New Roman" w:hAnsi="Times New Roman" w:cs="Times New Roman"/>
          <w:color w:val="000000"/>
          <w:sz w:val="26"/>
          <w:szCs w:val="26"/>
          <w:lang w:eastAsia="ru-RU"/>
        </w:rPr>
        <w:t>2.5. Плата по Договору вносится Предпринима</w:t>
      </w:r>
      <w:r w:rsidR="00991A03">
        <w:rPr>
          <w:rFonts w:ascii="Times New Roman" w:eastAsia="Times New Roman" w:hAnsi="Times New Roman" w:cs="Times New Roman"/>
          <w:color w:val="000000"/>
          <w:sz w:val="26"/>
          <w:szCs w:val="26"/>
          <w:lang w:eastAsia="ru-RU"/>
        </w:rPr>
        <w:t>телем на Счет N ____________</w:t>
      </w: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Код бюджетной классификации: ______________</w:t>
      </w:r>
      <w:r w:rsidR="00991A03">
        <w:rPr>
          <w:rFonts w:ascii="Times New Roman" w:eastAsia="Times New Roman" w:hAnsi="Times New Roman" w:cs="Times New Roman"/>
          <w:color w:val="000000"/>
          <w:sz w:val="26"/>
          <w:szCs w:val="26"/>
          <w:lang w:eastAsia="ru-RU"/>
        </w:rPr>
        <w:t>________________________</w:t>
      </w: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2.6. 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2.7. Денежные средства, уплаченные Предпринимателем в качестве платы по 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3. Права и обязанности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3.1. Предприниматель имеет право: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3.1.1. </w:t>
      </w:r>
      <w:proofErr w:type="gramStart"/>
      <w:r w:rsidRPr="007149F0">
        <w:rPr>
          <w:rFonts w:ascii="Times New Roman" w:eastAsia="Times New Roman" w:hAnsi="Times New Roman" w:cs="Times New Roman"/>
          <w:color w:val="000000"/>
          <w:sz w:val="26"/>
          <w:szCs w:val="26"/>
          <w:lang w:eastAsia="ru-RU"/>
        </w:rPr>
        <w:t>Разместить НТО</w:t>
      </w:r>
      <w:proofErr w:type="gramEnd"/>
      <w:r w:rsidRPr="007149F0">
        <w:rPr>
          <w:rFonts w:ascii="Times New Roman" w:eastAsia="Times New Roman" w:hAnsi="Times New Roman" w:cs="Times New Roman"/>
          <w:color w:val="000000"/>
          <w:sz w:val="26"/>
          <w:szCs w:val="26"/>
          <w:lang w:eastAsia="ru-RU"/>
        </w:rPr>
        <w:t xml:space="preserve"> в соответствии с п. 1.1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Под НТО в рамках настоящего Договора понимается нестационарный торговый объект в значении, используемом в Федеральном законе от 28.12.2009 N 381-ФЗ "Об основах государственного регулирования торговой деятельности в Российской Федерации".</w:t>
      </w:r>
      <w:bookmarkStart w:id="8" w:name="P347"/>
      <w:bookmarkEnd w:id="8"/>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3.1.2. Размещать объекты наружной рекламы и информации в порядке, установленном нормативными правовыми актами Администрации.</w:t>
      </w:r>
      <w:bookmarkStart w:id="9" w:name="P348"/>
      <w:bookmarkEnd w:id="9"/>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3.1.3. </w:t>
      </w:r>
      <w:proofErr w:type="gramStart"/>
      <w:r w:rsidRPr="007149F0">
        <w:rPr>
          <w:rFonts w:ascii="Times New Roman" w:eastAsia="Times New Roman" w:hAnsi="Times New Roman" w:cs="Times New Roman"/>
          <w:color w:val="000000"/>
          <w:sz w:val="26"/>
          <w:szCs w:val="26"/>
          <w:lang w:eastAsia="ru-RU"/>
        </w:rP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 Предприниматель обязан: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3.2.1. 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 Использовать НТО и место размещения НТО исключительно в соответствии с целью, указанной в пункте 1.1 Договора (за исключением случаев, установленных пунктами 3.1.3 и 3.2.23).</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3.2.3. Приступить к использованию НТО после получения необходимых разрешений в установленном порядке.</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3.2.4. 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3.2.5. 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3.2.6. 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3.2.7. 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0" w:name="P357"/>
      <w:bookmarkEnd w:id="10"/>
      <w:r w:rsidRPr="007149F0">
        <w:rPr>
          <w:rFonts w:ascii="Times New Roman" w:eastAsia="Times New Roman" w:hAnsi="Times New Roman" w:cs="Times New Roman"/>
          <w:color w:val="000000"/>
          <w:sz w:val="26"/>
          <w:szCs w:val="26"/>
          <w:lang w:eastAsia="ru-RU"/>
        </w:rPr>
        <w:t>3.2.8. 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3.2.9. После окончания срока действия Договора обеспечить освобождение места размещения НТО от расположенного на нем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1" w:name="P359"/>
      <w:bookmarkEnd w:id="11"/>
      <w:r w:rsidRPr="007149F0">
        <w:rPr>
          <w:rFonts w:ascii="Times New Roman" w:eastAsia="Times New Roman" w:hAnsi="Times New Roman" w:cs="Times New Roman"/>
          <w:color w:val="000000"/>
          <w:sz w:val="26"/>
          <w:szCs w:val="26"/>
          <w:lang w:eastAsia="ru-RU"/>
        </w:rPr>
        <w:t xml:space="preserve">3.2.10. </w:t>
      </w:r>
      <w:proofErr w:type="gramStart"/>
      <w:r w:rsidRPr="007149F0">
        <w:rPr>
          <w:rFonts w:ascii="Times New Roman" w:eastAsia="Times New Roman" w:hAnsi="Times New Roman" w:cs="Times New Roman"/>
          <w:color w:val="000000"/>
          <w:sz w:val="26"/>
          <w:szCs w:val="26"/>
          <w:lang w:eastAsia="ru-RU"/>
        </w:rP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w:t>
      </w:r>
      <w:proofErr w:type="gramEnd"/>
      <w:r w:rsidRPr="007149F0">
        <w:rPr>
          <w:rFonts w:ascii="Times New Roman" w:eastAsia="Times New Roman" w:hAnsi="Times New Roman" w:cs="Times New Roman"/>
          <w:color w:val="000000"/>
          <w:sz w:val="26"/>
          <w:szCs w:val="26"/>
          <w:lang w:eastAsia="ru-RU"/>
        </w:rPr>
        <w:t xml:space="preserve">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2" w:name="P360"/>
      <w:bookmarkEnd w:id="12"/>
      <w:r w:rsidRPr="007149F0">
        <w:rPr>
          <w:rFonts w:ascii="Times New Roman" w:eastAsia="Times New Roman" w:hAnsi="Times New Roman" w:cs="Times New Roman"/>
          <w:color w:val="000000"/>
          <w:sz w:val="26"/>
          <w:szCs w:val="26"/>
          <w:lang w:eastAsia="ru-RU"/>
        </w:rPr>
        <w:t>3.2.11. 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3" w:name="P361"/>
      <w:bookmarkEnd w:id="13"/>
      <w:r w:rsidRPr="007149F0">
        <w:rPr>
          <w:rFonts w:ascii="Times New Roman" w:eastAsia="Times New Roman" w:hAnsi="Times New Roman" w:cs="Times New Roman"/>
          <w:color w:val="000000"/>
          <w:sz w:val="26"/>
          <w:szCs w:val="26"/>
          <w:lang w:eastAsia="ru-RU"/>
        </w:rPr>
        <w:t>3.2.12. 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&lt;*&gt;.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4" w:name="P363"/>
      <w:bookmarkEnd w:id="14"/>
      <w:r w:rsidRPr="007149F0">
        <w:rPr>
          <w:rFonts w:ascii="Times New Roman" w:eastAsia="Times New Roman" w:hAnsi="Times New Roman" w:cs="Times New Roman"/>
          <w:color w:val="000000"/>
          <w:sz w:val="26"/>
          <w:szCs w:val="26"/>
          <w:lang w:eastAsia="ru-RU"/>
        </w:rPr>
        <w:t xml:space="preserve">&lt;*&gt; Пункт 3.2.12 включается в текст Договора в случае, если место размещения НТО расположено в пределах </w:t>
      </w:r>
      <w:proofErr w:type="spellStart"/>
      <w:r w:rsidRPr="007149F0">
        <w:rPr>
          <w:rFonts w:ascii="Times New Roman" w:eastAsia="Times New Roman" w:hAnsi="Times New Roman" w:cs="Times New Roman"/>
          <w:color w:val="000000"/>
          <w:sz w:val="26"/>
          <w:szCs w:val="26"/>
          <w:lang w:eastAsia="ru-RU"/>
        </w:rPr>
        <w:t>водоохранной</w:t>
      </w:r>
      <w:proofErr w:type="spellEnd"/>
      <w:r w:rsidRPr="007149F0">
        <w:rPr>
          <w:rFonts w:ascii="Times New Roman" w:eastAsia="Times New Roman" w:hAnsi="Times New Roman" w:cs="Times New Roman"/>
          <w:color w:val="000000"/>
          <w:sz w:val="26"/>
          <w:szCs w:val="26"/>
          <w:lang w:eastAsia="ru-RU"/>
        </w:rPr>
        <w:t xml:space="preserve"> зоны (прибрежной защитной полосы) водного объекта.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5" w:name="P365"/>
      <w:bookmarkEnd w:id="15"/>
      <w:r w:rsidRPr="007149F0">
        <w:rPr>
          <w:rFonts w:ascii="Times New Roman" w:eastAsia="Times New Roman" w:hAnsi="Times New Roman" w:cs="Times New Roman"/>
          <w:color w:val="000000"/>
          <w:sz w:val="26"/>
          <w:szCs w:val="26"/>
          <w:lang w:eastAsia="ru-RU"/>
        </w:rPr>
        <w:lastRenderedPageBreak/>
        <w:t>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&lt;**&gt;.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16" w:name="P367"/>
      <w:bookmarkEnd w:id="16"/>
      <w:r w:rsidRPr="007149F0">
        <w:rPr>
          <w:rFonts w:ascii="Times New Roman" w:eastAsia="Times New Roman" w:hAnsi="Times New Roman" w:cs="Times New Roman"/>
          <w:color w:val="000000"/>
          <w:sz w:val="26"/>
          <w:szCs w:val="26"/>
          <w:lang w:eastAsia="ru-RU"/>
        </w:rPr>
        <w:t xml:space="preserve">&lt;**&gt; Пункт 3.2.13 включается в текст Договора в случае, если место размещения НТО расположено в границах </w:t>
      </w:r>
      <w:proofErr w:type="gramStart"/>
      <w:r w:rsidRPr="007149F0">
        <w:rPr>
          <w:rFonts w:ascii="Times New Roman" w:eastAsia="Times New Roman" w:hAnsi="Times New Roman" w:cs="Times New Roman"/>
          <w:color w:val="000000"/>
          <w:sz w:val="26"/>
          <w:szCs w:val="26"/>
          <w:lang w:eastAsia="ru-RU"/>
        </w:rPr>
        <w:t>территории объекта культурного наследия народов Российской Федерации</w:t>
      </w:r>
      <w:proofErr w:type="gramEnd"/>
      <w:r w:rsidRPr="007149F0">
        <w:rPr>
          <w:rFonts w:ascii="Times New Roman" w:eastAsia="Times New Roman" w:hAnsi="Times New Roman" w:cs="Times New Roman"/>
          <w:color w:val="000000"/>
          <w:sz w:val="26"/>
          <w:szCs w:val="26"/>
          <w:lang w:eastAsia="ru-RU"/>
        </w:rPr>
        <w: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3.2.14. Выполнять требования в сфере благоустройства, установленные действующим законодательством.</w:t>
      </w:r>
      <w:bookmarkStart w:id="17" w:name="P370"/>
      <w:bookmarkEnd w:id="17"/>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3.2.15. В однодневный срок после завершения периодов, указанных в пункте 2.1 Договора, осуществлять демонтаж НТО &lt;*&gt;.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w:t>
      </w:r>
      <w:bookmarkStart w:id="18" w:name="P372"/>
      <w:bookmarkEnd w:id="18"/>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&lt;*&gt; Пункт 3.2.15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3.2.16. </w:t>
      </w:r>
      <w:proofErr w:type="gramStart"/>
      <w:r w:rsidRPr="007149F0">
        <w:rPr>
          <w:rFonts w:ascii="Times New Roman" w:eastAsia="Times New Roman" w:hAnsi="Times New Roman" w:cs="Times New Roman"/>
          <w:color w:val="000000"/>
          <w:sz w:val="26"/>
          <w:szCs w:val="26"/>
          <w:lang w:eastAsia="ru-RU"/>
        </w:rPr>
        <w:t>Соблюдать требования, установленные Федеральным законом от 30.03.1999 N 52-ФЗ "О санитарно-эпидемиологическом благополучии населения", Санитарно-эпидемиологическими правилами и нормативами СанПиН 2.2.1/2.1.1.1200-03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Санитарно-эпидемиологических правил и нормативов СанПиН 2.2.1/2.1.1.1200-03 "Санитарно-защитные зоны и</w:t>
      </w:r>
      <w:proofErr w:type="gramEnd"/>
      <w:r w:rsidRPr="007149F0">
        <w:rPr>
          <w:rFonts w:ascii="Times New Roman" w:eastAsia="Times New Roman" w:hAnsi="Times New Roman" w:cs="Times New Roman"/>
          <w:color w:val="000000"/>
          <w:sz w:val="26"/>
          <w:szCs w:val="26"/>
          <w:lang w:eastAsia="ru-RU"/>
        </w:rPr>
        <w:t xml:space="preserve"> санитарная классификация предприятий, сооружений и иных объектов".</w:t>
      </w:r>
      <w:bookmarkStart w:id="19" w:name="P375"/>
      <w:bookmarkEnd w:id="19"/>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3.2.17. 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3.2.18. Разместить не более одного временного (некапитального) НТО.</w:t>
      </w:r>
      <w:bookmarkStart w:id="20" w:name="P377"/>
      <w:bookmarkEnd w:id="20"/>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3.2.19. Обратиться в Администрацию за получением рекомендаций по проектированию и размещению НТО.</w:t>
      </w:r>
      <w:bookmarkStart w:id="21" w:name="P378"/>
      <w:bookmarkEnd w:id="21"/>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3.2.20. 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пункте 3.2.19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3.2.21. Соблюдать охранные зоны сетей инженерно-технического обеспечения, связи и электрических сетей.</w:t>
      </w:r>
      <w:bookmarkStart w:id="22" w:name="P380"/>
      <w:bookmarkEnd w:id="22"/>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3.2.22. 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bookmarkStart w:id="23" w:name="P381"/>
      <w:bookmarkEnd w:id="23"/>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3.2.23. </w:t>
      </w:r>
      <w:proofErr w:type="gramStart"/>
      <w:r w:rsidRPr="007149F0">
        <w:rPr>
          <w:rFonts w:ascii="Times New Roman" w:eastAsia="Times New Roman" w:hAnsi="Times New Roman" w:cs="Times New Roman"/>
          <w:color w:val="000000"/>
          <w:sz w:val="26"/>
          <w:szCs w:val="26"/>
          <w:lang w:eastAsia="ru-RU"/>
        </w:rPr>
        <w:t>Для использования НТО по вспомогательному (вспомогательным) виду использования в соответствии с пунктом 3.1.3 Договора:</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lastRenderedPageBreak/>
        <w:t>- В случаях, предусмотренных действующим законодательством, получить согласования (разрешения) на вспомогательный (вспомогательные) вид деятельности;</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w:t>
      </w:r>
      <w:proofErr w:type="gramEnd"/>
      <w:r w:rsidRPr="007149F0">
        <w:rPr>
          <w:rFonts w:ascii="Times New Roman" w:eastAsia="Times New Roman" w:hAnsi="Times New Roman" w:cs="Times New Roman"/>
          <w:color w:val="000000"/>
          <w:sz w:val="26"/>
          <w:szCs w:val="26"/>
          <w:lang w:eastAsia="ru-RU"/>
        </w:rPr>
        <w:t xml:space="preserve"> </w:t>
      </w:r>
      <w:proofErr w:type="gramStart"/>
      <w:r w:rsidRPr="007149F0">
        <w:rPr>
          <w:rFonts w:ascii="Times New Roman" w:eastAsia="Times New Roman" w:hAnsi="Times New Roman" w:cs="Times New Roman"/>
          <w:color w:val="000000"/>
          <w:sz w:val="26"/>
          <w:szCs w:val="26"/>
          <w:lang w:eastAsia="ru-RU"/>
        </w:rPr>
        <w:t>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 Предприниматель не вправе:</w:t>
      </w:r>
      <w:bookmarkStart w:id="24" w:name="P385"/>
      <w:bookmarkEnd w:id="24"/>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3.3.1. Размещать игровые столы, игровые автоматы, кассы тотализаторов, кассы букмекерских контор и иное оборудование игорного бизнеса.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3.3.2. Передавать свои права и обязанности по Договору другим лицам.</w:t>
      </w:r>
      <w:bookmarkStart w:id="25" w:name="P387"/>
      <w:bookmarkEnd w:id="25"/>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3.3.3. Использовать место размещения НТО в периоды, не указанные в пункте 2.1 Договора &lt;*&gt;.</w:t>
      </w:r>
      <w:bookmarkStart w:id="26" w:name="P388"/>
      <w:bookmarkEnd w:id="26"/>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3.3.4. Крепить НТО к асфальту и фасаду зданий &lt;*&gt;.</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w:t>
      </w:r>
      <w:bookmarkStart w:id="27" w:name="P390"/>
      <w:bookmarkEnd w:id="27"/>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&lt;*&gt; Пункты 3.3.3 и 3.3.4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4. Ответственность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4.1. 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4.2. В случае нарушения пунктов 1.3 и 3.2.23 Договора Предприниматель обязан уплатить штраф в размере годовой платы по Договору.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4.3. В случае нарушения Предпринимателем пунктов 2.3 и 2.4 Договора начисляются пени в размере 0,15 процента с просроченной суммы платежей за каждый день просрочки.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4.4. В случае нарушения пункта 3.2.10 Договора Предприниматель обязан уплатить штраф в размере квартальной платы.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28" w:name="P400"/>
      <w:bookmarkEnd w:id="28"/>
      <w:r w:rsidRPr="007149F0">
        <w:rPr>
          <w:rFonts w:ascii="Times New Roman" w:eastAsia="Times New Roman" w:hAnsi="Times New Roman" w:cs="Times New Roman"/>
          <w:color w:val="000000"/>
          <w:sz w:val="26"/>
          <w:szCs w:val="26"/>
          <w:lang w:eastAsia="ru-RU"/>
        </w:rPr>
        <w:t>4.5. В случае нарушения пункта 3.3.3 Договора Предприниматель обязан уплатить штраф в размере квартальной платы.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29" w:name="P402"/>
      <w:bookmarkEnd w:id="29"/>
      <w:r w:rsidRPr="007149F0">
        <w:rPr>
          <w:rFonts w:ascii="Times New Roman" w:eastAsia="Times New Roman" w:hAnsi="Times New Roman" w:cs="Times New Roman"/>
          <w:color w:val="000000"/>
          <w:sz w:val="26"/>
          <w:szCs w:val="26"/>
          <w:lang w:eastAsia="ru-RU"/>
        </w:rPr>
        <w:t>4.6. В случае нарушения иных условий Договора Предприниматель обязан уплатить штраф в размере восьмидесяти процентов от квартальной платы.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4.7. 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пункте 2.5 Договора.</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5. Изменение, расторжение, прекращение действия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5.1. Договор прекращает свое действие по окончании его срока, а также в любой другой срок по соглашению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5.2. Дополнения и изменения, вносимые в Договор, оформляются дополнительными соглашениями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 xml:space="preserve">5.3. </w:t>
      </w:r>
      <w:proofErr w:type="gramStart"/>
      <w:r w:rsidRPr="007149F0">
        <w:rPr>
          <w:rFonts w:ascii="Times New Roman" w:eastAsia="Times New Roman" w:hAnsi="Times New Roman" w:cs="Times New Roman"/>
          <w:color w:val="000000"/>
          <w:sz w:val="26"/>
          <w:szCs w:val="26"/>
          <w:lang w:eastAsia="ru-RU"/>
        </w:rPr>
        <w:t>Договор</w:t>
      </w:r>
      <w:proofErr w:type="gramEnd"/>
      <w:r w:rsidRPr="007149F0">
        <w:rPr>
          <w:rFonts w:ascii="Times New Roman" w:eastAsia="Times New Roman" w:hAnsi="Times New Roman" w:cs="Times New Roman"/>
          <w:color w:val="000000"/>
          <w:sz w:val="26"/>
          <w:szCs w:val="26"/>
          <w:lang w:eastAsia="ru-RU"/>
        </w:rPr>
        <w:t xml:space="preserve"> может быть расторгнут по требованию Администрации, по решению суда при следующих признаваемых Сторонами существенных нарушениях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5.3.1. При не использовании Предпринимателем места размещения НТО в соответствии с целью, указанной в пункте 1.1 Договора, в течение шести месяцев </w:t>
      </w:r>
      <w:proofErr w:type="gramStart"/>
      <w:r w:rsidRPr="007149F0">
        <w:rPr>
          <w:rFonts w:ascii="Times New Roman" w:eastAsia="Times New Roman" w:hAnsi="Times New Roman" w:cs="Times New Roman"/>
          <w:color w:val="000000"/>
          <w:sz w:val="26"/>
          <w:szCs w:val="26"/>
          <w:lang w:eastAsia="ru-RU"/>
        </w:rPr>
        <w:t>с даты вступления</w:t>
      </w:r>
      <w:proofErr w:type="gramEnd"/>
      <w:r w:rsidRPr="007149F0">
        <w:rPr>
          <w:rFonts w:ascii="Times New Roman" w:eastAsia="Times New Roman" w:hAnsi="Times New Roman" w:cs="Times New Roman"/>
          <w:color w:val="000000"/>
          <w:sz w:val="26"/>
          <w:szCs w:val="26"/>
          <w:lang w:eastAsia="ru-RU"/>
        </w:rPr>
        <w:t xml:space="preserve"> Договора в силу.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5.3.2. 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5.3.3. Если Предприниматель умышленно ухудшает состояние места размещения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5.3.4. При несоблюдении обязанностей, предусмотренных пунктами 3.2.8, 3.2.10, 3.2.20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5.3.5. При несоблюдении порядка размещения на Участке объектов наружной рекламы и информации, предусмотренного в пункте 3.1.2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5.3.6. При осуществлении на НТО деятельности, нарушающей установленный порядок реализации: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мобильных телефонов;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5.3.7. При реализации на НТО контрафактной Продукции, а также Продукции, пропагандирующей порнографию, экстремизм, наркоманию и терроризм.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5.3.8. 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30" w:name="P423"/>
      <w:bookmarkEnd w:id="30"/>
      <w:r w:rsidRPr="007149F0">
        <w:rPr>
          <w:rFonts w:ascii="Times New Roman" w:eastAsia="Times New Roman" w:hAnsi="Times New Roman" w:cs="Times New Roman"/>
          <w:color w:val="000000"/>
          <w:sz w:val="26"/>
          <w:szCs w:val="26"/>
          <w:lang w:eastAsia="ru-RU"/>
        </w:rPr>
        <w:t>5.4.1. При использовании Предпринимателем НТО под цели, не предусмотренные пунктом 1.2 Договора (за исключением случаев, установленных пунктами 3.1.3 и 3.2.23).</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5.4.2. 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5.4.3. 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5.4.4. </w:t>
      </w:r>
      <w:proofErr w:type="gramStart"/>
      <w:r w:rsidRPr="007149F0">
        <w:rPr>
          <w:rFonts w:ascii="Times New Roman" w:eastAsia="Times New Roman" w:hAnsi="Times New Roman" w:cs="Times New Roman"/>
          <w:color w:val="000000"/>
          <w:sz w:val="26"/>
          <w:szCs w:val="26"/>
          <w:lang w:eastAsia="ru-RU"/>
        </w:rPr>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w:t>
      </w:r>
      <w:proofErr w:type="gramEnd"/>
      <w:r w:rsidRPr="007149F0">
        <w:rPr>
          <w:rFonts w:ascii="Times New Roman" w:eastAsia="Times New Roman" w:hAnsi="Times New Roman" w:cs="Times New Roman"/>
          <w:color w:val="000000"/>
          <w:sz w:val="26"/>
          <w:szCs w:val="26"/>
          <w:lang w:eastAsia="ru-RU"/>
        </w:rPr>
        <w:t xml:space="preserve"> в целях жилищного строительства, в границах которого расположено место размещения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5.4.5. 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5.4.6. При нарушении Предпринимателем 3.2.11 - 3.2.13, 3.2.22 и 3.3.1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5.4.7. 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5.4.8. 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5.4.9. При нарушении пункта 3.2.17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5.4.10. 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bookmarkStart w:id="31" w:name="P433"/>
      <w:bookmarkEnd w:id="31"/>
      <w:r w:rsidRPr="007149F0">
        <w:rPr>
          <w:rFonts w:ascii="Times New Roman" w:eastAsia="Times New Roman" w:hAnsi="Times New Roman" w:cs="Times New Roman"/>
          <w:color w:val="000000"/>
          <w:sz w:val="26"/>
          <w:szCs w:val="26"/>
          <w:lang w:eastAsia="ru-RU"/>
        </w:rPr>
        <w:t>5.4.11. При нарушении Предпринимателем пунктов 3.3.3 и 3.3.4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5.4.12. Уведомление об отказе от исполнения Договора в случаях, указанных в пунктах 5.4.1 - 5.4.11, направляется Предпринимателю за 30 дней до расторжения Договора.</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6. Особые условия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6.1. В случае смерти Предпринимателя, когда им является гражданин, его права и обязанности по Договору наследнику не переходят.</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6.2. 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(статьи 12, 14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6.3. 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6.4. </w:t>
      </w:r>
      <w:proofErr w:type="gramStart"/>
      <w:r w:rsidRPr="007149F0">
        <w:rPr>
          <w:rFonts w:ascii="Times New Roman" w:eastAsia="Times New Roman" w:hAnsi="Times New Roman" w:cs="Times New Roman"/>
          <w:color w:val="000000"/>
          <w:sz w:val="26"/>
          <w:szCs w:val="26"/>
          <w:lang w:eastAsia="ru-RU"/>
        </w:rPr>
        <w:t>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SMS-уведомлений (сообщений) на телефонный номер (телефонные номера) средств мобильной (сотовой) связи Предпринимателя, указанный (указанные) в Договоре.</w:t>
      </w:r>
      <w:proofErr w:type="gramEnd"/>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При изменении телефонного номера (телефонных номеров) средств мобильной (сотовой) связи Предприниматель обязан в течение пяти дней </w:t>
      </w:r>
      <w:r w:rsidRPr="007149F0">
        <w:rPr>
          <w:rFonts w:ascii="Times New Roman" w:eastAsia="Times New Roman" w:hAnsi="Times New Roman" w:cs="Times New Roman"/>
          <w:color w:val="000000"/>
          <w:sz w:val="26"/>
          <w:szCs w:val="26"/>
          <w:lang w:eastAsia="ru-RU"/>
        </w:rPr>
        <w:lastRenderedPageBreak/>
        <w:t>письменно уведомить об этом Администрацию, сообщив новый телефонный номер (новые телефонные номера) средств мобильной (сотовой) связи.</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7. Прочие условия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7.1. В случае изменения адреса или иных реквизитов Стороны обязаны уведомить об этом друг друга в недельный срок со дня таких изменений.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7.2. Вопросы, не урегулированные Договором, регулируются действующим законодательством.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7.3. Споры, возникающие при исполнении Договора, рассматриваются судом, арбитражным судом в соответствии с их компетенцией.</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7.4. Договор составлен на ____ листах и подписан в ____ экземплярах, имеющих равную юридическую силу, находящихся:</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Администрация - 1 экз.;</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w:t>
      </w:r>
      <w:r w:rsidR="00991A03">
        <w:rPr>
          <w:rFonts w:ascii="Times New Roman" w:eastAsia="Times New Roman" w:hAnsi="Times New Roman" w:cs="Times New Roman"/>
          <w:color w:val="000000"/>
          <w:sz w:val="26"/>
          <w:szCs w:val="26"/>
          <w:lang w:eastAsia="ru-RU"/>
        </w:rPr>
        <w:t>____________</w:t>
      </w:r>
      <w:r w:rsidRPr="007149F0">
        <w:rPr>
          <w:rFonts w:ascii="Times New Roman" w:eastAsia="Times New Roman" w:hAnsi="Times New Roman" w:cs="Times New Roman"/>
          <w:color w:val="000000"/>
          <w:sz w:val="26"/>
          <w:szCs w:val="26"/>
          <w:lang w:eastAsia="ru-RU"/>
        </w:rPr>
        <w:t>- 1 экз.</w:t>
      </w:r>
    </w:p>
    <w:p w:rsidR="007149F0" w:rsidRPr="007149F0" w:rsidRDefault="00991A03" w:rsidP="00991A03">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(наименование Предпринимателя)</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8. Приложение к Договору</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1. Схема границ земельного участка, предназначенного для размещения НТО.</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Юридические адреса Сторон:</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Администрация:_____________________________________________________________________________________________________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Предприниматель:___________________________________________________________________________________________________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(наименование юридического лица либо</w:t>
      </w:r>
      <w:proofErr w:type="gramEnd"/>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фамилия, имя, отчество (при наличии) индивидуального предпринимателя)</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(телефон, факс, адрес электронной почты)</w:t>
      </w:r>
    </w:p>
    <w:tbl>
      <w:tblPr>
        <w:tblW w:w="5000" w:type="pct"/>
        <w:jc w:val="center"/>
        <w:tblCellMar>
          <w:left w:w="0" w:type="dxa"/>
          <w:right w:w="0" w:type="dxa"/>
        </w:tblCellMar>
        <w:tblLook w:val="04A0" w:firstRow="1" w:lastRow="0" w:firstColumn="1" w:lastColumn="0" w:noHBand="0" w:noVBand="1"/>
      </w:tblPr>
      <w:tblGrid>
        <w:gridCol w:w="4697"/>
        <w:gridCol w:w="4858"/>
      </w:tblGrid>
      <w:tr w:rsidR="007149F0" w:rsidRPr="007149F0" w:rsidTr="00991A03">
        <w:trPr>
          <w:jc w:val="center"/>
        </w:trPr>
        <w:tc>
          <w:tcPr>
            <w:tcW w:w="2458" w:type="pct"/>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Администрация:</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proofErr w:type="gramStart"/>
            <w:r w:rsidRPr="007149F0">
              <w:rPr>
                <w:rFonts w:ascii="Times New Roman" w:eastAsia="Times New Roman" w:hAnsi="Times New Roman" w:cs="Times New Roman"/>
                <w:sz w:val="26"/>
                <w:szCs w:val="26"/>
                <w:lang w:eastAsia="ru-RU"/>
              </w:rPr>
              <w:t>р</w:t>
            </w:r>
            <w:proofErr w:type="gramEnd"/>
            <w:r w:rsidRPr="007149F0">
              <w:rPr>
                <w:rFonts w:ascii="Times New Roman" w:eastAsia="Times New Roman" w:hAnsi="Times New Roman" w:cs="Times New Roman"/>
                <w:sz w:val="26"/>
                <w:szCs w:val="26"/>
                <w:lang w:eastAsia="ru-RU"/>
              </w:rPr>
              <w:t>/с N 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в 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тел. 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факс _______________________</w:t>
            </w:r>
          </w:p>
        </w:tc>
        <w:tc>
          <w:tcPr>
            <w:tcW w:w="2542" w:type="pct"/>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Предприниматель:</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proofErr w:type="gramStart"/>
            <w:r w:rsidRPr="007149F0">
              <w:rPr>
                <w:rFonts w:ascii="Times New Roman" w:eastAsia="Times New Roman" w:hAnsi="Times New Roman" w:cs="Times New Roman"/>
                <w:sz w:val="26"/>
                <w:szCs w:val="26"/>
                <w:lang w:eastAsia="ru-RU"/>
              </w:rPr>
              <w:t>р</w:t>
            </w:r>
            <w:proofErr w:type="gramEnd"/>
            <w:r w:rsidRPr="007149F0">
              <w:rPr>
                <w:rFonts w:ascii="Times New Roman" w:eastAsia="Times New Roman" w:hAnsi="Times New Roman" w:cs="Times New Roman"/>
                <w:sz w:val="26"/>
                <w:szCs w:val="26"/>
                <w:lang w:eastAsia="ru-RU"/>
              </w:rPr>
              <w:t>/с N 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в 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тел. 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факс _______________________</w:t>
            </w:r>
          </w:p>
        </w:tc>
      </w:tr>
      <w:tr w:rsidR="007149F0" w:rsidRPr="007149F0" w:rsidTr="00991A03">
        <w:trPr>
          <w:jc w:val="center"/>
        </w:trPr>
        <w:tc>
          <w:tcPr>
            <w:tcW w:w="5000" w:type="pct"/>
            <w:gridSpan w:val="2"/>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Подписи сторон:</w:t>
            </w:r>
          </w:p>
        </w:tc>
      </w:tr>
      <w:tr w:rsidR="007149F0" w:rsidRPr="007149F0" w:rsidTr="00991A03">
        <w:trPr>
          <w:jc w:val="center"/>
        </w:trPr>
        <w:tc>
          <w:tcPr>
            <w:tcW w:w="2458" w:type="pct"/>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От Администрации</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М.П.</w:t>
            </w:r>
          </w:p>
        </w:tc>
        <w:tc>
          <w:tcPr>
            <w:tcW w:w="2542" w:type="pct"/>
            <w:tcMar>
              <w:top w:w="0" w:type="dxa"/>
              <w:left w:w="100" w:type="dxa"/>
              <w:bottom w:w="0" w:type="dxa"/>
              <w:right w:w="100" w:type="dxa"/>
            </w:tcMar>
            <w:hideMark/>
          </w:tcPr>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От Предпринимателя</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М.П. (при наличии)</w:t>
            </w:r>
          </w:p>
          <w:p w:rsidR="007149F0" w:rsidRPr="007149F0" w:rsidRDefault="007149F0" w:rsidP="007149F0">
            <w:pPr>
              <w:spacing w:after="0" w:line="240" w:lineRule="auto"/>
              <w:ind w:firstLine="567"/>
              <w:jc w:val="both"/>
              <w:rPr>
                <w:rFonts w:ascii="Times New Roman" w:eastAsia="Times New Roman" w:hAnsi="Times New Roman" w:cs="Times New Roman"/>
                <w:sz w:val="26"/>
                <w:szCs w:val="26"/>
                <w:lang w:eastAsia="ru-RU"/>
              </w:rPr>
            </w:pPr>
            <w:r w:rsidRPr="007149F0">
              <w:rPr>
                <w:rFonts w:ascii="Times New Roman" w:eastAsia="Times New Roman" w:hAnsi="Times New Roman" w:cs="Times New Roman"/>
                <w:sz w:val="26"/>
                <w:szCs w:val="26"/>
                <w:lang w:eastAsia="ru-RU"/>
              </w:rPr>
              <w:t> </w:t>
            </w:r>
          </w:p>
        </w:tc>
      </w:tr>
    </w:tbl>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882468" w:rsidRDefault="00882468" w:rsidP="007149F0">
      <w:pPr>
        <w:spacing w:after="0" w:line="240" w:lineRule="auto"/>
        <w:ind w:firstLine="567"/>
        <w:jc w:val="right"/>
        <w:rPr>
          <w:rFonts w:ascii="Times New Roman" w:eastAsia="Times New Roman" w:hAnsi="Times New Roman" w:cs="Times New Roman"/>
          <w:color w:val="000000"/>
          <w:sz w:val="26"/>
          <w:szCs w:val="26"/>
          <w:lang w:eastAsia="ru-RU"/>
        </w:rPr>
      </w:pP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Приложение</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к договору на размещение НТО</w:t>
      </w:r>
    </w:p>
    <w:p w:rsidR="007149F0" w:rsidRPr="007149F0" w:rsidRDefault="007149F0" w:rsidP="007149F0">
      <w:pPr>
        <w:spacing w:after="0" w:line="240" w:lineRule="auto"/>
        <w:ind w:firstLine="567"/>
        <w:jc w:val="right"/>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«____»__________20____г. N 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882468" w:rsidRDefault="00882468" w:rsidP="007149F0">
      <w:pPr>
        <w:spacing w:after="0" w:line="240" w:lineRule="auto"/>
        <w:ind w:firstLine="567"/>
        <w:jc w:val="center"/>
        <w:rPr>
          <w:rFonts w:ascii="Times New Roman" w:eastAsia="Times New Roman" w:hAnsi="Times New Roman" w:cs="Times New Roman"/>
          <w:b/>
          <w:bCs/>
          <w:color w:val="000000"/>
          <w:sz w:val="26"/>
          <w:szCs w:val="26"/>
          <w:lang w:eastAsia="ru-RU"/>
        </w:rPr>
      </w:pPr>
    </w:p>
    <w:p w:rsidR="007149F0" w:rsidRPr="007149F0" w:rsidRDefault="007149F0" w:rsidP="00882468">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АКТ N _____</w:t>
      </w:r>
    </w:p>
    <w:p w:rsidR="007149F0" w:rsidRPr="007149F0" w:rsidRDefault="007149F0" w:rsidP="00882468">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допуска на земельный участок</w:t>
      </w:r>
    </w:p>
    <w:p w:rsidR="007149F0" w:rsidRPr="007149F0" w:rsidRDefault="007149F0" w:rsidP="00882468">
      <w:pPr>
        <w:spacing w:after="0" w:line="240" w:lineRule="auto"/>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от "____" _________ 20___</w:t>
      </w:r>
    </w:p>
    <w:p w:rsidR="007149F0" w:rsidRPr="007149F0" w:rsidRDefault="007149F0" w:rsidP="007149F0">
      <w:pPr>
        <w:spacing w:after="0" w:line="240" w:lineRule="auto"/>
        <w:ind w:firstLine="567"/>
        <w:jc w:val="center"/>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b/>
          <w:bCs/>
          <w:color w:val="000000"/>
          <w:sz w:val="26"/>
          <w:szCs w:val="26"/>
          <w:lang w:eastAsia="ru-RU"/>
        </w:rPr>
        <w:t> </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Администрация </w:t>
      </w:r>
      <w:proofErr w:type="spellStart"/>
      <w:r w:rsidRPr="007149F0">
        <w:rPr>
          <w:rFonts w:ascii="Times New Roman" w:eastAsia="Times New Roman" w:hAnsi="Times New Roman" w:cs="Times New Roman"/>
          <w:color w:val="000000"/>
          <w:sz w:val="26"/>
          <w:szCs w:val="26"/>
          <w:lang w:eastAsia="ru-RU"/>
        </w:rPr>
        <w:t>Широкоисского</w:t>
      </w:r>
      <w:proofErr w:type="spellEnd"/>
      <w:r w:rsidRPr="007149F0">
        <w:rPr>
          <w:rFonts w:ascii="Times New Roman" w:eastAsia="Times New Roman" w:hAnsi="Times New Roman" w:cs="Times New Roman"/>
          <w:color w:val="000000"/>
          <w:sz w:val="26"/>
          <w:szCs w:val="26"/>
          <w:lang w:eastAsia="ru-RU"/>
        </w:rPr>
        <w:t xml:space="preserve"> сель</w:t>
      </w:r>
      <w:r w:rsidR="00882468">
        <w:rPr>
          <w:rFonts w:ascii="Times New Roman" w:eastAsia="Times New Roman" w:hAnsi="Times New Roman" w:cs="Times New Roman"/>
          <w:color w:val="000000"/>
          <w:sz w:val="26"/>
          <w:szCs w:val="26"/>
          <w:lang w:eastAsia="ru-RU"/>
        </w:rPr>
        <w:t>совета, именуемая в дальнейшем «Администрация»</w:t>
      </w:r>
      <w:r w:rsidRPr="007149F0">
        <w:rPr>
          <w:rFonts w:ascii="Times New Roman" w:eastAsia="Times New Roman" w:hAnsi="Times New Roman" w:cs="Times New Roman"/>
          <w:color w:val="000000"/>
          <w:sz w:val="26"/>
          <w:szCs w:val="26"/>
          <w:lang w:eastAsia="ru-RU"/>
        </w:rPr>
        <w:t>, действующая в соответствии с ____</w:t>
      </w:r>
      <w:r w:rsidR="00991A03">
        <w:rPr>
          <w:rFonts w:ascii="Times New Roman" w:eastAsia="Times New Roman" w:hAnsi="Times New Roman" w:cs="Times New Roman"/>
          <w:color w:val="000000"/>
          <w:sz w:val="26"/>
          <w:szCs w:val="26"/>
          <w:lang w:eastAsia="ru-RU"/>
        </w:rPr>
        <w:t>_______________________</w:t>
      </w:r>
      <w:proofErr w:type="gramStart"/>
      <w:r w:rsidR="00991A03">
        <w:rPr>
          <w:rFonts w:ascii="Times New Roman" w:eastAsia="Times New Roman" w:hAnsi="Times New Roman" w:cs="Times New Roman"/>
          <w:color w:val="000000"/>
          <w:sz w:val="26"/>
          <w:szCs w:val="26"/>
          <w:lang w:eastAsia="ru-RU"/>
        </w:rPr>
        <w:t xml:space="preserve"> </w:t>
      </w:r>
      <w:r w:rsidRPr="007149F0">
        <w:rPr>
          <w:rFonts w:ascii="Times New Roman" w:eastAsia="Times New Roman" w:hAnsi="Times New Roman" w:cs="Times New Roman"/>
          <w:color w:val="000000"/>
          <w:sz w:val="26"/>
          <w:szCs w:val="26"/>
          <w:lang w:eastAsia="ru-RU"/>
        </w:rPr>
        <w:t>,</w:t>
      </w:r>
      <w:proofErr w:type="gramEnd"/>
      <w:r w:rsidRPr="007149F0">
        <w:rPr>
          <w:rFonts w:ascii="Times New Roman" w:eastAsia="Times New Roman" w:hAnsi="Times New Roman" w:cs="Times New Roman"/>
          <w:color w:val="000000"/>
          <w:sz w:val="26"/>
          <w:szCs w:val="26"/>
          <w:lang w:eastAsia="ru-RU"/>
        </w:rPr>
        <w:t xml:space="preserve"> в лице ____________</w:t>
      </w:r>
      <w:r w:rsidR="00991A03">
        <w:rPr>
          <w:rFonts w:ascii="Times New Roman" w:eastAsia="Times New Roman" w:hAnsi="Times New Roman" w:cs="Times New Roman"/>
          <w:color w:val="000000"/>
          <w:sz w:val="26"/>
          <w:szCs w:val="26"/>
          <w:lang w:eastAsia="ru-RU"/>
        </w:rPr>
        <w:t>___________________________________________________</w:t>
      </w:r>
      <w:r w:rsidRPr="007149F0">
        <w:rPr>
          <w:rFonts w:ascii="Times New Roman" w:eastAsia="Times New Roman" w:hAnsi="Times New Roman" w:cs="Times New Roman"/>
          <w:color w:val="000000"/>
          <w:sz w:val="26"/>
          <w:szCs w:val="26"/>
          <w:lang w:eastAsia="ru-RU"/>
        </w:rPr>
        <w:t>,</w:t>
      </w:r>
    </w:p>
    <w:p w:rsidR="007149F0" w:rsidRPr="007149F0" w:rsidRDefault="00991A03"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(должность, Ф.И.О.(при наличии))</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действующего</w:t>
      </w:r>
      <w:proofErr w:type="gramEnd"/>
      <w:r w:rsidRPr="007149F0">
        <w:rPr>
          <w:rFonts w:ascii="Times New Roman" w:eastAsia="Times New Roman" w:hAnsi="Times New Roman" w:cs="Times New Roman"/>
          <w:color w:val="000000"/>
          <w:sz w:val="26"/>
          <w:szCs w:val="26"/>
          <w:lang w:eastAsia="ru-RU"/>
        </w:rPr>
        <w:t xml:space="preserve"> на основании __________________</w:t>
      </w:r>
      <w:r w:rsidR="00991A03">
        <w:rPr>
          <w:rFonts w:ascii="Times New Roman" w:eastAsia="Times New Roman" w:hAnsi="Times New Roman" w:cs="Times New Roman"/>
          <w:color w:val="000000"/>
          <w:sz w:val="26"/>
          <w:szCs w:val="26"/>
          <w:lang w:eastAsia="ru-RU"/>
        </w:rPr>
        <w:t>________________________</w:t>
      </w:r>
      <w:r w:rsidRPr="007149F0">
        <w:rPr>
          <w:rFonts w:ascii="Times New Roman" w:eastAsia="Times New Roman" w:hAnsi="Times New Roman" w:cs="Times New Roman"/>
          <w:color w:val="000000"/>
          <w:sz w:val="26"/>
          <w:szCs w:val="26"/>
          <w:lang w:eastAsia="ru-RU"/>
        </w:rPr>
        <w:t>,</w:t>
      </w:r>
    </w:p>
    <w:p w:rsidR="007149F0" w:rsidRPr="007149F0" w:rsidRDefault="00991A03"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(положения, доверенности)</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 одной стороны, и __________________________________________полное наименование юридического лица либо фамилия, имя, отчество (при наличии) физического лица, индивидуального предпринимателя</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ИНН__________________, 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proofErr w:type="gramStart"/>
      <w:r w:rsidRPr="007149F0">
        <w:rPr>
          <w:rFonts w:ascii="Times New Roman" w:eastAsia="Times New Roman" w:hAnsi="Times New Roman" w:cs="Times New Roman"/>
          <w:color w:val="000000"/>
          <w:sz w:val="26"/>
          <w:szCs w:val="26"/>
          <w:lang w:eastAsia="ru-RU"/>
        </w:rPr>
        <w:t>(дата, место регистрации, место нахождения юридического лица,</w:t>
      </w:r>
      <w:proofErr w:type="gramEnd"/>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___________________________________________________________________________________________________________________</w:t>
      </w:r>
      <w:r w:rsidR="00991A03">
        <w:rPr>
          <w:rFonts w:ascii="Times New Roman" w:eastAsia="Times New Roman" w:hAnsi="Times New Roman" w:cs="Times New Roman"/>
          <w:color w:val="000000"/>
          <w:sz w:val="26"/>
          <w:szCs w:val="26"/>
          <w:lang w:eastAsia="ru-RU"/>
        </w:rPr>
        <w:t>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xml:space="preserve">реквизиты документа, удостоверяющего личность, адрес, место жительства </w:t>
      </w:r>
      <w:proofErr w:type="gramStart"/>
      <w:r w:rsidRPr="007149F0">
        <w:rPr>
          <w:rFonts w:ascii="Times New Roman" w:eastAsia="Times New Roman" w:hAnsi="Times New Roman" w:cs="Times New Roman"/>
          <w:color w:val="000000"/>
          <w:sz w:val="26"/>
          <w:szCs w:val="26"/>
          <w:lang w:eastAsia="ru-RU"/>
        </w:rPr>
        <w:t>-д</w:t>
      </w:r>
      <w:proofErr w:type="gramEnd"/>
      <w:r w:rsidRPr="007149F0">
        <w:rPr>
          <w:rFonts w:ascii="Times New Roman" w:eastAsia="Times New Roman" w:hAnsi="Times New Roman" w:cs="Times New Roman"/>
          <w:color w:val="000000"/>
          <w:sz w:val="26"/>
          <w:szCs w:val="26"/>
          <w:lang w:eastAsia="ru-RU"/>
        </w:rPr>
        <w:t>ля физических лиц, и</w:t>
      </w:r>
      <w:r w:rsidR="00991A03">
        <w:rPr>
          <w:rFonts w:ascii="Times New Roman" w:eastAsia="Times New Roman" w:hAnsi="Times New Roman" w:cs="Times New Roman"/>
          <w:color w:val="000000"/>
          <w:sz w:val="26"/>
          <w:szCs w:val="26"/>
          <w:lang w:eastAsia="ru-RU"/>
        </w:rPr>
        <w:t>ндивидуальных предпринимателей)</w:t>
      </w:r>
    </w:p>
    <w:p w:rsidR="007149F0" w:rsidRPr="007149F0" w:rsidRDefault="00882468" w:rsidP="00991A03">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именуемый в дальнейшем «Предприниматель»</w:t>
      </w:r>
      <w:r w:rsidR="007149F0" w:rsidRPr="007149F0">
        <w:rPr>
          <w:rFonts w:ascii="Times New Roman" w:eastAsia="Times New Roman" w:hAnsi="Times New Roman" w:cs="Times New Roman"/>
          <w:color w:val="000000"/>
          <w:sz w:val="26"/>
          <w:szCs w:val="26"/>
          <w:lang w:eastAsia="ru-RU"/>
        </w:rPr>
        <w:t>, действующий на основании __________________________________________</w:t>
      </w:r>
      <w:r w:rsidR="00991A03">
        <w:rPr>
          <w:rFonts w:ascii="Times New Roman" w:eastAsia="Times New Roman" w:hAnsi="Times New Roman" w:cs="Times New Roman"/>
          <w:color w:val="000000"/>
          <w:sz w:val="26"/>
          <w:szCs w:val="26"/>
          <w:lang w:eastAsia="ru-RU"/>
        </w:rPr>
        <w:t>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(указать наименование и реквизиты положени</w:t>
      </w:r>
      <w:r w:rsidR="00991A03">
        <w:rPr>
          <w:rFonts w:ascii="Times New Roman" w:eastAsia="Times New Roman" w:hAnsi="Times New Roman" w:cs="Times New Roman"/>
          <w:color w:val="000000"/>
          <w:sz w:val="26"/>
          <w:szCs w:val="26"/>
          <w:lang w:eastAsia="ru-RU"/>
        </w:rPr>
        <w:t>я, устава, доверенности и т.п.)</w:t>
      </w:r>
    </w:p>
    <w:p w:rsidR="007149F0" w:rsidRPr="007149F0" w:rsidRDefault="007149F0" w:rsidP="00991A03">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лице ____________________________________</w:t>
      </w:r>
      <w:r w:rsidR="00991A03">
        <w:rPr>
          <w:rFonts w:ascii="Times New Roman" w:eastAsia="Times New Roman" w:hAnsi="Times New Roman" w:cs="Times New Roman"/>
          <w:color w:val="000000"/>
          <w:sz w:val="26"/>
          <w:szCs w:val="26"/>
          <w:lang w:eastAsia="ru-RU"/>
        </w:rPr>
        <w:t>____________________</w:t>
      </w:r>
      <w:r w:rsidR="00AE7905">
        <w:rPr>
          <w:rFonts w:ascii="Times New Roman" w:eastAsia="Times New Roman" w:hAnsi="Times New Roman" w:cs="Times New Roman"/>
          <w:color w:val="000000"/>
          <w:sz w:val="26"/>
          <w:szCs w:val="26"/>
          <w:lang w:eastAsia="ru-RU"/>
        </w:rPr>
        <w:t>_________</w:t>
      </w:r>
      <w:r w:rsidRPr="007149F0">
        <w:rPr>
          <w:rFonts w:ascii="Times New Roman" w:eastAsia="Times New Roman" w:hAnsi="Times New Roman" w:cs="Times New Roman"/>
          <w:color w:val="000000"/>
          <w:sz w:val="26"/>
          <w:szCs w:val="26"/>
          <w:lang w:eastAsia="ru-RU"/>
        </w:rPr>
        <w:t>,</w:t>
      </w:r>
    </w:p>
    <w:p w:rsidR="007149F0" w:rsidRPr="007149F0" w:rsidRDefault="00AE7905" w:rsidP="007149F0">
      <w:pPr>
        <w:spacing w:after="0" w:line="240" w:lineRule="auto"/>
        <w:ind w:firstLine="567"/>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              </w:t>
      </w:r>
      <w:r w:rsidR="007149F0" w:rsidRPr="007149F0">
        <w:rPr>
          <w:rFonts w:ascii="Times New Roman" w:eastAsia="Times New Roman" w:hAnsi="Times New Roman" w:cs="Times New Roman"/>
          <w:color w:val="000000"/>
          <w:sz w:val="26"/>
          <w:szCs w:val="26"/>
          <w:lang w:eastAsia="ru-RU"/>
        </w:rPr>
        <w:t>должность, фамилия, имя, отчество (при наличии)</w:t>
      </w:r>
    </w:p>
    <w:p w:rsidR="007149F0" w:rsidRPr="007149F0" w:rsidRDefault="007149F0" w:rsidP="00AE7905">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с другой стороны, на основании Договора на размещ</w:t>
      </w:r>
      <w:r w:rsidR="00AE7905">
        <w:rPr>
          <w:rFonts w:ascii="Times New Roman" w:eastAsia="Times New Roman" w:hAnsi="Times New Roman" w:cs="Times New Roman"/>
          <w:color w:val="000000"/>
          <w:sz w:val="26"/>
          <w:szCs w:val="26"/>
          <w:lang w:eastAsia="ru-RU"/>
        </w:rPr>
        <w:t xml:space="preserve">ение нестационарного </w:t>
      </w:r>
      <w:r w:rsidRPr="007149F0">
        <w:rPr>
          <w:rFonts w:ascii="Times New Roman" w:eastAsia="Times New Roman" w:hAnsi="Times New Roman" w:cs="Times New Roman"/>
          <w:color w:val="000000"/>
          <w:sz w:val="26"/>
          <w:szCs w:val="26"/>
          <w:lang w:eastAsia="ru-RU"/>
        </w:rPr>
        <w:t>торгового объекта от «____»___________20____г. N ______ (далее - Договор) составили настоящий акт о следующем.</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В соответствии с пунктом 1.1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Администрация: _______________________________________________________________________________________________________________________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Предприниматель: _______________________________________________________________________________________________________________________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(наименование юридического лица либо фамилия, имя, отчество (при наличии) физического лица, индивидуального предпринимателя)</w:t>
      </w:r>
    </w:p>
    <w:p w:rsidR="007149F0" w:rsidRPr="007149F0" w:rsidRDefault="007149F0" w:rsidP="00AE7905">
      <w:pPr>
        <w:spacing w:after="0" w:line="240" w:lineRule="auto"/>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lastRenderedPageBreak/>
        <w:t>___________________________________________________________________________________________________________________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(телефон, факс, адрес электронной почты)</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Подписи сторон:</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Администрации _______________________________________________________________________________________________________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М.П.</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 </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От Предпринимателя_____________________________________________________________________________________________________</w:t>
      </w:r>
    </w:p>
    <w:p w:rsidR="007149F0" w:rsidRPr="007149F0" w:rsidRDefault="007149F0" w:rsidP="007149F0">
      <w:pPr>
        <w:spacing w:after="0" w:line="240" w:lineRule="auto"/>
        <w:ind w:firstLine="567"/>
        <w:jc w:val="both"/>
        <w:rPr>
          <w:rFonts w:ascii="Times New Roman" w:eastAsia="Times New Roman" w:hAnsi="Times New Roman" w:cs="Times New Roman"/>
          <w:color w:val="000000"/>
          <w:sz w:val="26"/>
          <w:szCs w:val="26"/>
          <w:lang w:eastAsia="ru-RU"/>
        </w:rPr>
      </w:pPr>
      <w:r w:rsidRPr="007149F0">
        <w:rPr>
          <w:rFonts w:ascii="Times New Roman" w:eastAsia="Times New Roman" w:hAnsi="Times New Roman" w:cs="Times New Roman"/>
          <w:color w:val="000000"/>
          <w:sz w:val="26"/>
          <w:szCs w:val="26"/>
          <w:lang w:eastAsia="ru-RU"/>
        </w:rPr>
        <w:t>М.П. (при наличии)</w:t>
      </w:r>
    </w:p>
    <w:p w:rsidR="003A694E" w:rsidRPr="007149F0" w:rsidRDefault="003A694E">
      <w:pPr>
        <w:rPr>
          <w:rFonts w:ascii="Times New Roman" w:hAnsi="Times New Roman" w:cs="Times New Roman"/>
          <w:sz w:val="26"/>
          <w:szCs w:val="26"/>
        </w:rPr>
      </w:pPr>
    </w:p>
    <w:sectPr w:rsidR="003A694E" w:rsidRPr="007149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702"/>
    <w:rsid w:val="0009149E"/>
    <w:rsid w:val="0039766B"/>
    <w:rsid w:val="003A3ADA"/>
    <w:rsid w:val="003A4D66"/>
    <w:rsid w:val="003A694E"/>
    <w:rsid w:val="003C785A"/>
    <w:rsid w:val="004773C8"/>
    <w:rsid w:val="004A0674"/>
    <w:rsid w:val="004F74A0"/>
    <w:rsid w:val="007149F0"/>
    <w:rsid w:val="00777932"/>
    <w:rsid w:val="007F0C89"/>
    <w:rsid w:val="00833D55"/>
    <w:rsid w:val="00882468"/>
    <w:rsid w:val="00977FEF"/>
    <w:rsid w:val="00991A03"/>
    <w:rsid w:val="00A61620"/>
    <w:rsid w:val="00AE7905"/>
    <w:rsid w:val="00B7031C"/>
    <w:rsid w:val="00D24702"/>
    <w:rsid w:val="00D60E62"/>
    <w:rsid w:val="00EB37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4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149F0"/>
  </w:style>
  <w:style w:type="paragraph" w:styleId="a4">
    <w:name w:val="Balloon Text"/>
    <w:basedOn w:val="a"/>
    <w:link w:val="a5"/>
    <w:uiPriority w:val="99"/>
    <w:semiHidden/>
    <w:unhideWhenUsed/>
    <w:rsid w:val="004A06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0674"/>
    <w:rPr>
      <w:rFonts w:ascii="Tahoma" w:hAnsi="Tahoma" w:cs="Tahoma"/>
      <w:sz w:val="16"/>
      <w:szCs w:val="16"/>
    </w:rPr>
  </w:style>
  <w:style w:type="character" w:styleId="a6">
    <w:name w:val="Hyperlink"/>
    <w:basedOn w:val="a0"/>
    <w:uiPriority w:val="99"/>
    <w:unhideWhenUsed/>
    <w:rsid w:val="00B7031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14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7149F0"/>
  </w:style>
  <w:style w:type="paragraph" w:styleId="a4">
    <w:name w:val="Balloon Text"/>
    <w:basedOn w:val="a"/>
    <w:link w:val="a5"/>
    <w:uiPriority w:val="99"/>
    <w:semiHidden/>
    <w:unhideWhenUsed/>
    <w:rsid w:val="004A067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0674"/>
    <w:rPr>
      <w:rFonts w:ascii="Tahoma" w:hAnsi="Tahoma" w:cs="Tahoma"/>
      <w:sz w:val="16"/>
      <w:szCs w:val="16"/>
    </w:rPr>
  </w:style>
  <w:style w:type="character" w:styleId="a6">
    <w:name w:val="Hyperlink"/>
    <w:basedOn w:val="a0"/>
    <w:uiPriority w:val="99"/>
    <w:unhideWhenUsed/>
    <w:rsid w:val="00B7031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0585511">
      <w:bodyDiv w:val="1"/>
      <w:marLeft w:val="0"/>
      <w:marRight w:val="0"/>
      <w:marTop w:val="0"/>
      <w:marBottom w:val="0"/>
      <w:divBdr>
        <w:top w:val="none" w:sz="0" w:space="0" w:color="auto"/>
        <w:left w:val="none" w:sz="0" w:space="0" w:color="auto"/>
        <w:bottom w:val="none" w:sz="0" w:space="0" w:color="auto"/>
        <w:right w:val="none" w:sz="0" w:space="0" w:color="auto"/>
      </w:divBdr>
    </w:div>
    <w:div w:id="950820765">
      <w:bodyDiv w:val="1"/>
      <w:marLeft w:val="0"/>
      <w:marRight w:val="0"/>
      <w:marTop w:val="0"/>
      <w:marBottom w:val="0"/>
      <w:divBdr>
        <w:top w:val="none" w:sz="0" w:space="0" w:color="auto"/>
        <w:left w:val="none" w:sz="0" w:space="0" w:color="auto"/>
        <w:bottom w:val="none" w:sz="0" w:space="0" w:color="auto"/>
        <w:right w:val="none" w:sz="0" w:space="0" w:color="auto"/>
      </w:divBdr>
    </w:div>
    <w:div w:id="1355108899">
      <w:bodyDiv w:val="1"/>
      <w:marLeft w:val="0"/>
      <w:marRight w:val="0"/>
      <w:marTop w:val="0"/>
      <w:marBottom w:val="0"/>
      <w:divBdr>
        <w:top w:val="none" w:sz="0" w:space="0" w:color="auto"/>
        <w:left w:val="none" w:sz="0" w:space="0" w:color="auto"/>
        <w:bottom w:val="none" w:sz="0" w:space="0" w:color="auto"/>
        <w:right w:val="none" w:sz="0" w:space="0" w:color="auto"/>
      </w:divBdr>
    </w:div>
    <w:div w:id="1599681596">
      <w:bodyDiv w:val="1"/>
      <w:marLeft w:val="0"/>
      <w:marRight w:val="0"/>
      <w:marTop w:val="0"/>
      <w:marBottom w:val="0"/>
      <w:divBdr>
        <w:top w:val="none" w:sz="0" w:space="0" w:color="auto"/>
        <w:left w:val="none" w:sz="0" w:space="0" w:color="auto"/>
        <w:bottom w:val="none" w:sz="0" w:space="0" w:color="auto"/>
        <w:right w:val="none" w:sz="0" w:space="0" w:color="auto"/>
      </w:divBdr>
    </w:div>
    <w:div w:id="206159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44AD82B-947B-4CED-96B0-AEC26B9182B1" TargetMode="External"/><Relationship Id="rId3" Type="http://schemas.openxmlformats.org/officeDocument/2006/relationships/settings" Target="settings.xml"/><Relationship Id="rId7" Type="http://schemas.openxmlformats.org/officeDocument/2006/relationships/hyperlink" Target="https://mokshan.pnzreg.ru/authority/oms-munitsipalnogo-obrazovaniya/administratsiya-shirokoisskogo-selsoveta/"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944AD82B-947B-4CED-96B0-AEC26B9182B1"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112</TotalTime>
  <Pages>29</Pages>
  <Words>10919</Words>
  <Characters>62240</Characters>
  <Application>Microsoft Office Word</Application>
  <DocSecurity>0</DocSecurity>
  <Lines>518</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73013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2026-07-14T06:55:00Z</cp:lastPrinted>
  <dcterms:created xsi:type="dcterms:W3CDTF">2025-08-06T08:22:00Z</dcterms:created>
  <dcterms:modified xsi:type="dcterms:W3CDTF">2026-07-14T06:59:00Z</dcterms:modified>
</cp:coreProperties>
</file>