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96" w:rsidRPr="009A339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АДМИНИСТРАЦИЯ </w:t>
      </w:r>
      <w:r w:rsidR="00BF1CD3">
        <w:rPr>
          <w:b/>
          <w:bCs/>
          <w:color w:val="000000"/>
          <w:sz w:val="28"/>
          <w:szCs w:val="28"/>
        </w:rPr>
        <w:t xml:space="preserve">ШИРОКОИССКОГО </w:t>
      </w:r>
      <w:r>
        <w:rPr>
          <w:b/>
          <w:bCs/>
          <w:color w:val="000000"/>
          <w:sz w:val="28"/>
          <w:szCs w:val="28"/>
        </w:rPr>
        <w:t xml:space="preserve">СЕЛЬСОВЕТА МОКШАНСКОГО РАЙОНА </w:t>
      </w:r>
    </w:p>
    <w:p w:rsidR="009A3396" w:rsidRDefault="009A3396" w:rsidP="00BF1CD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ПЕНЗЕНСКОЙ ОБЛАСТИ</w:t>
      </w:r>
    </w:p>
    <w:p w:rsidR="00BF1CD3" w:rsidRPr="009A3396" w:rsidRDefault="00BF1CD3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ПОСТАНОВЛЕНИЕ</w:t>
      </w:r>
    </w:p>
    <w:p w:rsidR="009A3396" w:rsidRPr="00BF1CD3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F1CD3">
        <w:rPr>
          <w:bCs/>
          <w:color w:val="000000"/>
          <w:sz w:val="28"/>
          <w:szCs w:val="28"/>
        </w:rPr>
        <w:t>от _____________ № ____________</w:t>
      </w:r>
    </w:p>
    <w:p w:rsidR="009A3396" w:rsidRDefault="00BF1CD3" w:rsidP="00BF1CD3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с. </w:t>
      </w:r>
      <w:proofErr w:type="spellStart"/>
      <w:r>
        <w:rPr>
          <w:bCs/>
          <w:color w:val="000000"/>
          <w:sz w:val="28"/>
          <w:szCs w:val="28"/>
        </w:rPr>
        <w:t>Широкоис</w:t>
      </w:r>
      <w:proofErr w:type="spellEnd"/>
      <w:r>
        <w:rPr>
          <w:bCs/>
          <w:color w:val="000000"/>
          <w:sz w:val="28"/>
          <w:szCs w:val="28"/>
        </w:rPr>
        <w:t xml:space="preserve"> </w:t>
      </w:r>
    </w:p>
    <w:p w:rsidR="00BF1CD3" w:rsidRPr="009A3396" w:rsidRDefault="00BF1CD3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BF1C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</w:t>
      </w:r>
      <w:r w:rsidRPr="00BF1CD3">
        <w:rPr>
          <w:color w:val="000000"/>
          <w:sz w:val="28"/>
          <w:szCs w:val="28"/>
        </w:rPr>
        <w:t>области </w:t>
      </w:r>
      <w:r w:rsidR="00BF1CD3" w:rsidRPr="00BF1CD3">
        <w:rPr>
          <w:sz w:val="28"/>
          <w:szCs w:val="28"/>
        </w:rPr>
        <w:t>от 06.06.2019 № 22</w:t>
      </w:r>
      <w:r w:rsidRPr="00BF1CD3">
        <w:rPr>
          <w:color w:val="000000"/>
          <w:sz w:val="28"/>
          <w:szCs w:val="28"/>
        </w:rPr>
        <w:t> «</w:t>
      </w:r>
      <w:bookmarkStart w:id="0" w:name="_Hlk132619223"/>
      <w:r w:rsidRPr="009A3396">
        <w:rPr>
          <w:color w:val="000000"/>
          <w:sz w:val="28"/>
          <w:szCs w:val="28"/>
        </w:rPr>
        <w:t>О разработке и утверждении административных регламентов предоставления муниципальных</w:t>
      </w:r>
      <w:proofErr w:type="gramEnd"/>
      <w:r w:rsidRPr="009A3396">
        <w:rPr>
          <w:color w:val="000000"/>
          <w:sz w:val="28"/>
          <w:szCs w:val="28"/>
        </w:rPr>
        <w:t xml:space="preserve"> услуг органами местного самоуправления </w:t>
      </w:r>
      <w:bookmarkEnd w:id="0"/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»,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 </w:t>
      </w:r>
      <w:hyperlink r:id="rId5" w:tgtFrame="_blank" w:history="1">
        <w:r w:rsidR="00BF1CD3">
          <w:rPr>
            <w:rStyle w:val="1"/>
            <w:color w:val="0000FF"/>
            <w:sz w:val="28"/>
            <w:szCs w:val="28"/>
          </w:rPr>
          <w:t>от</w:t>
        </w:r>
      </w:hyperlink>
      <w:r w:rsidR="00BF1CD3">
        <w:rPr>
          <w:rStyle w:val="1"/>
          <w:color w:val="0000FF"/>
          <w:sz w:val="28"/>
          <w:szCs w:val="28"/>
        </w:rPr>
        <w:t xml:space="preserve"> 03.09.2018 № 33 </w:t>
      </w:r>
      <w:r w:rsidRPr="009A3396">
        <w:rPr>
          <w:color w:val="000000"/>
          <w:sz w:val="28"/>
          <w:szCs w:val="28"/>
        </w:rPr>
        <w:t xml:space="preserve">«Об утверждении реестра предоставления муниципальных услуг </w:t>
      </w:r>
      <w:bookmarkStart w:id="1" w:name="_GoBack"/>
      <w:bookmarkEnd w:id="1"/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руководствуясь Уставом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="00BF1CD3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Администрация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r w:rsidRPr="009A3396">
        <w:rPr>
          <w:color w:val="000000"/>
          <w:sz w:val="28"/>
          <w:szCs w:val="28"/>
        </w:rPr>
        <w:t>постановляет: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51A44" w:rsidRPr="00951A44" w:rsidRDefault="00951A44" w:rsidP="00951A44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951A44">
        <w:rPr>
          <w:color w:val="000000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 w:rsidRPr="00951A44">
        <w:rPr>
          <w:color w:val="000000"/>
          <w:sz w:val="28"/>
          <w:szCs w:val="28"/>
        </w:rPr>
        <w:t>Широкоисского</w:t>
      </w:r>
      <w:proofErr w:type="spellEnd"/>
      <w:r w:rsidRPr="00951A44">
        <w:rPr>
          <w:color w:val="000000"/>
          <w:sz w:val="28"/>
          <w:szCs w:val="28"/>
        </w:rPr>
        <w:t xml:space="preserve"> сельсовета </w:t>
      </w:r>
      <w:proofErr w:type="spellStart"/>
      <w:r w:rsidRPr="00951A44">
        <w:rPr>
          <w:color w:val="000000"/>
          <w:sz w:val="28"/>
          <w:szCs w:val="28"/>
        </w:rPr>
        <w:t>Мокшанского</w:t>
      </w:r>
      <w:proofErr w:type="spellEnd"/>
      <w:r w:rsidRPr="00951A44">
        <w:rPr>
          <w:color w:val="000000"/>
          <w:sz w:val="28"/>
          <w:szCs w:val="28"/>
        </w:rPr>
        <w:t xml:space="preserve"> района Пензенской области от 18.01.2023 № 8 «</w:t>
      </w:r>
      <w:r w:rsidRPr="00951A44">
        <w:rPr>
          <w:bCs/>
          <w:color w:val="000000"/>
          <w:sz w:val="28"/>
          <w:szCs w:val="28"/>
        </w:rPr>
        <w:t xml:space="preserve">Об утверждении  административного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</w:t>
      </w:r>
      <w:r w:rsidRPr="00951A44">
        <w:rPr>
          <w:bCs/>
          <w:color w:val="000000"/>
          <w:sz w:val="28"/>
          <w:szCs w:val="28"/>
        </w:rPr>
        <w:lastRenderedPageBreak/>
        <w:t>предпринимательства при реализации ими преимущественного права на приобретение арендуемого имущества, в собственность».</w:t>
      </w:r>
    </w:p>
    <w:p w:rsidR="009A3396" w:rsidRPr="009A3396" w:rsidRDefault="00951A44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A3396" w:rsidRPr="009A3396">
        <w:rPr>
          <w:color w:val="000000"/>
          <w:sz w:val="28"/>
          <w:szCs w:val="28"/>
        </w:rPr>
        <w:t>. Опубликовать настоящее постановление в информационном бюллетене «</w:t>
      </w:r>
      <w:r w:rsidR="009A3396">
        <w:rPr>
          <w:color w:val="000000"/>
          <w:sz w:val="28"/>
          <w:szCs w:val="28"/>
        </w:rPr>
        <w:t xml:space="preserve">Вести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</w:t>
      </w:r>
      <w:r w:rsidR="009A3396" w:rsidRPr="009A3396">
        <w:rPr>
          <w:color w:val="000000"/>
          <w:sz w:val="28"/>
          <w:szCs w:val="28"/>
        </w:rPr>
        <w:t xml:space="preserve">» и разместить на </w:t>
      </w:r>
      <w:r w:rsidR="009A3396">
        <w:rPr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 </w:t>
      </w:r>
      <w:proofErr w:type="spellStart"/>
      <w:r w:rsidR="009A3396">
        <w:rPr>
          <w:color w:val="000000"/>
          <w:sz w:val="28"/>
          <w:szCs w:val="28"/>
        </w:rPr>
        <w:t>Мокшанского</w:t>
      </w:r>
      <w:proofErr w:type="spellEnd"/>
      <w:r w:rsidR="009A3396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9A3396" w:rsidRPr="009A3396" w:rsidRDefault="00951A44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A3396" w:rsidRPr="009A3396">
        <w:rPr>
          <w:color w:val="000000"/>
          <w:sz w:val="28"/>
          <w:szCs w:val="28"/>
        </w:rPr>
        <w:t>. Настоящее постановление вступает в силу</w:t>
      </w:r>
      <w:r w:rsidR="009A3396">
        <w:rPr>
          <w:color w:val="000000"/>
          <w:sz w:val="28"/>
          <w:szCs w:val="28"/>
        </w:rPr>
        <w:t xml:space="preserve"> на следующий день</w:t>
      </w:r>
      <w:r w:rsidR="009A3396" w:rsidRPr="009A3396">
        <w:rPr>
          <w:color w:val="000000"/>
          <w:sz w:val="28"/>
          <w:szCs w:val="28"/>
        </w:rPr>
        <w:t xml:space="preserve"> после </w:t>
      </w:r>
      <w:r w:rsidR="009A3396">
        <w:rPr>
          <w:color w:val="000000"/>
          <w:sz w:val="28"/>
          <w:szCs w:val="28"/>
        </w:rPr>
        <w:t xml:space="preserve">дня </w:t>
      </w:r>
      <w:r w:rsidR="009A3396" w:rsidRPr="009A3396">
        <w:rPr>
          <w:color w:val="000000"/>
          <w:sz w:val="28"/>
          <w:szCs w:val="28"/>
        </w:rPr>
        <w:t>его официального опубликования.</w:t>
      </w:r>
    </w:p>
    <w:p w:rsidR="009A3396" w:rsidRPr="009A3396" w:rsidRDefault="00951A44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A3396" w:rsidRPr="009A3396">
        <w:rPr>
          <w:color w:val="000000"/>
          <w:sz w:val="28"/>
          <w:szCs w:val="28"/>
        </w:rPr>
        <w:t xml:space="preserve">. </w:t>
      </w:r>
      <w:proofErr w:type="gramStart"/>
      <w:r w:rsidR="009A3396" w:rsidRPr="009A3396">
        <w:rPr>
          <w:color w:val="000000"/>
          <w:sz w:val="28"/>
          <w:szCs w:val="28"/>
        </w:rPr>
        <w:t>Контроль за</w:t>
      </w:r>
      <w:proofErr w:type="gramEnd"/>
      <w:r w:rsidR="009A3396" w:rsidRPr="009A3396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BF1CD3">
        <w:rPr>
          <w:color w:val="000000"/>
          <w:sz w:val="28"/>
          <w:szCs w:val="28"/>
        </w:rPr>
        <w:t xml:space="preserve">главу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BF1CD3">
        <w:rPr>
          <w:color w:val="000000"/>
          <w:sz w:val="28"/>
          <w:szCs w:val="28"/>
        </w:rPr>
        <w:t xml:space="preserve"> сельсовета </w:t>
      </w:r>
      <w:proofErr w:type="spellStart"/>
      <w:r w:rsidR="00BF1CD3">
        <w:rPr>
          <w:color w:val="000000"/>
          <w:sz w:val="28"/>
          <w:szCs w:val="28"/>
        </w:rPr>
        <w:t>Мокшанского</w:t>
      </w:r>
      <w:proofErr w:type="spellEnd"/>
      <w:r w:rsidR="00BF1CD3">
        <w:rPr>
          <w:color w:val="000000"/>
          <w:sz w:val="28"/>
          <w:szCs w:val="28"/>
        </w:rPr>
        <w:t xml:space="preserve"> района Пензенской области</w:t>
      </w:r>
      <w:r w:rsidR="009A3396"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BF1CD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администрации </w:t>
      </w:r>
    </w:p>
    <w:p w:rsidR="00BF1CD3" w:rsidRDefault="00BF1CD3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</w:t>
      </w:r>
    </w:p>
    <w:p w:rsidR="00BF1CD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</w:t>
      </w:r>
      <w:r w:rsidR="00BF1CD3">
        <w:rPr>
          <w:color w:val="000000"/>
          <w:sz w:val="28"/>
          <w:szCs w:val="28"/>
        </w:rPr>
        <w:t xml:space="preserve">                                           С.А. Симаков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</w:p>
    <w:p w:rsidR="009A3396" w:rsidRDefault="00BF1CD3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 № ______</w:t>
      </w:r>
    </w:p>
    <w:p w:rsidR="00BF1CD3" w:rsidRPr="009A3396" w:rsidRDefault="00BF1CD3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1. Общие положения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1.1. </w:t>
      </w:r>
      <w:proofErr w:type="gramStart"/>
      <w:r w:rsidRPr="009A3396">
        <w:rPr>
          <w:color w:val="000000"/>
          <w:sz w:val="28"/>
          <w:szCs w:val="28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</w:t>
      </w:r>
      <w:r w:rsidR="00BF1CD3">
        <w:rPr>
          <w:color w:val="000000"/>
          <w:sz w:val="28"/>
          <w:szCs w:val="28"/>
        </w:rPr>
        <w:t xml:space="preserve">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BF1C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 (далее - Администр</w:t>
      </w:r>
      <w:r w:rsidR="00BF1CD3">
        <w:rPr>
          <w:color w:val="000000"/>
          <w:sz w:val="28"/>
          <w:szCs w:val="28"/>
        </w:rPr>
        <w:t xml:space="preserve">ация)  муниципальной услуги  по </w:t>
      </w:r>
      <w:r w:rsidRPr="009A3396">
        <w:rPr>
          <w:color w:val="000000"/>
          <w:sz w:val="28"/>
          <w:szCs w:val="28"/>
        </w:rPr>
        <w:t>предоставлению</w:t>
      </w:r>
      <w:proofErr w:type="gramEnd"/>
      <w:r w:rsidRPr="009A3396">
        <w:rPr>
          <w:color w:val="000000"/>
          <w:sz w:val="28"/>
          <w:szCs w:val="28"/>
        </w:rPr>
        <w:t xml:space="preserve">  в собственность субъектам малого и среднего предпринимательства арендуемого ими недвижимого имущества, находящегося в муниципальной </w:t>
      </w:r>
      <w:r w:rsidRPr="009A3396">
        <w:rPr>
          <w:color w:val="000000"/>
          <w:sz w:val="28"/>
          <w:szCs w:val="28"/>
        </w:rPr>
        <w:lastRenderedPageBreak/>
        <w:t>собственности 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 w:rsidRPr="009A3396">
        <w:rPr>
          <w:color w:val="000000"/>
          <w:sz w:val="28"/>
          <w:szCs w:val="28"/>
        </w:rPr>
        <w:t> ,</w:t>
      </w:r>
      <w:proofErr w:type="gramEnd"/>
      <w:r w:rsidRPr="009A3396">
        <w:rPr>
          <w:color w:val="000000"/>
          <w:sz w:val="28"/>
          <w:szCs w:val="28"/>
        </w:rPr>
        <w:t xml:space="preserve"> в порядке реализации преимущественного права.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1.2. Круг заявителей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1.2.1. </w:t>
      </w:r>
      <w:proofErr w:type="gramStart"/>
      <w:r w:rsidRPr="009A3396">
        <w:rPr>
          <w:color w:val="000000"/>
          <w:sz w:val="28"/>
          <w:szCs w:val="28"/>
        </w:rPr>
        <w:t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10.1 статьи 4, частями 2 и 2.1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</w:t>
      </w:r>
      <w:r w:rsidR="00BF1CD3">
        <w:rPr>
          <w:color w:val="000000"/>
          <w:sz w:val="28"/>
          <w:szCs w:val="28"/>
        </w:rPr>
        <w:t>ского</w:t>
      </w:r>
      <w:proofErr w:type="spellEnd"/>
      <w:r w:rsidR="00BF1CD3">
        <w:rPr>
          <w:color w:val="000000"/>
          <w:sz w:val="28"/>
          <w:szCs w:val="28"/>
        </w:rPr>
        <w:t xml:space="preserve"> района Пензенской</w:t>
      </w:r>
      <w:proofErr w:type="gramEnd"/>
      <w:r w:rsidR="00BF1CD3">
        <w:rPr>
          <w:color w:val="000000"/>
          <w:sz w:val="28"/>
          <w:szCs w:val="28"/>
        </w:rPr>
        <w:t xml:space="preserve"> </w:t>
      </w:r>
      <w:proofErr w:type="gramStart"/>
      <w:r w:rsidR="00BF1CD3">
        <w:rPr>
          <w:color w:val="000000"/>
          <w:sz w:val="28"/>
          <w:szCs w:val="28"/>
        </w:rPr>
        <w:t>области</w:t>
      </w:r>
      <w:r w:rsidRPr="009A3396">
        <w:rPr>
          <w:color w:val="000000"/>
          <w:sz w:val="28"/>
          <w:szCs w:val="28"/>
        </w:rPr>
        <w:t>,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Заявители при возмездном отчуждении арендуемого имущества из  муниципальной собственности 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3F29B5">
        <w:rPr>
          <w:color w:val="000000"/>
          <w:sz w:val="28"/>
          <w:szCs w:val="28"/>
        </w:rPr>
        <w:t xml:space="preserve"> сельсовета </w:t>
      </w:r>
      <w:proofErr w:type="spellStart"/>
      <w:r w:rsidR="003F29B5">
        <w:rPr>
          <w:color w:val="000000"/>
          <w:sz w:val="28"/>
          <w:szCs w:val="28"/>
        </w:rPr>
        <w:t>Мокшанского</w:t>
      </w:r>
      <w:proofErr w:type="spellEnd"/>
      <w:r w:rsidR="003F29B5" w:rsidRPr="009A3396">
        <w:rPr>
          <w:color w:val="000000"/>
          <w:sz w:val="28"/>
          <w:szCs w:val="28"/>
        </w:rPr>
        <w:t xml:space="preserve"> района Пензенской области  </w:t>
      </w:r>
      <w:r w:rsidRPr="009A3396">
        <w:rPr>
          <w:color w:val="000000"/>
          <w:sz w:val="28"/>
          <w:szCs w:val="28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1.3. Требования к порядку информирования о предоставлении муниципальной услуги</w:t>
      </w:r>
    </w:p>
    <w:p w:rsidR="009A3396" w:rsidRPr="0056710F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1.3.1. </w:t>
      </w:r>
      <w:proofErr w:type="gramStart"/>
      <w:r w:rsidRPr="009A3396">
        <w:rPr>
          <w:color w:val="000000"/>
          <w:sz w:val="28"/>
          <w:szCs w:val="28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</w:t>
      </w:r>
      <w:r w:rsidR="0056710F">
        <w:rPr>
          <w:color w:val="000000"/>
          <w:sz w:val="28"/>
          <w:szCs w:val="28"/>
        </w:rPr>
        <w:t xml:space="preserve"> </w:t>
      </w:r>
      <w:proofErr w:type="spellStart"/>
      <w:r w:rsidR="0056710F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9A3396">
        <w:rPr>
          <w:color w:val="000000"/>
          <w:sz w:val="28"/>
          <w:szCs w:val="28"/>
        </w:rPr>
        <w:t xml:space="preserve"> в информационно-телекоммуникационной сети «Интернет» http://</w:t>
      </w:r>
      <w:r w:rsidR="0056710F" w:rsidRPr="0056710F">
        <w:t xml:space="preserve"> </w:t>
      </w:r>
      <w:hyperlink r:id="rId6" w:history="1">
        <w:r w:rsidR="0056710F" w:rsidRPr="00891F3E">
          <w:rPr>
            <w:rStyle w:val="a4"/>
            <w:sz w:val="28"/>
            <w:szCs w:val="28"/>
          </w:rPr>
          <w:t>https://mokshan.pnzreg.ru/authority/oms-munitsipalnogo-obrazovaniya/administratsiya-shirokoisskogo-selsoveta/</w:t>
        </w:r>
      </w:hyperlink>
      <w:r w:rsidR="0056710F">
        <w:rPr>
          <w:color w:val="000000"/>
          <w:sz w:val="28"/>
          <w:szCs w:val="28"/>
        </w:rPr>
        <w:t xml:space="preserve">  (далее - официальная страница</w:t>
      </w:r>
      <w:r w:rsidRPr="009A3396">
        <w:rPr>
          <w:color w:val="000000"/>
          <w:sz w:val="28"/>
          <w:szCs w:val="28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</w:t>
      </w:r>
      <w:proofErr w:type="gramEnd"/>
      <w:r w:rsidRPr="009A3396">
        <w:rPr>
          <w:color w:val="000000"/>
          <w:sz w:val="28"/>
          <w:szCs w:val="28"/>
        </w:rPr>
        <w:t xml:space="preserve">) в </w:t>
      </w:r>
      <w:r w:rsidR="003F29B5" w:rsidRPr="00114FF9">
        <w:rPr>
          <w:rFonts w:ascii="Arial" w:hAnsi="Arial" w:cs="Arial"/>
          <w:color w:val="000000"/>
        </w:rPr>
        <w:t xml:space="preserve"> </w:t>
      </w:r>
      <w:r w:rsidR="003F29B5" w:rsidRPr="0056710F">
        <w:rPr>
          <w:color w:val="000000"/>
          <w:sz w:val="28"/>
          <w:szCs w:val="28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</w:t>
      </w:r>
      <w:r w:rsidR="003F29B5" w:rsidRPr="0056710F">
        <w:rPr>
          <w:rFonts w:ascii="Arial" w:hAnsi="Arial" w:cs="Arial"/>
          <w:color w:val="000000"/>
          <w:sz w:val="28"/>
          <w:szCs w:val="28"/>
        </w:rPr>
        <w:t xml:space="preserve"> </w:t>
      </w:r>
      <w:r w:rsidRPr="0056710F">
        <w:rPr>
          <w:color w:val="000000"/>
          <w:sz w:val="28"/>
          <w:szCs w:val="28"/>
        </w:rPr>
        <w:t xml:space="preserve"> (www.gosuslugi.pnzreg.ru.)</w:t>
      </w:r>
      <w:r w:rsidR="0056710F">
        <w:rPr>
          <w:color w:val="000000"/>
          <w:sz w:val="28"/>
          <w:szCs w:val="28"/>
        </w:rPr>
        <w:t xml:space="preserve"> (</w:t>
      </w:r>
      <w:r w:rsidR="0056710F" w:rsidRPr="0056710F">
        <w:rPr>
          <w:color w:val="000000"/>
          <w:sz w:val="28"/>
          <w:szCs w:val="28"/>
        </w:rPr>
        <w:t xml:space="preserve">далее – </w:t>
      </w:r>
      <w:r w:rsidR="0056710F" w:rsidRPr="0056710F">
        <w:rPr>
          <w:rFonts w:eastAsia="Calibri"/>
          <w:sz w:val="28"/>
          <w:szCs w:val="28"/>
          <w:lang w:eastAsia="en-US"/>
        </w:rPr>
        <w:t xml:space="preserve">КСПГМУ </w:t>
      </w:r>
      <w:proofErr w:type="gramStart"/>
      <w:r w:rsidR="0056710F" w:rsidRPr="0056710F">
        <w:rPr>
          <w:rFonts w:eastAsia="Calibri"/>
          <w:sz w:val="28"/>
          <w:szCs w:val="28"/>
          <w:lang w:eastAsia="en-US"/>
        </w:rPr>
        <w:t>ПО</w:t>
      </w:r>
      <w:proofErr w:type="gramEnd"/>
      <w:r w:rsidRPr="0056710F">
        <w:rPr>
          <w:color w:val="000000"/>
          <w:sz w:val="28"/>
          <w:szCs w:val="28"/>
        </w:rPr>
        <w:t>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> Администрации - не позднее пяти дней со дня ее изменения.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На Едином портале и </w:t>
      </w:r>
      <w:r w:rsidR="0056710F">
        <w:rPr>
          <w:color w:val="000000"/>
          <w:sz w:val="28"/>
          <w:szCs w:val="28"/>
        </w:rPr>
        <w:t xml:space="preserve">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государственных</w:t>
      </w:r>
      <w:proofErr w:type="gramEnd"/>
      <w:r w:rsidRPr="009A3396">
        <w:rPr>
          <w:color w:val="000000"/>
          <w:sz w:val="28"/>
          <w:szCs w:val="28"/>
        </w:rPr>
        <w:t xml:space="preserve"> и муниципальных услуг (функций),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размещается следующая информация: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круг заявителей;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срок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9) правовые основания для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Информация о порядке и сроках предоставления муниципальной услуги посредством Единого портала, </w:t>
      </w:r>
      <w:r w:rsidR="0056710F">
        <w:rPr>
          <w:color w:val="000000"/>
          <w:sz w:val="28"/>
          <w:szCs w:val="28"/>
        </w:rPr>
        <w:t xml:space="preserve">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государственных</w:t>
      </w:r>
      <w:proofErr w:type="gramEnd"/>
      <w:r w:rsidRPr="009A3396">
        <w:rPr>
          <w:color w:val="000000"/>
          <w:sz w:val="28"/>
          <w:szCs w:val="28"/>
        </w:rPr>
        <w:t xml:space="preserve"> и муниципальных услуг (функций), а также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предоставляется заявителю бесплатно.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>
        <w:rPr>
          <w:color w:val="000000"/>
          <w:sz w:val="28"/>
          <w:szCs w:val="28"/>
        </w:rPr>
        <w:t>ой страницы</w:t>
      </w:r>
      <w:r w:rsidRPr="009A3396">
        <w:rPr>
          <w:color w:val="000000"/>
          <w:sz w:val="28"/>
          <w:szCs w:val="28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 в информационно-телекоммуникационной сети «Интернет», на</w:t>
      </w:r>
      <w:r w:rsidR="0056710F">
        <w:rPr>
          <w:color w:val="000000"/>
          <w:sz w:val="28"/>
          <w:szCs w:val="28"/>
        </w:rPr>
        <w:t xml:space="preserve"> Едином портале и 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</w:t>
      </w:r>
      <w:r w:rsidR="0056710F">
        <w:rPr>
          <w:color w:val="000000"/>
          <w:sz w:val="28"/>
          <w:szCs w:val="28"/>
        </w:rPr>
        <w:t xml:space="preserve">ртал и (или) 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При ответах на телефонные звонки и устные обращения специалисты </w:t>
      </w:r>
      <w:r w:rsidR="003F29B5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</w:t>
      </w:r>
      <w:r w:rsidRPr="009A3396">
        <w:rPr>
          <w:color w:val="000000"/>
          <w:sz w:val="28"/>
          <w:szCs w:val="28"/>
        </w:rPr>
        <w:lastRenderedPageBreak/>
        <w:t>Администрации, участвующего в предоставлении муниципальной услуги, принявшего телефонный звонок.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удобство и доступность получения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достоверность и полнота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четкость изложения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оперативность представления информации.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2" w:name="sub_200"/>
      <w:bookmarkEnd w:id="2"/>
      <w:r w:rsidRPr="009A3396"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  <w:bookmarkStart w:id="3" w:name="sub_201"/>
      <w:bookmarkEnd w:id="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sub_21"/>
      <w:r w:rsidRPr="009A3396">
        <w:rPr>
          <w:color w:val="000000"/>
          <w:sz w:val="28"/>
          <w:szCs w:val="28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5" w:name="sub_202"/>
      <w:bookmarkEnd w:id="4"/>
      <w:bookmarkEnd w:id="5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sub_22"/>
      <w:r w:rsidRPr="009A3396">
        <w:rPr>
          <w:color w:val="000000"/>
          <w:sz w:val="28"/>
          <w:szCs w:val="28"/>
        </w:rPr>
        <w:t>2.2. Предоставление муниципальной услуги осуществляет Уполномоченный орган</w:t>
      </w:r>
      <w:r w:rsidR="003F29B5">
        <w:rPr>
          <w:color w:val="000000"/>
          <w:sz w:val="28"/>
          <w:szCs w:val="28"/>
        </w:rPr>
        <w:t xml:space="preserve"> </w:t>
      </w:r>
      <w:r w:rsidR="0056710F">
        <w:rPr>
          <w:color w:val="000000"/>
          <w:sz w:val="28"/>
          <w:szCs w:val="28"/>
        </w:rPr>
        <w:t>–</w:t>
      </w:r>
      <w:r w:rsidRPr="009A3396">
        <w:rPr>
          <w:color w:val="000000"/>
          <w:sz w:val="28"/>
          <w:szCs w:val="28"/>
        </w:rPr>
        <w:t> Администрация</w:t>
      </w:r>
      <w:r w:rsidR="0056710F">
        <w:rPr>
          <w:color w:val="000000"/>
          <w:sz w:val="28"/>
          <w:szCs w:val="28"/>
        </w:rPr>
        <w:t xml:space="preserve"> </w:t>
      </w:r>
      <w:proofErr w:type="spellStart"/>
      <w:r w:rsidR="0056710F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3F29B5">
        <w:rPr>
          <w:color w:val="000000"/>
          <w:sz w:val="28"/>
          <w:szCs w:val="28"/>
        </w:rPr>
        <w:t xml:space="preserve"> Пензенской области</w:t>
      </w:r>
      <w:r w:rsidRPr="009A3396">
        <w:rPr>
          <w:color w:val="000000"/>
          <w:sz w:val="28"/>
          <w:szCs w:val="28"/>
        </w:rPr>
        <w:t>.</w:t>
      </w:r>
      <w:bookmarkEnd w:id="6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sub_203"/>
      <w:r w:rsidRPr="009A3396">
        <w:rPr>
          <w:color w:val="000000"/>
          <w:sz w:val="28"/>
          <w:szCs w:val="28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При предоставлении муниципальной услуги Администрация взаимодействует </w:t>
      </w:r>
      <w:proofErr w:type="gramStart"/>
      <w:r w:rsidRPr="009A3396">
        <w:rPr>
          <w:color w:val="000000"/>
          <w:sz w:val="28"/>
          <w:szCs w:val="28"/>
        </w:rPr>
        <w:t>с</w:t>
      </w:r>
      <w:proofErr w:type="gramEnd"/>
      <w:r w:rsidRPr="009A3396">
        <w:rPr>
          <w:color w:val="000000"/>
          <w:sz w:val="28"/>
          <w:szCs w:val="28"/>
        </w:rPr>
        <w:t>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Федеральной налоговой службой;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Федеральной службой государственной регистрации, кадастра и картографии;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</w:t>
      </w:r>
      <w:r w:rsidRPr="009A3396">
        <w:rPr>
          <w:color w:val="000000"/>
          <w:sz w:val="28"/>
          <w:szCs w:val="28"/>
        </w:rPr>
        <w:lastRenderedPageBreak/>
        <w:t>(памятников истории и культуры) народов Российской Федерации на территории Пензенской области.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Описание результата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sub_204"/>
      <w:r w:rsidRPr="009A3396">
        <w:rPr>
          <w:color w:val="000000"/>
          <w:sz w:val="28"/>
          <w:szCs w:val="28"/>
        </w:rPr>
        <w:t>2.5. Результатом предоставления муниципальной услуги является:</w:t>
      </w:r>
      <w:bookmarkEnd w:id="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предложение о заключении договора купли-продажи с приложением проектов договоров;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56710F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, при его отчуждении (далее – мотивированный отказ в предоставлении муниципальной услуги).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9" w:name="sub_24"/>
      <w:r w:rsidRPr="009A3396">
        <w:rPr>
          <w:color w:val="000000"/>
          <w:sz w:val="28"/>
          <w:szCs w:val="28"/>
        </w:rPr>
        <w:t> </w:t>
      </w:r>
      <w:bookmarkStart w:id="10" w:name="sub_205"/>
      <w:bookmarkEnd w:id="9"/>
      <w:r w:rsidRPr="009A3396">
        <w:rPr>
          <w:color w:val="000000"/>
          <w:sz w:val="28"/>
          <w:szCs w:val="28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10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9A3396">
        <w:rPr>
          <w:color w:val="000000"/>
          <w:sz w:val="28"/>
          <w:szCs w:val="28"/>
        </w:rPr>
        <w:t>с даты получения</w:t>
      </w:r>
      <w:proofErr w:type="gramEnd"/>
      <w:r w:rsidRPr="009A3396">
        <w:rPr>
          <w:color w:val="000000"/>
          <w:sz w:val="28"/>
          <w:szCs w:val="28"/>
        </w:rPr>
        <w:t xml:space="preserve"> заявления;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9A3396">
        <w:rPr>
          <w:color w:val="000000"/>
          <w:sz w:val="28"/>
          <w:szCs w:val="28"/>
        </w:rPr>
        <w:t>с даты принятия</w:t>
      </w:r>
      <w:proofErr w:type="gramEnd"/>
      <w:r w:rsidRPr="009A3396">
        <w:rPr>
          <w:color w:val="000000"/>
          <w:sz w:val="28"/>
          <w:szCs w:val="28"/>
        </w:rPr>
        <w:t xml:space="preserve"> отчета о его оценке;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9A3396">
        <w:rPr>
          <w:color w:val="000000"/>
          <w:sz w:val="28"/>
          <w:szCs w:val="28"/>
        </w:rPr>
        <w:t>с даты принятия</w:t>
      </w:r>
      <w:proofErr w:type="gramEnd"/>
      <w:r w:rsidRPr="009A3396">
        <w:rPr>
          <w:color w:val="000000"/>
          <w:sz w:val="28"/>
          <w:szCs w:val="28"/>
        </w:rPr>
        <w:t xml:space="preserve"> решения об условиях приватизации арендуемого имущества.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</w:t>
      </w:r>
      <w:r w:rsidRPr="009A3396">
        <w:rPr>
          <w:color w:val="000000"/>
          <w:sz w:val="28"/>
          <w:szCs w:val="28"/>
        </w:rPr>
        <w:lastRenderedPageBreak/>
        <w:t>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1" w:name="sub_25"/>
      <w:r w:rsidRPr="009A3396">
        <w:rPr>
          <w:color w:val="000000"/>
          <w:sz w:val="28"/>
          <w:szCs w:val="28"/>
        </w:rPr>
        <w:t>2.7. </w:t>
      </w:r>
      <w:bookmarkStart w:id="12" w:name="sub_206"/>
      <w:bookmarkEnd w:id="11"/>
      <w:r w:rsidRPr="009A3396">
        <w:rPr>
          <w:color w:val="000000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в информационно-телекоммуникационной сети «Интернет», Едином портале и </w:t>
      </w:r>
      <w:bookmarkEnd w:id="12"/>
      <w:r w:rsidR="00581829">
        <w:rPr>
          <w:color w:val="000000"/>
          <w:sz w:val="28"/>
          <w:szCs w:val="28"/>
        </w:rPr>
        <w:t xml:space="preserve">КСПГМУ </w:t>
      </w:r>
      <w:proofErr w:type="gramStart"/>
      <w:r w:rsidR="00581829">
        <w:rPr>
          <w:color w:val="000000"/>
          <w:sz w:val="28"/>
          <w:szCs w:val="28"/>
        </w:rPr>
        <w:t>ПО</w:t>
      </w:r>
      <w:proofErr w:type="gramEnd"/>
      <w:r w:rsidR="00581829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порядок их представления</w:t>
      </w:r>
      <w:r w:rsidR="003F29B5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 путем заполнения формы заявления через «Личный кабинет» на ЕПГУ (далее – запрос);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 на официальный адрес электронной почты Администрации.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3" w:name="sub_208"/>
      <w:r w:rsidRPr="009A3396">
        <w:rPr>
          <w:color w:val="000000"/>
          <w:sz w:val="28"/>
          <w:szCs w:val="28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сведения из Единого реестра субъектов малого и среднего предпринимательства;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выписка из Единого государственного реестра недвижимости об объекте недвижимости;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</w:t>
      </w:r>
      <w:r w:rsidRPr="009A3396">
        <w:rPr>
          <w:color w:val="000000"/>
          <w:sz w:val="28"/>
          <w:szCs w:val="28"/>
        </w:rPr>
        <w:lastRenderedPageBreak/>
        <w:t>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9A3396">
        <w:rPr>
          <w:color w:val="000000"/>
          <w:sz w:val="28"/>
          <w:szCs w:val="28"/>
        </w:rPr>
        <w:t xml:space="preserve"> акты Российской Федерации» (далее – Федеральный закон № 159-ФЗ), </w:t>
      </w:r>
      <w:proofErr w:type="gramStart"/>
      <w:r w:rsidRPr="009A3396">
        <w:rPr>
          <w:color w:val="000000"/>
          <w:sz w:val="28"/>
          <w:szCs w:val="28"/>
        </w:rPr>
        <w:t>подтверждающего</w:t>
      </w:r>
      <w:proofErr w:type="gramEnd"/>
      <w:r w:rsidRPr="009A3396">
        <w:rPr>
          <w:color w:val="000000"/>
          <w:sz w:val="28"/>
          <w:szCs w:val="28"/>
        </w:rPr>
        <w:t xml:space="preserve"> (-</w:t>
      </w:r>
      <w:proofErr w:type="spellStart"/>
      <w:r w:rsidRPr="009A3396">
        <w:rPr>
          <w:color w:val="000000"/>
          <w:sz w:val="28"/>
          <w:szCs w:val="28"/>
        </w:rPr>
        <w:t>щих</w:t>
      </w:r>
      <w:proofErr w:type="spellEnd"/>
      <w:r w:rsidRPr="009A3396">
        <w:rPr>
          <w:color w:val="000000"/>
          <w:sz w:val="28"/>
          <w:szCs w:val="28"/>
        </w:rPr>
        <w:t>) непрерывность арендных отношений в течение двух и более лет;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кадастровая и техническая документация на объект;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Указание на запрет требовать от заявителя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2.12.2. </w:t>
      </w:r>
      <w:proofErr w:type="gramStart"/>
      <w:r w:rsidRPr="009A3396">
        <w:rPr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</w:t>
      </w:r>
      <w:proofErr w:type="gramEnd"/>
      <w:r w:rsidRPr="009A3396">
        <w:rPr>
          <w:color w:val="000000"/>
          <w:sz w:val="28"/>
          <w:szCs w:val="28"/>
        </w:rPr>
        <w:t xml:space="preserve"> 2010 года № 210-ФЗ «Об </w:t>
      </w:r>
      <w:r w:rsidRPr="009A3396">
        <w:rPr>
          <w:color w:val="000000"/>
          <w:sz w:val="28"/>
          <w:szCs w:val="28"/>
        </w:rPr>
        <w:lastRenderedPageBreak/>
        <w:t>организации предоставления государственных и муниципальных услуг» (далее – Федеральный закон № 210-ФЗ);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9A3396">
        <w:rPr>
          <w:color w:val="000000"/>
          <w:sz w:val="28"/>
          <w:szCs w:val="28"/>
        </w:rPr>
        <w:t xml:space="preserve"> извинения за доставленные неудобства.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совершения иных действий, кроме прохождения идентификац</w:t>
      </w:r>
      <w:proofErr w:type="gramStart"/>
      <w:r w:rsidRPr="009A3396">
        <w:rPr>
          <w:color w:val="000000"/>
          <w:sz w:val="28"/>
          <w:szCs w:val="28"/>
        </w:rPr>
        <w:t>ии и ау</w:t>
      </w:r>
      <w:proofErr w:type="gramEnd"/>
      <w:r w:rsidRPr="009A3396">
        <w:rPr>
          <w:color w:val="000000"/>
          <w:sz w:val="28"/>
          <w:szCs w:val="28"/>
        </w:rPr>
        <w:t xml:space="preserve"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</w:t>
      </w:r>
      <w:r w:rsidRPr="009A3396">
        <w:rPr>
          <w:color w:val="000000"/>
          <w:sz w:val="28"/>
          <w:szCs w:val="28"/>
        </w:rPr>
        <w:lastRenderedPageBreak/>
        <w:t>длительности временного интервала, который необходимости забронировать для приема;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  <w:bookmarkStart w:id="14" w:name="sub_209"/>
      <w:r w:rsidRPr="009A3396">
        <w:rPr>
          <w:color w:val="000000"/>
          <w:sz w:val="28"/>
          <w:szCs w:val="28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4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sub_210"/>
      <w:r w:rsidRPr="009A3396">
        <w:rPr>
          <w:color w:val="000000"/>
          <w:sz w:val="28"/>
          <w:szCs w:val="28"/>
        </w:rPr>
        <w:t>2.16. Основания для приостановления предоставления муниципальной услуги отсутствуют.</w:t>
      </w:r>
      <w:bookmarkEnd w:id="15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2.17. Основания для отказа в предоставлении муниципальной услуги: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2.1 статьи 9 Федерального закона № 159-ФЗ – в течение трех и более лет в соответствии с договором или договорами аренды такого имущества;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2.1 статьи 9 Федерального закона № 159-ФЗ;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2.1 статьи 9 Федерального закона № 159-ФЗ;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объекты недвижимости, включенных в реестр объектов культурного наследия;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недвижимое имущество, которое ограниченное в обороте;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sub_2010"/>
      <w:bookmarkEnd w:id="16"/>
      <w:r w:rsidRPr="009A3396">
        <w:rPr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7" w:name="sub_2011"/>
      <w:r w:rsidRPr="009A3396">
        <w:rPr>
          <w:color w:val="000000"/>
          <w:sz w:val="28"/>
          <w:szCs w:val="28"/>
        </w:rPr>
        <w:t xml:space="preserve">2.18. </w:t>
      </w:r>
      <w:proofErr w:type="gramStart"/>
      <w:r w:rsidRPr="009A3396">
        <w:rPr>
          <w:color w:val="000000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7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Порядок, размер и основания платы, взимаемой за предоставление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  <w:bookmarkStart w:id="18" w:name="sub_212"/>
      <w:r w:rsidRPr="009A3396">
        <w:rPr>
          <w:color w:val="000000"/>
          <w:sz w:val="28"/>
          <w:szCs w:val="28"/>
        </w:rPr>
        <w:t>2.19. Муниципальная услуга предоставляется бесплатно.</w:t>
      </w:r>
      <w:bookmarkEnd w:id="1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sub_2012"/>
      <w:r w:rsidRPr="009A3396">
        <w:rPr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9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sub_213"/>
      <w:r w:rsidRPr="009A3396">
        <w:rPr>
          <w:color w:val="000000"/>
          <w:sz w:val="28"/>
          <w:szCs w:val="28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20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sub_2013"/>
      <w:r w:rsidRPr="009A3396">
        <w:rPr>
          <w:color w:val="000000"/>
          <w:sz w:val="28"/>
          <w:szCs w:val="28"/>
        </w:rPr>
        <w:t>Срок регистрации заявления о предоставлении муниципальной услуги</w:t>
      </w:r>
      <w:bookmarkEnd w:id="2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sub_215"/>
      <w:r w:rsidRPr="009A3396">
        <w:rPr>
          <w:color w:val="000000"/>
          <w:sz w:val="28"/>
          <w:szCs w:val="28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3" w:name="sub_2014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</w:t>
      </w:r>
      <w:bookmarkEnd w:id="2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4" w:name="sub_216"/>
      <w:r w:rsidRPr="009A3396">
        <w:rPr>
          <w:color w:val="000000"/>
          <w:sz w:val="28"/>
          <w:szCs w:val="28"/>
        </w:rPr>
        <w:t>2.23. </w:t>
      </w:r>
      <w:bookmarkStart w:id="25" w:name="sub_2015"/>
      <w:bookmarkEnd w:id="24"/>
      <w:proofErr w:type="gramStart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5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Помещения, в которых осуществляется предоставление муниципальной услуги, оборудуются: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номера кабинета;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фамилии, имени, отчества</w:t>
      </w:r>
      <w:r w:rsidR="004D5353">
        <w:rPr>
          <w:color w:val="000000"/>
          <w:sz w:val="28"/>
          <w:szCs w:val="28"/>
        </w:rPr>
        <w:t xml:space="preserve"> (при наличии)</w:t>
      </w:r>
      <w:r w:rsidRPr="009A3396">
        <w:rPr>
          <w:color w:val="000000"/>
          <w:sz w:val="28"/>
          <w:szCs w:val="28"/>
        </w:rPr>
        <w:t xml:space="preserve"> и должности специалиста.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9A3396">
        <w:rPr>
          <w:color w:val="000000"/>
          <w:sz w:val="28"/>
          <w:szCs w:val="28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9A3396">
        <w:rPr>
          <w:color w:val="000000"/>
          <w:sz w:val="28"/>
          <w:szCs w:val="28"/>
        </w:rPr>
        <w:t xml:space="preserve"> Указанные места для парковки не должны занимать иные транспортные средства.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6" w:name="sub_212101"/>
      <w:proofErr w:type="gramStart"/>
      <w:r w:rsidRPr="009A3396">
        <w:rPr>
          <w:color w:val="000000"/>
          <w:sz w:val="28"/>
          <w:szCs w:val="28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6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7" w:name="sub_212102"/>
      <w:r w:rsidRPr="009A3396">
        <w:rPr>
          <w:color w:val="000000"/>
          <w:sz w:val="28"/>
          <w:szCs w:val="28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8" w:name="sub_212103"/>
      <w:r w:rsidRPr="009A3396">
        <w:rPr>
          <w:color w:val="000000"/>
          <w:sz w:val="28"/>
          <w:szCs w:val="28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9" w:name="sub_212104"/>
      <w:r w:rsidRPr="009A3396">
        <w:rPr>
          <w:color w:val="000000"/>
          <w:sz w:val="28"/>
          <w:szCs w:val="28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9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0" w:name="sub_212105"/>
      <w:r w:rsidRPr="009A3396">
        <w:rPr>
          <w:color w:val="000000"/>
          <w:sz w:val="28"/>
          <w:szCs w:val="28"/>
        </w:rPr>
        <w:t>- допуск на объекты собаки-проводника при наличии документа, подтверждающего ее специальное обучение;</w:t>
      </w:r>
      <w:bookmarkEnd w:id="30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1" w:name="sub_212106"/>
      <w:r w:rsidRPr="009A3396">
        <w:rPr>
          <w:color w:val="000000"/>
          <w:sz w:val="28"/>
          <w:szCs w:val="28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</w:t>
      </w:r>
      <w:r w:rsidRPr="009A3396">
        <w:rPr>
          <w:color w:val="000000"/>
          <w:sz w:val="28"/>
          <w:szCs w:val="28"/>
        </w:rPr>
        <w:lastRenderedPageBreak/>
        <w:t xml:space="preserve">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A3396">
        <w:rPr>
          <w:color w:val="000000"/>
          <w:sz w:val="28"/>
          <w:szCs w:val="28"/>
        </w:rPr>
        <w:t>брелками</w:t>
      </w:r>
      <w:proofErr w:type="spellEnd"/>
      <w:r w:rsidRPr="009A3396">
        <w:rPr>
          <w:color w:val="000000"/>
          <w:sz w:val="28"/>
          <w:szCs w:val="28"/>
        </w:rPr>
        <w:t>-коммуникаторами).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2" w:name="sub_223"/>
      <w:r w:rsidRPr="009A3396">
        <w:rPr>
          <w:color w:val="000000"/>
          <w:sz w:val="28"/>
          <w:szCs w:val="28"/>
        </w:rPr>
        <w:t>2.24. Основными показателями доступности предоставления муниципальной услуги являются:</w:t>
      </w:r>
      <w:bookmarkEnd w:id="3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</w:t>
      </w:r>
      <w:proofErr w:type="gramStart"/>
      <w:r w:rsidRPr="009A3396">
        <w:rPr>
          <w:color w:val="000000"/>
          <w:sz w:val="28"/>
          <w:szCs w:val="28"/>
        </w:rPr>
        <w:t>о-</w:t>
      </w:r>
      <w:proofErr w:type="gramEnd"/>
      <w:r w:rsidRPr="009A3396">
        <w:rPr>
          <w:color w:val="000000"/>
          <w:sz w:val="28"/>
          <w:szCs w:val="28"/>
        </w:rPr>
        <w:t xml:space="preserve"> коммуникационных технологий.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3" w:name="sub_224"/>
      <w:r w:rsidRPr="009A3396">
        <w:rPr>
          <w:color w:val="000000"/>
          <w:sz w:val="28"/>
          <w:szCs w:val="28"/>
        </w:rPr>
        <w:t>2.25. Основными показателями качества предоставления муниципальной услуги являются:</w:t>
      </w:r>
      <w:bookmarkEnd w:id="3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нарушений установленных сроков в процессе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9A3396">
        <w:rPr>
          <w:color w:val="000000"/>
          <w:sz w:val="28"/>
          <w:szCs w:val="28"/>
        </w:rPr>
        <w:t>итогам</w:t>
      </w:r>
      <w:proofErr w:type="gramEnd"/>
      <w:r w:rsidRPr="009A3396">
        <w:rPr>
          <w:color w:val="000000"/>
          <w:sz w:val="28"/>
          <w:szCs w:val="28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</w:t>
      </w:r>
      <w:r w:rsidRPr="009A3396">
        <w:rPr>
          <w:color w:val="000000"/>
          <w:sz w:val="28"/>
          <w:szCs w:val="28"/>
        </w:rPr>
        <w:lastRenderedPageBreak/>
        <w:t>принципу и особенности предоставления муниципальной услуги в электронной форме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4" w:name="sub_225"/>
      <w:r w:rsidRPr="009A3396">
        <w:rPr>
          <w:color w:val="000000"/>
          <w:sz w:val="28"/>
          <w:szCs w:val="28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4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2.28. Электронные документы предоставляются в следующих форматах: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XML-для формализованных документов;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б) </w:t>
      </w:r>
      <w:proofErr w:type="spellStart"/>
      <w:r w:rsidRPr="009A3396">
        <w:rPr>
          <w:color w:val="000000"/>
          <w:sz w:val="28"/>
          <w:szCs w:val="28"/>
        </w:rPr>
        <w:t>doc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docx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odt</w:t>
      </w:r>
      <w:proofErr w:type="spellEnd"/>
      <w:r w:rsidRPr="009A3396">
        <w:rPr>
          <w:color w:val="000000"/>
          <w:sz w:val="28"/>
          <w:szCs w:val="28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 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- для документов, содержащих расчеты;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г) </w:t>
      </w:r>
      <w:proofErr w:type="spellStart"/>
      <w:r w:rsidRPr="009A3396">
        <w:rPr>
          <w:color w:val="000000"/>
          <w:sz w:val="28"/>
          <w:szCs w:val="28"/>
        </w:rPr>
        <w:t>pdf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jpg,jpeg</w:t>
      </w:r>
      <w:proofErr w:type="spellEnd"/>
      <w:r w:rsidRPr="009A3396">
        <w:rPr>
          <w:color w:val="000000"/>
          <w:sz w:val="28"/>
          <w:szCs w:val="28"/>
        </w:rPr>
        <w:t>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</w:t>
      </w:r>
      <w:r w:rsidRPr="009A3396">
        <w:rPr>
          <w:color w:val="000000"/>
          <w:sz w:val="28"/>
          <w:szCs w:val="28"/>
        </w:rPr>
        <w:lastRenderedPageBreak/>
        <w:t xml:space="preserve">оригинала документа в разрешении 300-500 </w:t>
      </w:r>
      <w:proofErr w:type="spellStart"/>
      <w:r w:rsidRPr="009A3396">
        <w:rPr>
          <w:color w:val="000000"/>
          <w:sz w:val="28"/>
          <w:szCs w:val="28"/>
        </w:rPr>
        <w:t>dpi</w:t>
      </w:r>
      <w:proofErr w:type="spellEnd"/>
      <w:r w:rsidRPr="009A3396"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«черно-белый» (при отсутствии в документе графических изображений, и (или) цветного текста);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Электронные документы должны обеспечивать: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2.29. Документы, подлежащие представлению в форматах 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 или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, формируются в виде отдельного электронного документа.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35" w:name="sub_300"/>
      <w:r w:rsidRPr="009A3396">
        <w:rPr>
          <w:b/>
          <w:bCs/>
          <w:color w:val="000000"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5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6" w:name="sub_3014"/>
      <w:r w:rsidRPr="009A3396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  <w:bookmarkEnd w:id="36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прием документов и регистрация заявления на предоставление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на оценку рыночной стоимости объекта недвижимости;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заключение договора на проведение оценки рыночной стоимости объекта оценки;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об условиях приватизации объекта недвижимости;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9A3396">
        <w:rPr>
          <w:color w:val="000000"/>
          <w:sz w:val="28"/>
          <w:szCs w:val="28"/>
        </w:rPr>
        <w:t>имущества</w:t>
      </w:r>
      <w:proofErr w:type="gramEnd"/>
      <w:r w:rsidRPr="009A3396">
        <w:rPr>
          <w:color w:val="000000"/>
          <w:sz w:val="28"/>
          <w:szCs w:val="28"/>
        </w:rPr>
        <w:t xml:space="preserve"> с проектом договоров купли-продажи арендуемого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информации о порядке и сроках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формирование запроса заявления;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сведений о ходе выполнения запроса;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осуществление оценки качества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7" w:name="sub_301"/>
      <w:r w:rsidRPr="009A3396">
        <w:rPr>
          <w:color w:val="000000"/>
          <w:sz w:val="28"/>
          <w:szCs w:val="28"/>
        </w:rPr>
        <w:t>Порядок осуществления административных процедур (действий) в электронной форме</w:t>
      </w:r>
      <w:bookmarkEnd w:id="3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8" w:name="sub_305"/>
      <w:r w:rsidRPr="009A3396">
        <w:rPr>
          <w:color w:val="000000"/>
          <w:sz w:val="28"/>
          <w:szCs w:val="28"/>
        </w:rPr>
        <w:t>3.3. Запись на прием в Администрацию или многофункциональный центр для подачи запроса.</w:t>
      </w:r>
      <w:bookmarkEnd w:id="3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9A3396">
        <w:rPr>
          <w:color w:val="000000"/>
          <w:sz w:val="28"/>
          <w:szCs w:val="28"/>
        </w:rPr>
        <w:t>ии и ау</w:t>
      </w:r>
      <w:proofErr w:type="gramEnd"/>
      <w:r w:rsidRPr="009A3396">
        <w:rPr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3.3.1. Формирование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 ЕПГУ размещаются образцы заполнения электронной формы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формировании запроса заявителю обеспечивается: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9A3396">
        <w:rPr>
          <w:color w:val="000000"/>
          <w:sz w:val="28"/>
          <w:szCs w:val="28"/>
        </w:rPr>
        <w:t xml:space="preserve"> и аутентификации;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9A3396">
        <w:rPr>
          <w:color w:val="000000"/>
          <w:sz w:val="28"/>
          <w:szCs w:val="28"/>
        </w:rPr>
        <w:t>потери</w:t>
      </w:r>
      <w:proofErr w:type="gramEnd"/>
      <w:r w:rsidRPr="009A3396">
        <w:rPr>
          <w:color w:val="000000"/>
          <w:sz w:val="28"/>
          <w:szCs w:val="28"/>
        </w:rPr>
        <w:t xml:space="preserve"> ранее введенной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 xml:space="preserve">Сформированный и подписанный </w:t>
      </w:r>
      <w:proofErr w:type="gramStart"/>
      <w:r w:rsidRPr="009A3396">
        <w:rPr>
          <w:color w:val="000000"/>
          <w:sz w:val="28"/>
          <w:szCs w:val="28"/>
        </w:rPr>
        <w:t>запрос</w:t>
      </w:r>
      <w:proofErr w:type="gramEnd"/>
      <w:r w:rsidRPr="009A3396">
        <w:rPr>
          <w:color w:val="000000"/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3.3.2. Администрация обеспечивает: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 прием документов, необходимых для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4D535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</w:t>
      </w:r>
      <w:r w:rsidRPr="0088385E">
        <w:rPr>
          <w:color w:val="000000"/>
          <w:sz w:val="28"/>
          <w:szCs w:val="28"/>
        </w:rPr>
        <w:t>актами </w:t>
      </w:r>
      <w:proofErr w:type="spellStart"/>
      <w:r w:rsidR="0088385E" w:rsidRPr="0088385E">
        <w:rPr>
          <w:color w:val="000000"/>
          <w:sz w:val="28"/>
          <w:szCs w:val="28"/>
        </w:rPr>
        <w:t>Широкоисского</w:t>
      </w:r>
      <w:proofErr w:type="spellEnd"/>
      <w:r w:rsidR="0088385E">
        <w:rPr>
          <w:rFonts w:ascii="Arial" w:hAnsi="Arial" w:cs="Arial"/>
          <w:color w:val="000000"/>
        </w:rPr>
        <w:t xml:space="preserve"> </w:t>
      </w:r>
      <w:r w:rsidR="004D5353" w:rsidRPr="004D5353">
        <w:rPr>
          <w:color w:val="000000"/>
          <w:sz w:val="28"/>
          <w:szCs w:val="28"/>
        </w:rPr>
        <w:t>сельсовета</w:t>
      </w:r>
      <w:proofErr w:type="gramEnd"/>
      <w:r w:rsidR="004D5353" w:rsidRPr="004D5353">
        <w:rPr>
          <w:color w:val="000000"/>
          <w:sz w:val="28"/>
          <w:szCs w:val="28"/>
        </w:rPr>
        <w:t xml:space="preserve"> </w:t>
      </w:r>
      <w:proofErr w:type="spellStart"/>
      <w:r w:rsidR="004D5353" w:rsidRPr="004D5353">
        <w:rPr>
          <w:color w:val="000000"/>
          <w:sz w:val="28"/>
          <w:szCs w:val="28"/>
        </w:rPr>
        <w:t>Мокшанского</w:t>
      </w:r>
      <w:proofErr w:type="spellEnd"/>
      <w:r w:rsidR="004D5353" w:rsidRPr="004D5353">
        <w:rPr>
          <w:color w:val="000000"/>
          <w:sz w:val="28"/>
          <w:szCs w:val="28"/>
        </w:rPr>
        <w:t xml:space="preserve"> района Пензенской области</w:t>
      </w:r>
      <w:r w:rsidRPr="004D5353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Ответственное должностное лицо: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проверяет наличие электронных заявлений, поступивших с ЕПГУ, с периодом не реже двух раз в день;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изучает поступившие заявления и приложенные образы документов (документы);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производит действия в соответствии с пунктом 3.3.5 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документа на бумажном носителе в многофункциональном центре.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3.3.5. Получение сведений о ходе выполнения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</w:t>
      </w:r>
      <w:r w:rsidRPr="009A3396">
        <w:rPr>
          <w:color w:val="000000"/>
          <w:sz w:val="28"/>
          <w:szCs w:val="28"/>
        </w:rPr>
        <w:lastRenderedPageBreak/>
        <w:t>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3.3.6. Оценка качества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9" w:name="sub_335"/>
      <w:r w:rsidRPr="009A3396">
        <w:rPr>
          <w:color w:val="000000"/>
          <w:sz w:val="28"/>
          <w:szCs w:val="28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9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В заявлении об исправлении опечаток и ошибок в обязательном порядке указываются: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3.4.2. Заявление об исправлении опечаток и ошибок представляются следующими способами: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лично в Администрацию;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почтовым отправлением;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путем заполнения формы запроса через «Личный кабинет»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в многофункциональный центр.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3.4.3. Основаниями для отказа в приеме заявления об исправлении опечаток и ошибок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заявитель не является получателем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3.4.5. Основаниями для отказа в исправлении опечаток и ошибок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</w:t>
      </w:r>
      <w:r w:rsidRPr="009A3396">
        <w:rPr>
          <w:color w:val="000000"/>
          <w:sz w:val="28"/>
          <w:szCs w:val="28"/>
        </w:rPr>
        <w:lastRenderedPageBreak/>
        <w:t>заявления об исправлении опечаток и ошибо</w:t>
      </w:r>
      <w:r w:rsidR="00CC6465">
        <w:rPr>
          <w:color w:val="000000"/>
          <w:sz w:val="28"/>
          <w:szCs w:val="28"/>
        </w:rPr>
        <w:t xml:space="preserve">к в электронной форме через КСПГМУ </w:t>
      </w:r>
      <w:proofErr w:type="gramStart"/>
      <w:r w:rsidR="00CC6465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3.4.11. При исправлении опечаток и ошибок не допускается: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40" w:name="sub_400"/>
      <w:r w:rsidRPr="009A3396">
        <w:rPr>
          <w:b/>
          <w:bCs/>
          <w:color w:val="000000"/>
          <w:sz w:val="28"/>
          <w:szCs w:val="28"/>
        </w:rPr>
        <w:t xml:space="preserve">4. Формы </w:t>
      </w:r>
      <w:proofErr w:type="gramStart"/>
      <w:r w:rsidRPr="009A3396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9A3396">
        <w:rPr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  <w:bookmarkEnd w:id="40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1" w:name="sub_401"/>
      <w:r w:rsidRPr="009A3396">
        <w:rPr>
          <w:color w:val="000000"/>
          <w:sz w:val="28"/>
          <w:szCs w:val="28"/>
        </w:rPr>
        <w:t> </w:t>
      </w:r>
      <w:bookmarkEnd w:id="4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Порядок осуществления текущего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соблюдением и исполнением ответственными должностными лицами, муниципальными </w:t>
      </w:r>
      <w:r w:rsidRPr="009A3396">
        <w:rPr>
          <w:color w:val="000000"/>
          <w:sz w:val="28"/>
          <w:szCs w:val="28"/>
        </w:rPr>
        <w:lastRenderedPageBreak/>
        <w:t>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2" w:name="sub_41"/>
      <w:r w:rsidRPr="009A3396">
        <w:rPr>
          <w:color w:val="000000"/>
          <w:sz w:val="28"/>
          <w:szCs w:val="28"/>
        </w:rPr>
        <w:t xml:space="preserve">4.1. Текущий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решений о предоставлении (об отказе в предоставлении)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выявления и устранения нарушений прав граждан;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3" w:name="sub_402"/>
      <w:bookmarkEnd w:id="43"/>
      <w:r w:rsidRPr="009A3396">
        <w:rPr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4" w:name="sub_42"/>
      <w:r w:rsidRPr="009A3396">
        <w:rPr>
          <w:color w:val="000000"/>
          <w:sz w:val="28"/>
          <w:szCs w:val="28"/>
        </w:rPr>
        <w:t xml:space="preserve">4.2.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4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4.3. Плановые проверки осуществляются на основании годовых планов работы Администрации, утверждаемых </w:t>
      </w:r>
      <w:r w:rsidR="004D5353">
        <w:rPr>
          <w:color w:val="000000"/>
          <w:sz w:val="28"/>
          <w:szCs w:val="28"/>
        </w:rPr>
        <w:t xml:space="preserve">главой администрации </w:t>
      </w:r>
      <w:proofErr w:type="spellStart"/>
      <w:r w:rsidR="00CC6465">
        <w:rPr>
          <w:color w:val="000000"/>
          <w:sz w:val="28"/>
          <w:szCs w:val="28"/>
        </w:rPr>
        <w:t>Широкоисского</w:t>
      </w:r>
      <w:proofErr w:type="spellEnd"/>
      <w:r w:rsidR="00CC6465">
        <w:rPr>
          <w:color w:val="000000"/>
          <w:sz w:val="28"/>
          <w:szCs w:val="28"/>
        </w:rPr>
        <w:t xml:space="preserve"> </w:t>
      </w:r>
      <w:r w:rsidR="004D5353">
        <w:rPr>
          <w:color w:val="000000"/>
          <w:sz w:val="28"/>
          <w:szCs w:val="28"/>
        </w:rPr>
        <w:t xml:space="preserve">сельсовета </w:t>
      </w:r>
      <w:proofErr w:type="spellStart"/>
      <w:r w:rsidR="004D5353">
        <w:rPr>
          <w:color w:val="000000"/>
          <w:sz w:val="28"/>
          <w:szCs w:val="28"/>
        </w:rPr>
        <w:t>Мокшанского</w:t>
      </w:r>
      <w:proofErr w:type="spellEnd"/>
      <w:r w:rsidR="004D5353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сроков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положений настоящего Административного регламента;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CC6465">
        <w:rPr>
          <w:color w:val="000000"/>
          <w:sz w:val="28"/>
          <w:szCs w:val="28"/>
        </w:rPr>
        <w:t>Широкоисского</w:t>
      </w:r>
      <w:proofErr w:type="spellEnd"/>
      <w:r w:rsidR="00CC64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5" w:name="sub_43"/>
      <w:r w:rsidRPr="009A3396">
        <w:rPr>
          <w:color w:val="000000"/>
          <w:sz w:val="28"/>
          <w:szCs w:val="28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CC6465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9A3396">
        <w:rPr>
          <w:color w:val="000000"/>
          <w:sz w:val="28"/>
          <w:szCs w:val="28"/>
        </w:rPr>
        <w:t> осуществляется привлечение виновных лиц к ответственности в соответствии с законодательством Российской Федерации.</w:t>
      </w:r>
      <w:bookmarkEnd w:id="45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Требования к порядку и формам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6" w:name="sub_46"/>
      <w:r w:rsidRPr="009A3396">
        <w:rPr>
          <w:color w:val="000000"/>
          <w:sz w:val="28"/>
          <w:szCs w:val="28"/>
        </w:rPr>
        <w:t xml:space="preserve">4.5. Граждане, их объединения и организации имеют право осуществлять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6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5.1. </w:t>
      </w:r>
      <w:proofErr w:type="gramStart"/>
      <w:r w:rsidRPr="009A3396">
        <w:rPr>
          <w:color w:val="000000"/>
          <w:sz w:val="28"/>
          <w:szCs w:val="28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CC6465" w:rsidRDefault="009A3396" w:rsidP="00BF1CD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Способы информирования заявителей о порядке подачи и рассмотрения жалобы, в том числе с </w:t>
      </w:r>
      <w:r w:rsidRPr="00CC6465">
        <w:rPr>
          <w:color w:val="000000"/>
          <w:sz w:val="28"/>
          <w:szCs w:val="28"/>
        </w:rPr>
        <w:t xml:space="preserve">использованием </w:t>
      </w:r>
      <w:r w:rsidR="00422C73" w:rsidRPr="00CC6465">
        <w:rPr>
          <w:color w:val="000000"/>
          <w:sz w:val="28"/>
          <w:szCs w:val="28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</w:t>
      </w:r>
      <w:r w:rsidR="00CC6465">
        <w:rPr>
          <w:rFonts w:ascii="Arial" w:hAnsi="Arial" w:cs="Arial"/>
          <w:color w:val="000000"/>
          <w:sz w:val="28"/>
          <w:szCs w:val="28"/>
        </w:rPr>
        <w:t>.</w:t>
      </w:r>
    </w:p>
    <w:p w:rsidR="009A3396" w:rsidRPr="009A3396" w:rsidRDefault="00422C73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4FF9">
        <w:rPr>
          <w:rFonts w:ascii="Arial" w:hAnsi="Arial" w:cs="Arial"/>
          <w:color w:val="000000"/>
        </w:rPr>
        <w:t xml:space="preserve"> </w:t>
      </w:r>
      <w:r w:rsidR="009A3396" w:rsidRPr="009A3396">
        <w:rPr>
          <w:color w:val="000000"/>
          <w:sz w:val="28"/>
          <w:szCs w:val="28"/>
        </w:rPr>
        <w:t>5.3. Информация о порядке подачи и рассмотрения жалобы размещается на информационных стендах в местах предоставлени</w:t>
      </w:r>
      <w:r w:rsidR="00CC6465">
        <w:rPr>
          <w:color w:val="000000"/>
          <w:sz w:val="28"/>
          <w:szCs w:val="28"/>
        </w:rPr>
        <w:t>я муниципальной услуги, на официальной странице</w:t>
      </w:r>
      <w:r w:rsidR="009A3396" w:rsidRPr="009A3396">
        <w:rPr>
          <w:color w:val="000000"/>
          <w:sz w:val="28"/>
          <w:szCs w:val="28"/>
        </w:rPr>
        <w:t>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7" w:name="sub_501"/>
      <w:bookmarkEnd w:id="4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8" w:name="sub_51"/>
      <w:r w:rsidRPr="009A3396">
        <w:rPr>
          <w:color w:val="000000"/>
          <w:sz w:val="28"/>
          <w:szCs w:val="28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9" w:name="sub_52"/>
      <w:r w:rsidRPr="009A3396">
        <w:rPr>
          <w:color w:val="000000"/>
          <w:sz w:val="28"/>
          <w:szCs w:val="28"/>
        </w:rPr>
        <w:t>- </w:t>
      </w:r>
      <w:bookmarkEnd w:id="49"/>
      <w:r w:rsidRPr="009A3396">
        <w:rPr>
          <w:color w:val="000000"/>
          <w:sz w:val="28"/>
          <w:szCs w:val="28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</w:t>
      </w:r>
      <w:r w:rsidRPr="009A3396">
        <w:rPr>
          <w:color w:val="000000"/>
          <w:sz w:val="28"/>
          <w:szCs w:val="28"/>
        </w:rPr>
        <w:lastRenderedPageBreak/>
        <w:t>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9A3396">
        <w:rPr>
          <w:color w:val="000000"/>
          <w:sz w:val="28"/>
          <w:szCs w:val="28"/>
        </w:rPr>
        <w:t>» (с последующими изменениями).</w:t>
      </w:r>
    </w:p>
    <w:p w:rsidR="009A3396" w:rsidRPr="00422C7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bookmarkStart w:id="50" w:name="sub_502"/>
      <w:r w:rsidRPr="00422C73">
        <w:rPr>
          <w:color w:val="FF0000"/>
          <w:sz w:val="28"/>
          <w:szCs w:val="28"/>
        </w:rPr>
        <w:t xml:space="preserve">- постановление администрации </w:t>
      </w:r>
      <w:proofErr w:type="spellStart"/>
      <w:r w:rsidR="00CC6465">
        <w:rPr>
          <w:color w:val="FF0000"/>
          <w:sz w:val="28"/>
          <w:szCs w:val="28"/>
        </w:rPr>
        <w:t>Широкоисского</w:t>
      </w:r>
      <w:proofErr w:type="spellEnd"/>
      <w:r w:rsidR="00422C73" w:rsidRPr="00422C73">
        <w:rPr>
          <w:color w:val="FF0000"/>
          <w:sz w:val="28"/>
          <w:szCs w:val="28"/>
        </w:rPr>
        <w:t xml:space="preserve"> сельсовета </w:t>
      </w:r>
      <w:proofErr w:type="spellStart"/>
      <w:r w:rsidR="00422C73" w:rsidRPr="00422C73">
        <w:rPr>
          <w:color w:val="FF0000"/>
          <w:sz w:val="28"/>
          <w:szCs w:val="28"/>
        </w:rPr>
        <w:t>Мокшанского</w:t>
      </w:r>
      <w:proofErr w:type="spellEnd"/>
      <w:r w:rsidR="00422C73" w:rsidRPr="00422C73">
        <w:rPr>
          <w:color w:val="FF0000"/>
          <w:sz w:val="28"/>
          <w:szCs w:val="28"/>
        </w:rPr>
        <w:t xml:space="preserve"> района Пензенской области </w:t>
      </w:r>
      <w:r w:rsidRPr="00422C73">
        <w:rPr>
          <w:color w:val="FF0000"/>
          <w:sz w:val="28"/>
          <w:szCs w:val="28"/>
        </w:rPr>
        <w:t> </w:t>
      </w:r>
      <w:bookmarkEnd w:id="50"/>
      <w:r w:rsidR="00CC6465">
        <w:rPr>
          <w:color w:val="FF0000"/>
          <w:sz w:val="28"/>
          <w:szCs w:val="28"/>
        </w:rPr>
        <w:t>от 04.10.2018 № 42</w:t>
      </w:r>
      <w:r w:rsidRPr="00422C73">
        <w:rPr>
          <w:color w:val="FF0000"/>
          <w:sz w:val="28"/>
          <w:szCs w:val="28"/>
        </w:rPr>
        <w:t> «Об утверждении Порядка подачи и рассмотрения жалоб на решения и действия (бездействие) органов м</w:t>
      </w:r>
      <w:r w:rsidR="00A17927">
        <w:rPr>
          <w:color w:val="FF0000"/>
          <w:sz w:val="28"/>
          <w:szCs w:val="28"/>
        </w:rPr>
        <w:t xml:space="preserve">естного самоуправления </w:t>
      </w:r>
      <w:proofErr w:type="spellStart"/>
      <w:r w:rsidR="00A17927">
        <w:rPr>
          <w:color w:val="FF0000"/>
          <w:sz w:val="28"/>
          <w:szCs w:val="28"/>
        </w:rPr>
        <w:t>Широкоисского</w:t>
      </w:r>
      <w:proofErr w:type="spellEnd"/>
      <w:r w:rsidRPr="00422C73">
        <w:rPr>
          <w:color w:val="FF0000"/>
          <w:sz w:val="28"/>
          <w:szCs w:val="28"/>
        </w:rPr>
        <w:t xml:space="preserve"> сельсовета </w:t>
      </w:r>
      <w:proofErr w:type="spellStart"/>
      <w:r w:rsidRPr="00422C73">
        <w:rPr>
          <w:color w:val="FF0000"/>
          <w:sz w:val="28"/>
          <w:szCs w:val="28"/>
        </w:rPr>
        <w:t>Мокшанского</w:t>
      </w:r>
      <w:proofErr w:type="spellEnd"/>
      <w:r w:rsidRPr="00422C73">
        <w:rPr>
          <w:color w:val="FF0000"/>
          <w:sz w:val="28"/>
          <w:szCs w:val="28"/>
        </w:rPr>
        <w:t xml:space="preserve"> района Пензенской области  и их должностных лиц, муниципальных служащих».</w:t>
      </w:r>
    </w:p>
    <w:p w:rsidR="009A3396" w:rsidRPr="00422C7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22C73">
        <w:rPr>
          <w:color w:val="FF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1" w:name="sub_10001"/>
      <w:r w:rsidRPr="009A3396">
        <w:rPr>
          <w:color w:val="000000"/>
          <w:sz w:val="28"/>
          <w:szCs w:val="28"/>
        </w:rPr>
        <w:t>6.1. Многофункциональный центр осуществляет:</w:t>
      </w:r>
      <w:bookmarkEnd w:id="5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9A3396">
        <w:rPr>
          <w:color w:val="000000"/>
          <w:sz w:val="28"/>
          <w:szCs w:val="28"/>
        </w:rPr>
        <w:t>заверение выписок</w:t>
      </w:r>
      <w:proofErr w:type="gramEnd"/>
      <w:r w:rsidRPr="009A3396">
        <w:rPr>
          <w:color w:val="000000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иные процедуры и действия, предусмотренные Федеральным законом №210-ФЗ.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2" w:name="sub_503"/>
      <w:r w:rsidRPr="009A3396">
        <w:rPr>
          <w:color w:val="000000"/>
          <w:sz w:val="28"/>
          <w:szCs w:val="28"/>
        </w:rPr>
        <w:t>Информирование заявителей</w:t>
      </w:r>
      <w:bookmarkEnd w:id="5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3" w:name="sub_55"/>
      <w:r w:rsidRPr="009A3396">
        <w:rPr>
          <w:color w:val="000000"/>
          <w:sz w:val="28"/>
          <w:szCs w:val="28"/>
        </w:rPr>
        <w:t>6.2. Информирование заявителя многофункциональными центрами осуществляется следующими способами:</w:t>
      </w:r>
      <w:bookmarkEnd w:id="5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Назначить другое время для консультаций.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Выдача заявителю результата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4" w:name="sub_58"/>
      <w:r w:rsidRPr="009A3396">
        <w:rPr>
          <w:color w:val="000000"/>
          <w:sz w:val="28"/>
          <w:szCs w:val="28"/>
        </w:rPr>
        <w:t xml:space="preserve">6.3. </w:t>
      </w:r>
      <w:proofErr w:type="gramStart"/>
      <w:r w:rsidRPr="009A3396">
        <w:rPr>
          <w:color w:val="000000"/>
          <w:sz w:val="28"/>
          <w:szCs w:val="28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4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проверяет полномочия представителя заявителя (в случае обращения представителя заявителя);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определяет статус исполнения заявления заявителя в ГИС;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1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находящегося в муниципальной собственности, 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</w:t>
      </w:r>
      <w:r w:rsidR="00A17927">
        <w:rPr>
          <w:color w:val="000000"/>
          <w:sz w:val="28"/>
          <w:szCs w:val="28"/>
        </w:rPr>
        <w:t xml:space="preserve"> </w:t>
      </w:r>
      <w:proofErr w:type="spellStart"/>
      <w:r w:rsidR="00A17927">
        <w:rPr>
          <w:color w:val="000000"/>
          <w:sz w:val="28"/>
          <w:szCs w:val="28"/>
        </w:rPr>
        <w:t>Широкоисского</w:t>
      </w:r>
      <w:proofErr w:type="spellEnd"/>
      <w:r w:rsidR="00422C73">
        <w:rPr>
          <w:color w:val="000000"/>
          <w:sz w:val="28"/>
          <w:szCs w:val="28"/>
        </w:rPr>
        <w:t xml:space="preserve"> сельсовета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Почтовый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</w:t>
      </w:r>
      <w:r w:rsidRPr="009A3396">
        <w:rPr>
          <w:color w:val="000000"/>
          <w:sz w:val="28"/>
          <w:szCs w:val="28"/>
        </w:rPr>
        <w:lastRenderedPageBreak/>
        <w:t>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9A3396">
        <w:rPr>
          <w:color w:val="000000"/>
          <w:sz w:val="28"/>
          <w:szCs w:val="28"/>
        </w:rPr>
        <w:t>у(</w:t>
      </w:r>
      <w:proofErr w:type="spellStart"/>
      <w:proofErr w:type="gramEnd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 xml:space="preserve">) аренды от №  муниципального имущества общей площадью кв. м, </w:t>
      </w:r>
      <w:proofErr w:type="gramStart"/>
      <w:r w:rsidRPr="009A3396">
        <w:rPr>
          <w:color w:val="000000"/>
          <w:sz w:val="28"/>
          <w:szCs w:val="28"/>
        </w:rPr>
        <w:t>расположенного</w:t>
      </w:r>
      <w:proofErr w:type="gramEnd"/>
      <w:r w:rsidRPr="009A3396">
        <w:rPr>
          <w:color w:val="000000"/>
          <w:sz w:val="28"/>
          <w:szCs w:val="28"/>
        </w:rPr>
        <w:t xml:space="preserve"> по адресу:.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Указанное муниципальное имущество арендуется непрерывно </w:t>
      </w:r>
      <w:proofErr w:type="gramStart"/>
      <w:r w:rsidRPr="009A3396">
        <w:rPr>
          <w:color w:val="000000"/>
          <w:sz w:val="28"/>
          <w:szCs w:val="28"/>
        </w:rPr>
        <w:t>с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 предоставления муниципальной услуги прошу предоставить следующим способом: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 полномочия представителя: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2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недвижимого имущества, находящегося в муниципальной собственности,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 </w:t>
      </w:r>
      <w:proofErr w:type="spellStart"/>
      <w:r w:rsidR="00A17927">
        <w:rPr>
          <w:color w:val="000000"/>
          <w:sz w:val="28"/>
          <w:szCs w:val="28"/>
        </w:rPr>
        <w:t>Широкоисского</w:t>
      </w:r>
      <w:proofErr w:type="spellEnd"/>
      <w:r w:rsidR="00422C73">
        <w:rPr>
          <w:color w:val="000000"/>
          <w:sz w:val="28"/>
          <w:szCs w:val="28"/>
        </w:rPr>
        <w:t xml:space="preserve"> сельсовета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 (Ф.И.О.)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Почтовый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Номер контактного телефона: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ОБ ОТКАЗЕ ОТ ИСПОЛЬЗОВАНИЯ ПРЕИМУЩЕСТВЕННОГО ПРАВА НА ПРИОБРЕТЕНИЕ АРЕНДУЕМОГО ИМУЩЕСТВА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сообща</w:t>
      </w:r>
      <w:proofErr w:type="gramStart"/>
      <w:r w:rsidRPr="009A3396">
        <w:rPr>
          <w:color w:val="000000"/>
          <w:sz w:val="28"/>
          <w:szCs w:val="28"/>
        </w:rPr>
        <w:t>ю(</w:t>
      </w:r>
      <w:proofErr w:type="spellStart"/>
      <w:proofErr w:type="gramEnd"/>
      <w:r w:rsidRPr="009A3396">
        <w:rPr>
          <w:color w:val="000000"/>
          <w:sz w:val="28"/>
          <w:szCs w:val="28"/>
        </w:rPr>
        <w:t>ет</w:t>
      </w:r>
      <w:proofErr w:type="spellEnd"/>
      <w:r w:rsidRPr="009A3396">
        <w:rPr>
          <w:color w:val="000000"/>
          <w:sz w:val="28"/>
          <w:szCs w:val="28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>) аренды от № муниципального имущества общей площадью кв. м, расположенного по адресу: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 заявителя/представителя с расшифровкой)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 предоставления муниципальной услуги прошу предоставить следующим способом: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 полномочия представителя: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 руководителя, /представителя)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3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юридических лиц)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Фирменный бланк (при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 Администрации)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> (</w:t>
      </w:r>
      <w:proofErr w:type="gramStart"/>
      <w:r w:rsidRPr="009A3396">
        <w:rPr>
          <w:color w:val="000000"/>
          <w:sz w:val="28"/>
          <w:szCs w:val="28"/>
        </w:rPr>
        <w:t>название</w:t>
      </w:r>
      <w:proofErr w:type="gramEnd"/>
      <w:r w:rsidRPr="009A3396">
        <w:rPr>
          <w:color w:val="000000"/>
          <w:sz w:val="28"/>
          <w:szCs w:val="28"/>
        </w:rPr>
        <w:t>, организационно-правовая форма юридического лица)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 юридического лица: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Фактический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Номер контактного телефона: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 (указывается 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 xml:space="preserve"> принятия и номер документа, в котором допущена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связи с (указываются доводы, а также реквизиты документ</w:t>
      </w:r>
      <w:proofErr w:type="gramStart"/>
      <w:r w:rsidRPr="009A3396">
        <w:rPr>
          <w:color w:val="000000"/>
          <w:sz w:val="28"/>
          <w:szCs w:val="28"/>
        </w:rPr>
        <w:t>а(</w:t>
      </w:r>
      <w:proofErr w:type="gramEnd"/>
      <w:r w:rsidRPr="009A3396">
        <w:rPr>
          <w:color w:val="000000"/>
          <w:sz w:val="28"/>
          <w:szCs w:val="28"/>
        </w:rPr>
        <w:t>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(указываются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М.П. (при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индивидуальных предпринимателей)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 Администрации)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фамилия, имя, отчество (последнее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Фактический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Номер контактного телефона: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 (указывается 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 xml:space="preserve"> принятия и номер документа, в котором допущена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связи с (указываются доводы, а также реквизиты документ</w:t>
      </w:r>
      <w:proofErr w:type="gramStart"/>
      <w:r w:rsidRPr="009A3396">
        <w:rPr>
          <w:color w:val="000000"/>
          <w:sz w:val="28"/>
          <w:szCs w:val="28"/>
        </w:rPr>
        <w:t>а(</w:t>
      </w:r>
      <w:proofErr w:type="gramEnd"/>
      <w:r w:rsidRPr="009A3396">
        <w:rPr>
          <w:color w:val="000000"/>
          <w:sz w:val="28"/>
          <w:szCs w:val="28"/>
        </w:rPr>
        <w:t>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(указываются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(должность) (подпись) (фамилия, имя, отчество (последнее при наличии))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М.П.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9A3396" w:rsidRDefault="00D53A45" w:rsidP="00BF1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3A45" w:rsidRPr="009A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96"/>
    <w:rsid w:val="00321499"/>
    <w:rsid w:val="003F29B5"/>
    <w:rsid w:val="00422C73"/>
    <w:rsid w:val="004D5353"/>
    <w:rsid w:val="0056710F"/>
    <w:rsid w:val="00581829"/>
    <w:rsid w:val="006A5CA7"/>
    <w:rsid w:val="0088385E"/>
    <w:rsid w:val="00951A44"/>
    <w:rsid w:val="009A3396"/>
    <w:rsid w:val="00A17927"/>
    <w:rsid w:val="00BF1CD3"/>
    <w:rsid w:val="00CC6465"/>
    <w:rsid w:val="00D5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hyperlink" Target="https://pravo-search.minjust.ru/bigs/showDocument.html?id=26B196D0-4E8E-4EF8-B270-7F6A22362C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36</Pages>
  <Words>12649</Words>
  <Characters>72103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2024-11-15T17:14:00Z</dcterms:created>
  <dcterms:modified xsi:type="dcterms:W3CDTF">2024-11-18T07:49:00Z</dcterms:modified>
</cp:coreProperties>
</file>