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7CA" w:rsidRPr="00DD7276" w:rsidRDefault="00CD17CA" w:rsidP="001548BA">
      <w:pPr>
        <w:widowControl w:val="0"/>
        <w:suppressAutoHyphens/>
        <w:ind w:firstLine="709"/>
        <w:jc w:val="both"/>
        <w:rPr>
          <w:rFonts w:eastAsia="Times New Roman"/>
          <w:b/>
          <w:sz w:val="24"/>
          <w:szCs w:val="24"/>
          <w:lang w:eastAsia="ru-RU"/>
        </w:rPr>
      </w:pPr>
      <w:r w:rsidRPr="00DD7276">
        <w:rPr>
          <w:rFonts w:eastAsia="Times New Roman"/>
          <w:b/>
          <w:sz w:val="24"/>
          <w:szCs w:val="24"/>
          <w:lang w:eastAsia="ru-RU"/>
        </w:rPr>
        <w:t xml:space="preserve">Прокуратурой </w:t>
      </w:r>
      <w:proofErr w:type="spellStart"/>
      <w:r w:rsidRPr="00DD7276">
        <w:rPr>
          <w:rFonts w:eastAsia="Times New Roman"/>
          <w:b/>
          <w:sz w:val="24"/>
          <w:szCs w:val="24"/>
          <w:lang w:eastAsia="ru-RU"/>
        </w:rPr>
        <w:t>Мокшанского</w:t>
      </w:r>
      <w:proofErr w:type="spellEnd"/>
      <w:r w:rsidRPr="00DD7276">
        <w:rPr>
          <w:rFonts w:eastAsia="Times New Roman"/>
          <w:b/>
          <w:sz w:val="24"/>
          <w:szCs w:val="24"/>
          <w:lang w:eastAsia="ru-RU"/>
        </w:rPr>
        <w:t xml:space="preserve"> района проведена проверка соблюдения трудового законодательства микропредприятием </w:t>
      </w:r>
      <w:r w:rsidR="003A7C8D" w:rsidRPr="00DD7276">
        <w:rPr>
          <w:rFonts w:eastAsia="Times New Roman"/>
          <w:b/>
          <w:sz w:val="24"/>
          <w:szCs w:val="24"/>
          <w:lang w:eastAsia="ru-RU"/>
        </w:rPr>
        <w:t xml:space="preserve">                                       в </w:t>
      </w:r>
      <w:r w:rsidR="00DD7276">
        <w:rPr>
          <w:rFonts w:eastAsia="Times New Roman"/>
          <w:b/>
          <w:sz w:val="24"/>
          <w:szCs w:val="24"/>
          <w:lang w:eastAsia="ru-RU"/>
        </w:rPr>
        <w:t>Мокшанском районе</w:t>
      </w:r>
      <w:bookmarkStart w:id="0" w:name="_GoBack"/>
      <w:bookmarkEnd w:id="0"/>
    </w:p>
    <w:p w:rsidR="00CD17CA" w:rsidRPr="00DD7276" w:rsidRDefault="00CD17CA" w:rsidP="001548BA">
      <w:pPr>
        <w:widowControl w:val="0"/>
        <w:suppressAutoHyphens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D7276">
        <w:rPr>
          <w:rFonts w:eastAsia="Times New Roman"/>
          <w:sz w:val="24"/>
          <w:szCs w:val="24"/>
          <w:lang w:eastAsia="ru-RU"/>
        </w:rPr>
        <w:t>Прокуратурой Мокшанского района в ходе проведения проверки в микропредприятие, занимающегося разведением крупного рогатого скота</w:t>
      </w:r>
      <w:r w:rsidR="003A7C8D" w:rsidRPr="00DD7276">
        <w:rPr>
          <w:rFonts w:eastAsia="Times New Roman"/>
          <w:sz w:val="24"/>
          <w:szCs w:val="24"/>
          <w:lang w:eastAsia="ru-RU"/>
        </w:rPr>
        <w:t xml:space="preserve"> выявлены нарушения трудового законодательства</w:t>
      </w:r>
      <w:r w:rsidRPr="00DD7276">
        <w:rPr>
          <w:rFonts w:eastAsia="Times New Roman"/>
          <w:sz w:val="24"/>
          <w:szCs w:val="24"/>
          <w:lang w:eastAsia="ru-RU"/>
        </w:rPr>
        <w:t>.</w:t>
      </w:r>
    </w:p>
    <w:p w:rsidR="003A7C8D" w:rsidRPr="00DD7276" w:rsidRDefault="003A7C8D" w:rsidP="001548BA">
      <w:pPr>
        <w:widowControl w:val="0"/>
        <w:suppressAutoHyphens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D7276">
        <w:rPr>
          <w:rFonts w:eastAsia="Times New Roman"/>
          <w:sz w:val="24"/>
          <w:szCs w:val="24"/>
          <w:lang w:eastAsia="ru-RU"/>
        </w:rPr>
        <w:t>Выявленные нарушения допущены в сферах специальной оценки труда, штатного расписания и существенных условий трудового договора.</w:t>
      </w:r>
    </w:p>
    <w:p w:rsidR="004A22F8" w:rsidRPr="00DD7276" w:rsidRDefault="003A7C8D" w:rsidP="00B0335F">
      <w:pPr>
        <w:widowControl w:val="0"/>
        <w:suppressAutoHyphens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D7276">
        <w:rPr>
          <w:rFonts w:eastAsia="Times New Roman"/>
          <w:sz w:val="24"/>
          <w:szCs w:val="24"/>
          <w:lang w:eastAsia="ru-RU"/>
        </w:rPr>
        <w:t xml:space="preserve">По итогам проверки прокуратурой района внесено представление                         об устранении нарушений федерального законодательства, кроме того, вынесены постановления о возбуждении дел об административных правонарушениях, поскольку в действиях виновного должностного лица усматривались составы правонарушений, предусмотренных ч.1 ст.5.27 КоАП РФ и ч.2 ст.5.27.1 КоАП РФ. </w:t>
      </w:r>
    </w:p>
    <w:p w:rsidR="00B0335F" w:rsidRDefault="00B0335F" w:rsidP="00B0335F">
      <w:pPr>
        <w:widowControl w:val="0"/>
        <w:suppressAutoHyphens/>
        <w:ind w:firstLine="709"/>
        <w:jc w:val="both"/>
      </w:pPr>
    </w:p>
    <w:sectPr w:rsidR="00B0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44"/>
    <w:rsid w:val="00085EDD"/>
    <w:rsid w:val="001548BA"/>
    <w:rsid w:val="001D611A"/>
    <w:rsid w:val="003804C3"/>
    <w:rsid w:val="003A7C8D"/>
    <w:rsid w:val="0045660D"/>
    <w:rsid w:val="004A22F8"/>
    <w:rsid w:val="00680E00"/>
    <w:rsid w:val="00792530"/>
    <w:rsid w:val="00A306AB"/>
    <w:rsid w:val="00A52162"/>
    <w:rsid w:val="00A61961"/>
    <w:rsid w:val="00B0335F"/>
    <w:rsid w:val="00CD17CA"/>
    <w:rsid w:val="00D12467"/>
    <w:rsid w:val="00DD7276"/>
    <w:rsid w:val="00DE4002"/>
    <w:rsid w:val="00E824A7"/>
    <w:rsid w:val="00F6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2023-03-01T11:15:00Z</dcterms:created>
  <dcterms:modified xsi:type="dcterms:W3CDTF">2023-03-01T11:17:00Z</dcterms:modified>
</cp:coreProperties>
</file>